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61B" w:rsidRPr="00007A23" w:rsidRDefault="00E3561B" w:rsidP="00E3561B">
      <w:pPr>
        <w:pBdr>
          <w:bottom w:val="single" w:sz="4" w:space="1" w:color="auto"/>
        </w:pBdr>
        <w:spacing w:after="0" w:line="240" w:lineRule="auto"/>
        <w:jc w:val="center"/>
        <w:rPr>
          <w:rFonts w:ascii="Tahoma" w:hAnsi="Tahoma" w:cs="Tahoma"/>
          <w:b/>
          <w:bCs/>
          <w:sz w:val="26"/>
          <w:szCs w:val="24"/>
          <w:lang w:val="id-ID"/>
        </w:rPr>
      </w:pPr>
      <w:r w:rsidRPr="00007A23">
        <w:rPr>
          <w:rFonts w:ascii="Tahoma" w:hAnsi="Tahoma" w:cs="Tahoma"/>
          <w:b/>
          <w:bCs/>
          <w:sz w:val="26"/>
          <w:szCs w:val="24"/>
          <w:lang w:val="id-ID"/>
        </w:rPr>
        <w:t>KOMPETENSI INTI DAN KOMPETENSI DASAR</w:t>
      </w:r>
      <w:r w:rsidRPr="00007A23">
        <w:rPr>
          <w:rFonts w:ascii="Tahoma" w:hAnsi="Tahoma" w:cs="Tahoma"/>
          <w:b/>
          <w:bCs/>
          <w:sz w:val="26"/>
          <w:szCs w:val="24"/>
          <w:lang w:val="id-ID"/>
        </w:rPr>
        <w:br/>
        <w:t>SEKOLAH MENENGAH KEJURUAN/MADRASAH ALIYAH KEJURUAN</w:t>
      </w:r>
    </w:p>
    <w:p w:rsidR="00E3561B" w:rsidRPr="00007A23" w:rsidRDefault="00E3561B" w:rsidP="00E3561B">
      <w:pPr>
        <w:tabs>
          <w:tab w:val="left" w:pos="3261"/>
        </w:tabs>
        <w:spacing w:after="0" w:line="240" w:lineRule="auto"/>
        <w:ind w:left="720"/>
        <w:jc w:val="both"/>
        <w:rPr>
          <w:rFonts w:ascii="Tahoma" w:hAnsi="Tahoma" w:cs="Tahoma"/>
          <w:bCs/>
          <w:sz w:val="24"/>
          <w:szCs w:val="24"/>
        </w:rPr>
      </w:pPr>
      <w:proofErr w:type="spellStart"/>
      <w:r w:rsidRPr="00007A23">
        <w:rPr>
          <w:rFonts w:ascii="Tahoma" w:hAnsi="Tahoma" w:cs="Tahoma"/>
          <w:spacing w:val="1"/>
          <w:sz w:val="24"/>
          <w:szCs w:val="24"/>
        </w:rPr>
        <w:t>Muatan</w:t>
      </w:r>
      <w:proofErr w:type="spellEnd"/>
      <w:r w:rsidRPr="00007A23">
        <w:rPr>
          <w:rFonts w:ascii="Tahoma" w:hAnsi="Tahoma" w:cs="Tahoma"/>
          <w:spacing w:val="1"/>
          <w:sz w:val="24"/>
          <w:szCs w:val="24"/>
        </w:rPr>
        <w:tab/>
        <w:t xml:space="preserve">: </w:t>
      </w:r>
      <w:proofErr w:type="spellStart"/>
      <w:r w:rsidRPr="00007A23">
        <w:rPr>
          <w:rFonts w:ascii="Tahoma" w:hAnsi="Tahoma" w:cs="Tahoma"/>
          <w:spacing w:val="1"/>
          <w:sz w:val="24"/>
          <w:szCs w:val="24"/>
        </w:rPr>
        <w:t>Nasional</w:t>
      </w:r>
      <w:proofErr w:type="spellEnd"/>
    </w:p>
    <w:p w:rsidR="00E3561B" w:rsidRPr="00007A23" w:rsidRDefault="00E3561B" w:rsidP="00E3561B">
      <w:pPr>
        <w:tabs>
          <w:tab w:val="left" w:pos="3261"/>
        </w:tabs>
        <w:spacing w:after="0" w:line="240" w:lineRule="auto"/>
        <w:ind w:left="720"/>
        <w:jc w:val="both"/>
        <w:rPr>
          <w:rFonts w:ascii="Tahoma" w:hAnsi="Tahoma" w:cs="Tahoma"/>
          <w:spacing w:val="1"/>
          <w:sz w:val="24"/>
          <w:szCs w:val="24"/>
        </w:rPr>
      </w:pPr>
      <w:r w:rsidRPr="00007A23">
        <w:rPr>
          <w:rFonts w:ascii="Tahoma" w:hAnsi="Tahoma" w:cs="Tahoma"/>
          <w:bCs/>
          <w:sz w:val="24"/>
          <w:szCs w:val="24"/>
          <w:lang w:val="id-ID"/>
        </w:rPr>
        <w:t>BidangKeahlian</w:t>
      </w:r>
      <w:r w:rsidRPr="00007A23">
        <w:rPr>
          <w:rFonts w:ascii="Tahoma" w:hAnsi="Tahoma" w:cs="Tahoma"/>
          <w:bCs/>
          <w:sz w:val="24"/>
          <w:szCs w:val="24"/>
          <w:lang w:val="id-ID"/>
        </w:rPr>
        <w:tab/>
        <w:t xml:space="preserve">: </w:t>
      </w:r>
      <w:proofErr w:type="spellStart"/>
      <w:r w:rsidRPr="00007A23">
        <w:rPr>
          <w:rFonts w:ascii="Tahoma" w:hAnsi="Tahoma" w:cs="Tahoma"/>
          <w:spacing w:val="1"/>
          <w:sz w:val="24"/>
          <w:szCs w:val="24"/>
        </w:rPr>
        <w:t>Semua</w:t>
      </w:r>
      <w:proofErr w:type="spellEnd"/>
      <w:r w:rsidRPr="00007A23">
        <w:rPr>
          <w:rFonts w:ascii="Tahoma" w:hAnsi="Tahoma" w:cs="Tahoma"/>
          <w:spacing w:val="1"/>
          <w:sz w:val="24"/>
          <w:szCs w:val="24"/>
        </w:rPr>
        <w:t xml:space="preserve"> </w:t>
      </w:r>
      <w:proofErr w:type="spellStart"/>
      <w:r w:rsidRPr="00007A23">
        <w:rPr>
          <w:rFonts w:ascii="Tahoma" w:hAnsi="Tahoma" w:cs="Tahoma"/>
          <w:spacing w:val="1"/>
          <w:sz w:val="24"/>
          <w:szCs w:val="24"/>
        </w:rPr>
        <w:t>Bidang</w:t>
      </w:r>
      <w:proofErr w:type="spellEnd"/>
      <w:r w:rsidRPr="00007A23">
        <w:rPr>
          <w:rFonts w:ascii="Tahoma" w:hAnsi="Tahoma" w:cs="Tahoma"/>
          <w:spacing w:val="1"/>
          <w:sz w:val="24"/>
          <w:szCs w:val="24"/>
        </w:rPr>
        <w:t xml:space="preserve"> </w:t>
      </w:r>
      <w:proofErr w:type="spellStart"/>
      <w:r w:rsidRPr="00007A23">
        <w:rPr>
          <w:rFonts w:ascii="Tahoma" w:hAnsi="Tahoma" w:cs="Tahoma"/>
          <w:spacing w:val="1"/>
          <w:sz w:val="24"/>
          <w:szCs w:val="24"/>
        </w:rPr>
        <w:t>Keahlian</w:t>
      </w:r>
      <w:proofErr w:type="spellEnd"/>
    </w:p>
    <w:p w:rsidR="00E3561B" w:rsidRPr="00007A23" w:rsidRDefault="00E3561B" w:rsidP="00E3561B">
      <w:pPr>
        <w:tabs>
          <w:tab w:val="left" w:pos="3261"/>
        </w:tabs>
        <w:spacing w:after="0" w:line="240" w:lineRule="auto"/>
        <w:ind w:left="720"/>
        <w:jc w:val="both"/>
        <w:rPr>
          <w:rFonts w:ascii="Tahoma" w:hAnsi="Tahoma" w:cs="Tahoma"/>
          <w:bCs/>
          <w:sz w:val="24"/>
          <w:szCs w:val="24"/>
        </w:rPr>
      </w:pPr>
      <w:r w:rsidRPr="00007A23">
        <w:rPr>
          <w:rFonts w:ascii="Tahoma" w:hAnsi="Tahoma" w:cs="Tahoma"/>
          <w:sz w:val="24"/>
          <w:szCs w:val="24"/>
          <w:lang w:val="id-ID"/>
        </w:rPr>
        <w:t>Mata Pelajaran</w:t>
      </w:r>
      <w:r w:rsidRPr="00007A23">
        <w:rPr>
          <w:rFonts w:ascii="Tahoma" w:hAnsi="Tahoma" w:cs="Tahoma"/>
          <w:sz w:val="24"/>
          <w:szCs w:val="24"/>
          <w:lang w:val="id-ID"/>
        </w:rPr>
        <w:tab/>
        <w:t>: Pendidikan Agama Buddha dan Budi Pekerti</w:t>
      </w:r>
    </w:p>
    <w:p w:rsidR="00E3561B" w:rsidRPr="00007A23" w:rsidRDefault="00E3561B" w:rsidP="00E3561B">
      <w:pPr>
        <w:pBdr>
          <w:top w:val="single" w:sz="4" w:space="1" w:color="auto"/>
        </w:pBdr>
        <w:spacing w:after="0" w:line="240" w:lineRule="auto"/>
        <w:jc w:val="both"/>
        <w:rPr>
          <w:rFonts w:ascii="Tahoma" w:hAnsi="Tahoma" w:cs="Tahoma"/>
          <w:sz w:val="24"/>
          <w:szCs w:val="24"/>
          <w:lang w:val="id-ID"/>
        </w:rPr>
      </w:pPr>
    </w:p>
    <w:p w:rsidR="00E3561B" w:rsidRPr="00007A23" w:rsidRDefault="00E3561B" w:rsidP="00E3561B">
      <w:pPr>
        <w:spacing w:after="0" w:line="240" w:lineRule="auto"/>
        <w:ind w:firstLine="720"/>
        <w:jc w:val="both"/>
        <w:rPr>
          <w:rFonts w:ascii="Tahoma" w:hAnsi="Tahoma" w:cs="Tahoma"/>
          <w:bCs/>
          <w:sz w:val="24"/>
          <w:szCs w:val="24"/>
          <w:lang w:val="id-ID"/>
        </w:rPr>
      </w:pPr>
      <w:r w:rsidRPr="00007A23">
        <w:rPr>
          <w:rFonts w:ascii="Tahoma" w:hAnsi="Tahoma" w:cs="Tahoma"/>
          <w:bCs/>
          <w:sz w:val="24"/>
          <w:szCs w:val="24"/>
          <w:lang w:val="id-ID"/>
        </w:rPr>
        <w:t xml:space="preserve">Tujuan kurikulum mencakup empat aspek kompetensi, yaitu (1) aspek kompetensi sikap spiritual, (2) sikap sosial, </w:t>
      </w:r>
      <w:bookmarkStart w:id="0" w:name="_GoBack"/>
      <w:bookmarkEnd w:id="0"/>
      <w:r w:rsidRPr="00007A23">
        <w:rPr>
          <w:rFonts w:ascii="Tahoma" w:hAnsi="Tahoma" w:cs="Tahoma"/>
          <w:bCs/>
          <w:sz w:val="24"/>
          <w:szCs w:val="24"/>
          <w:lang w:val="id-ID"/>
        </w:rPr>
        <w:t>(3) pengetahuan, dan (4) keterampilan. Aspek-aspek kompetensi tersebut dicapai melalui proses pembelajaran intrakurikuler, kokurikuler, dan ekstrakurikuler.</w:t>
      </w:r>
    </w:p>
    <w:p w:rsidR="00E3561B" w:rsidRPr="00007A23" w:rsidRDefault="00E3561B" w:rsidP="00E3561B">
      <w:pPr>
        <w:spacing w:after="120" w:line="240" w:lineRule="auto"/>
        <w:ind w:firstLine="720"/>
        <w:jc w:val="both"/>
        <w:rPr>
          <w:rFonts w:ascii="Tahoma" w:hAnsi="Tahoma" w:cs="Tahoma"/>
          <w:bCs/>
          <w:sz w:val="24"/>
          <w:szCs w:val="24"/>
          <w:lang w:val="id-ID"/>
        </w:rPr>
      </w:pPr>
      <w:r w:rsidRPr="00007A23">
        <w:rPr>
          <w:rFonts w:ascii="Tahoma" w:hAnsi="Tahoma" w:cs="Tahoma"/>
          <w:bCs/>
          <w:sz w:val="24"/>
          <w:szCs w:val="24"/>
          <w:lang w:val="id-ID"/>
        </w:rPr>
        <w:t>Penumbuhan dan pengembangan kompetensi sikap dilakukan sepanjang proses pembelajaran berlangsung, dan dapat digunakan sebagai pertimbangan guru dalam mengembangkan karakter peserta didik lebih lanjut.</w:t>
      </w:r>
    </w:p>
    <w:p w:rsidR="00E3561B" w:rsidRPr="00007A23" w:rsidRDefault="00E3561B" w:rsidP="00007A23">
      <w:pPr>
        <w:spacing w:after="120" w:line="240" w:lineRule="auto"/>
        <w:ind w:hanging="142"/>
        <w:rPr>
          <w:rFonts w:ascii="Tahoma" w:hAnsi="Tahoma" w:cs="Tahoma"/>
          <w:sz w:val="24"/>
          <w:szCs w:val="24"/>
          <w:lang w:val="id-ID"/>
        </w:rPr>
      </w:pPr>
    </w:p>
    <w:tbl>
      <w:tblPr>
        <w:tblStyle w:val="TableGrid"/>
        <w:tblW w:w="5000" w:type="pct"/>
        <w:tblLook w:val="04A0" w:firstRow="1" w:lastRow="0" w:firstColumn="1" w:lastColumn="0" w:noHBand="0" w:noVBand="1"/>
      </w:tblPr>
      <w:tblGrid>
        <w:gridCol w:w="4502"/>
        <w:gridCol w:w="4502"/>
      </w:tblGrid>
      <w:tr w:rsidR="00007A23" w:rsidRPr="00007A23" w:rsidTr="003F642C">
        <w:trPr>
          <w:tblHeader/>
        </w:trPr>
        <w:tc>
          <w:tcPr>
            <w:tcW w:w="2500" w:type="pct"/>
            <w:vAlign w:val="center"/>
          </w:tcPr>
          <w:p w:rsidR="00007A23" w:rsidRPr="00007A23" w:rsidRDefault="00007A23" w:rsidP="003F642C">
            <w:pPr>
              <w:shd w:val="clear" w:color="auto" w:fill="FFFFFF"/>
              <w:spacing w:after="0" w:line="240" w:lineRule="auto"/>
              <w:jc w:val="center"/>
              <w:rPr>
                <w:rFonts w:ascii="Tahoma" w:hAnsi="Tahoma" w:cs="Tahoma"/>
                <w:sz w:val="24"/>
                <w:szCs w:val="24"/>
              </w:rPr>
            </w:pPr>
            <w:r w:rsidRPr="00007A23">
              <w:rPr>
                <w:rFonts w:ascii="Tahoma" w:hAnsi="Tahoma" w:cs="Tahoma"/>
                <w:sz w:val="24"/>
                <w:szCs w:val="24"/>
              </w:rPr>
              <w:t>KOMPETENSI INTI 1</w:t>
            </w:r>
          </w:p>
          <w:p w:rsidR="00007A23" w:rsidRPr="00007A23" w:rsidRDefault="00007A23" w:rsidP="003F642C">
            <w:pPr>
              <w:shd w:val="clear" w:color="auto" w:fill="FFFFFF"/>
              <w:spacing w:before="0" w:after="120" w:line="240" w:lineRule="auto"/>
              <w:jc w:val="center"/>
              <w:rPr>
                <w:rFonts w:ascii="Tahoma" w:hAnsi="Tahoma" w:cs="Tahoma"/>
                <w:sz w:val="24"/>
                <w:szCs w:val="24"/>
              </w:rPr>
            </w:pPr>
            <w:r w:rsidRPr="00007A23">
              <w:rPr>
                <w:rFonts w:ascii="Tahoma" w:hAnsi="Tahoma" w:cs="Tahoma"/>
                <w:sz w:val="24"/>
                <w:szCs w:val="24"/>
              </w:rPr>
              <w:t>(SIKAP SPIRITUAL)</w:t>
            </w:r>
          </w:p>
        </w:tc>
        <w:tc>
          <w:tcPr>
            <w:tcW w:w="2500" w:type="pct"/>
            <w:vAlign w:val="center"/>
          </w:tcPr>
          <w:p w:rsidR="00007A23" w:rsidRPr="00007A23" w:rsidRDefault="00007A23" w:rsidP="003F642C">
            <w:pPr>
              <w:shd w:val="clear" w:color="auto" w:fill="FFFFFF"/>
              <w:spacing w:after="0" w:line="240" w:lineRule="auto"/>
              <w:jc w:val="center"/>
              <w:rPr>
                <w:rFonts w:ascii="Tahoma" w:hAnsi="Tahoma" w:cs="Tahoma"/>
                <w:sz w:val="24"/>
                <w:szCs w:val="24"/>
              </w:rPr>
            </w:pPr>
            <w:r w:rsidRPr="00007A23">
              <w:rPr>
                <w:rFonts w:ascii="Tahoma" w:hAnsi="Tahoma" w:cs="Tahoma"/>
                <w:sz w:val="24"/>
                <w:szCs w:val="24"/>
              </w:rPr>
              <w:t>KOMPETENSI INTI 2</w:t>
            </w:r>
          </w:p>
          <w:p w:rsidR="00007A23" w:rsidRPr="00007A23" w:rsidRDefault="00007A23" w:rsidP="003F642C">
            <w:pPr>
              <w:shd w:val="clear" w:color="auto" w:fill="FFFFFF"/>
              <w:spacing w:before="0" w:after="120" w:line="240" w:lineRule="auto"/>
              <w:jc w:val="center"/>
              <w:rPr>
                <w:rFonts w:ascii="Tahoma" w:hAnsi="Tahoma" w:cs="Tahoma"/>
                <w:sz w:val="24"/>
                <w:szCs w:val="24"/>
              </w:rPr>
            </w:pPr>
            <w:r w:rsidRPr="00007A23">
              <w:rPr>
                <w:rFonts w:ascii="Tahoma" w:hAnsi="Tahoma" w:cs="Tahoma"/>
                <w:sz w:val="24"/>
                <w:szCs w:val="24"/>
              </w:rPr>
              <w:t>(SIKAP SOSIAL)</w:t>
            </w:r>
          </w:p>
        </w:tc>
      </w:tr>
      <w:tr w:rsidR="00007A23" w:rsidRPr="00007A23" w:rsidTr="003F642C">
        <w:tc>
          <w:tcPr>
            <w:tcW w:w="2500" w:type="pct"/>
          </w:tcPr>
          <w:p w:rsidR="00007A23" w:rsidRPr="00007A23" w:rsidRDefault="00007A23" w:rsidP="003F642C">
            <w:pPr>
              <w:pStyle w:val="ListParagraph"/>
              <w:numPr>
                <w:ilvl w:val="0"/>
                <w:numId w:val="10"/>
              </w:numPr>
              <w:spacing w:before="120" w:after="0" w:line="240" w:lineRule="auto"/>
              <w:ind w:left="567" w:hanging="567"/>
              <w:contextualSpacing w:val="0"/>
              <w:rPr>
                <w:rFonts w:ascii="Tahoma" w:hAnsi="Tahoma" w:cs="Tahoma"/>
                <w:sz w:val="24"/>
                <w:szCs w:val="24"/>
              </w:rPr>
            </w:pPr>
            <w:proofErr w:type="spellStart"/>
            <w:r w:rsidRPr="00007A23">
              <w:rPr>
                <w:rFonts w:ascii="Tahoma" w:hAnsi="Tahoma" w:cs="Tahoma"/>
                <w:bCs/>
                <w:kern w:val="24"/>
                <w:sz w:val="24"/>
                <w:szCs w:val="24"/>
              </w:rPr>
              <w:t>Menghayati</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dan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mengamalkan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ajaran</w:t>
            </w:r>
            <w:proofErr w:type="spellEnd"/>
            <w:r w:rsidRPr="00007A23">
              <w:rPr>
                <w:rFonts w:ascii="Tahoma" w:hAnsi="Tahoma" w:cs="Tahoma"/>
                <w:bCs/>
                <w:kern w:val="24"/>
                <w:sz w:val="24"/>
                <w:szCs w:val="24"/>
              </w:rPr>
              <w:t xml:space="preserve"> agama yang </w:t>
            </w:r>
            <w:proofErr w:type="spellStart"/>
            <w:r w:rsidRPr="00007A23">
              <w:rPr>
                <w:rFonts w:ascii="Tahoma" w:hAnsi="Tahoma" w:cs="Tahoma"/>
                <w:bCs/>
                <w:kern w:val="24"/>
                <w:sz w:val="24"/>
                <w:szCs w:val="24"/>
              </w:rPr>
              <w:t>dianutnya</w:t>
            </w:r>
            <w:proofErr w:type="spellEnd"/>
          </w:p>
        </w:tc>
        <w:tc>
          <w:tcPr>
            <w:tcW w:w="2500" w:type="pct"/>
          </w:tcPr>
          <w:p w:rsidR="00007A23" w:rsidRPr="00007A23" w:rsidRDefault="00007A23" w:rsidP="003F642C">
            <w:pPr>
              <w:pStyle w:val="ListParagraph"/>
              <w:numPr>
                <w:ilvl w:val="0"/>
                <w:numId w:val="10"/>
              </w:numPr>
              <w:spacing w:before="120" w:after="120" w:line="240" w:lineRule="auto"/>
              <w:ind w:left="567" w:hanging="567"/>
              <w:contextualSpacing w:val="0"/>
              <w:rPr>
                <w:rFonts w:ascii="Tahoma" w:hAnsi="Tahoma" w:cs="Tahoma"/>
                <w:sz w:val="24"/>
                <w:szCs w:val="24"/>
              </w:rPr>
            </w:pPr>
            <w:proofErr w:type="spellStart"/>
            <w:r w:rsidRPr="00007A23">
              <w:rPr>
                <w:rFonts w:ascii="Tahoma" w:hAnsi="Tahoma" w:cs="Tahoma"/>
                <w:bCs/>
                <w:kern w:val="24"/>
                <w:sz w:val="24"/>
                <w:szCs w:val="24"/>
              </w:rPr>
              <w:t>Menghayati</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dan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mengamalkan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perilaku</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jujur</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disiplin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tanggungjawab</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peduli</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gotong</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royong</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kerjasama</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toleran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damai</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bertanggung</w:t>
            </w:r>
            <w:proofErr w:type="spellEnd"/>
            <w:r w:rsidRPr="00007A23">
              <w:rPr>
                <w:rFonts w:ascii="Tahoma" w:hAnsi="Tahoma" w:cs="Tahoma"/>
                <w:bCs/>
                <w:kern w:val="24"/>
                <w:sz w:val="24"/>
                <w:szCs w:val="24"/>
                <w:lang w:val="en-US"/>
              </w:rPr>
              <w:t>-</w:t>
            </w:r>
            <w:proofErr w:type="spellStart"/>
            <w:r w:rsidRPr="00007A23">
              <w:rPr>
                <w:rFonts w:ascii="Tahoma" w:hAnsi="Tahoma" w:cs="Tahoma"/>
                <w:bCs/>
                <w:kern w:val="24"/>
                <w:sz w:val="24"/>
                <w:szCs w:val="24"/>
              </w:rPr>
              <w:t>jawab</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responsif</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dan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proaktif</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melalui</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keteladanan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pemberian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nasihat</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penguatan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pembiasaan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dan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pengkondisian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secara</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berkesinambungan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serta</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menunjukkan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sikap</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sebagai</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bagian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dari</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solusi</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atas</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berbagai</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permasalahan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dalam</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berinteraksi</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secara</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efektif</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dengan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lingkungan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sosial</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dan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alam</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serta</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dalam</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menempatkan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diri</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sebagai</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cerminan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bangsa</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dalam</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pergaulan</w:t>
            </w:r>
            <w:proofErr w:type="spellEnd"/>
            <w:r w:rsidRPr="00007A23">
              <w:rPr>
                <w:rFonts w:ascii="Tahoma" w:hAnsi="Tahoma" w:cs="Tahoma"/>
                <w:bCs/>
                <w:kern w:val="24"/>
                <w:sz w:val="24"/>
                <w:szCs w:val="24"/>
              </w:rPr>
              <w:t xml:space="preserve"> </w:t>
            </w:r>
            <w:proofErr w:type="spellStart"/>
            <w:r w:rsidRPr="00007A23">
              <w:rPr>
                <w:rFonts w:ascii="Tahoma" w:hAnsi="Tahoma" w:cs="Tahoma"/>
                <w:bCs/>
                <w:kern w:val="24"/>
                <w:sz w:val="24"/>
                <w:szCs w:val="24"/>
              </w:rPr>
              <w:t>dunia</w:t>
            </w:r>
            <w:proofErr w:type="spellEnd"/>
            <w:r w:rsidRPr="00007A23">
              <w:rPr>
                <w:rFonts w:ascii="Tahoma" w:hAnsi="Tahoma" w:cs="Tahoma"/>
                <w:bCs/>
                <w:kern w:val="24"/>
                <w:sz w:val="24"/>
                <w:szCs w:val="24"/>
              </w:rPr>
              <w:t>.</w:t>
            </w:r>
          </w:p>
        </w:tc>
      </w:tr>
    </w:tbl>
    <w:p w:rsidR="00007A23" w:rsidRDefault="00007A23" w:rsidP="002177A7">
      <w:pPr>
        <w:spacing w:after="120" w:line="240" w:lineRule="auto"/>
        <w:rPr>
          <w:rFonts w:ascii="Tahoma" w:hAnsi="Tahoma" w:cs="Tahoma"/>
          <w:sz w:val="24"/>
          <w:szCs w:val="24"/>
          <w:lang w:val="id-ID"/>
        </w:rPr>
      </w:pPr>
    </w:p>
    <w:p w:rsidR="002177A7" w:rsidRPr="00007A23" w:rsidRDefault="002177A7" w:rsidP="002177A7">
      <w:pPr>
        <w:spacing w:after="120" w:line="240" w:lineRule="auto"/>
        <w:rPr>
          <w:rFonts w:ascii="Tahoma" w:hAnsi="Tahoma" w:cs="Tahoma"/>
          <w:sz w:val="24"/>
          <w:szCs w:val="24"/>
          <w:lang w:val="id-ID"/>
        </w:rPr>
      </w:pPr>
    </w:p>
    <w:p w:rsidR="00501E09" w:rsidRDefault="00501E09" w:rsidP="00E3561B">
      <w:pPr>
        <w:spacing w:before="0" w:after="0"/>
        <w:ind w:hanging="142"/>
        <w:rPr>
          <w:rFonts w:ascii="Tahoma" w:hAnsi="Tahoma" w:cs="Tahoma"/>
          <w:sz w:val="24"/>
          <w:szCs w:val="24"/>
          <w:lang w:val="id-ID"/>
        </w:rPr>
      </w:pPr>
    </w:p>
    <w:p w:rsidR="00DA2D6D" w:rsidRPr="00007A23" w:rsidRDefault="00DA2D6D" w:rsidP="00E3561B">
      <w:pPr>
        <w:spacing w:before="0" w:after="0"/>
        <w:ind w:hanging="142"/>
        <w:rPr>
          <w:rFonts w:ascii="Tahoma" w:hAnsi="Tahoma" w:cs="Tahoma"/>
          <w:sz w:val="24"/>
          <w:szCs w:val="24"/>
          <w:lang w:val="id-ID"/>
        </w:rPr>
      </w:pPr>
    </w:p>
    <w:p w:rsidR="00007A23" w:rsidRPr="00007A23" w:rsidRDefault="00007A23" w:rsidP="00E3561B">
      <w:pPr>
        <w:spacing w:before="0" w:after="0"/>
        <w:ind w:hanging="142"/>
        <w:rPr>
          <w:rFonts w:ascii="Tahoma" w:hAnsi="Tahoma" w:cs="Tahoma"/>
          <w:sz w:val="24"/>
          <w:szCs w:val="24"/>
          <w:lang w:val="id-ID"/>
        </w:rPr>
      </w:pPr>
    </w:p>
    <w:tbl>
      <w:tblPr>
        <w:tblStyle w:val="TableGrid"/>
        <w:tblW w:w="5000" w:type="pct"/>
        <w:tblLook w:val="04A0" w:firstRow="1" w:lastRow="0" w:firstColumn="1" w:lastColumn="0" w:noHBand="0" w:noVBand="1"/>
      </w:tblPr>
      <w:tblGrid>
        <w:gridCol w:w="4504"/>
        <w:gridCol w:w="4500"/>
      </w:tblGrid>
      <w:tr w:rsidR="00007A23" w:rsidRPr="00007A23" w:rsidTr="00007A23">
        <w:trPr>
          <w:tblHeader/>
        </w:trPr>
        <w:tc>
          <w:tcPr>
            <w:tcW w:w="2501" w:type="pct"/>
          </w:tcPr>
          <w:p w:rsidR="00007A23" w:rsidRPr="00007A23" w:rsidRDefault="00007A23" w:rsidP="003F642C">
            <w:pPr>
              <w:shd w:val="clear" w:color="auto" w:fill="FFFFFF"/>
              <w:spacing w:after="120"/>
              <w:jc w:val="center"/>
              <w:rPr>
                <w:rFonts w:ascii="Tahoma" w:hAnsi="Tahoma" w:cs="Tahoma"/>
                <w:color w:val="000000"/>
                <w:sz w:val="24"/>
                <w:szCs w:val="24"/>
              </w:rPr>
            </w:pPr>
            <w:r w:rsidRPr="00007A23">
              <w:rPr>
                <w:rFonts w:ascii="Tahoma" w:hAnsi="Tahoma" w:cs="Tahoma"/>
                <w:color w:val="000000"/>
                <w:sz w:val="24"/>
                <w:szCs w:val="24"/>
              </w:rPr>
              <w:lastRenderedPageBreak/>
              <w:t>KOMPETENSI DASAR</w:t>
            </w:r>
          </w:p>
        </w:tc>
        <w:tc>
          <w:tcPr>
            <w:tcW w:w="2499" w:type="pct"/>
          </w:tcPr>
          <w:p w:rsidR="00007A23" w:rsidRPr="00007A23" w:rsidRDefault="00007A23" w:rsidP="003F642C">
            <w:pPr>
              <w:shd w:val="clear" w:color="auto" w:fill="FFFFFF"/>
              <w:spacing w:after="120"/>
              <w:jc w:val="center"/>
              <w:rPr>
                <w:rFonts w:ascii="Tahoma" w:hAnsi="Tahoma" w:cs="Tahoma"/>
                <w:color w:val="000000"/>
                <w:sz w:val="24"/>
                <w:szCs w:val="24"/>
              </w:rPr>
            </w:pPr>
            <w:r w:rsidRPr="00007A23">
              <w:rPr>
                <w:rFonts w:ascii="Tahoma" w:hAnsi="Tahoma" w:cs="Tahoma"/>
                <w:color w:val="000000"/>
                <w:sz w:val="24"/>
                <w:szCs w:val="24"/>
              </w:rPr>
              <w:t>KOMPETENSI DASAR</w:t>
            </w:r>
          </w:p>
        </w:tc>
      </w:tr>
      <w:tr w:rsidR="00007A23" w:rsidRPr="00007A23" w:rsidTr="00007A23">
        <w:tc>
          <w:tcPr>
            <w:tcW w:w="2501" w:type="pct"/>
            <w:tcBorders>
              <w:bottom w:val="single" w:sz="2" w:space="0" w:color="auto"/>
            </w:tcBorders>
          </w:tcPr>
          <w:p w:rsidR="00007A23" w:rsidRPr="00007A23" w:rsidRDefault="00007A23" w:rsidP="00105469">
            <w:pPr>
              <w:autoSpaceDE w:val="0"/>
              <w:autoSpaceDN w:val="0"/>
              <w:adjustRightInd w:val="0"/>
              <w:ind w:left="576" w:hanging="576"/>
              <w:rPr>
                <w:rFonts w:ascii="Tahoma" w:eastAsia="ヒラギノ角ゴ Pro W3" w:hAnsi="Tahoma" w:cs="Tahoma"/>
                <w:bCs/>
                <w:kern w:val="24"/>
                <w:sz w:val="24"/>
                <w:szCs w:val="24"/>
              </w:rPr>
            </w:pPr>
            <w:r w:rsidRPr="00007A23">
              <w:rPr>
                <w:rFonts w:ascii="Tahoma" w:hAnsi="Tahoma" w:cs="Tahoma"/>
                <w:color w:val="000000"/>
                <w:sz w:val="24"/>
                <w:szCs w:val="24"/>
              </w:rPr>
              <w:t>1.1</w:t>
            </w:r>
            <w:r w:rsidRPr="00007A23">
              <w:rPr>
                <w:rFonts w:ascii="Tahoma" w:hAnsi="Tahoma" w:cs="Tahoma"/>
                <w:color w:val="000000"/>
                <w:sz w:val="24"/>
                <w:szCs w:val="24"/>
              </w:rPr>
              <w:tab/>
            </w:r>
            <w:r w:rsidRPr="00007A23">
              <w:rPr>
                <w:rFonts w:ascii="Tahoma" w:hAnsi="Tahoma" w:cs="Tahoma"/>
                <w:sz w:val="24"/>
                <w:szCs w:val="24"/>
              </w:rPr>
              <w:t>Menghayati sejarah penyiaran agama Buddha pada zaman Mataram Kuno, Sriwijaya,</w:t>
            </w:r>
          </w:p>
        </w:tc>
        <w:tc>
          <w:tcPr>
            <w:tcW w:w="2499" w:type="pct"/>
            <w:tcBorders>
              <w:bottom w:val="single" w:sz="2" w:space="0" w:color="auto"/>
            </w:tcBorders>
          </w:tcPr>
          <w:p w:rsidR="00007A23" w:rsidRPr="00007A23" w:rsidRDefault="00007A23" w:rsidP="00105469">
            <w:pPr>
              <w:autoSpaceDE w:val="0"/>
              <w:autoSpaceDN w:val="0"/>
              <w:adjustRightInd w:val="0"/>
              <w:ind w:left="576" w:hanging="576"/>
              <w:rPr>
                <w:rFonts w:ascii="Tahoma" w:hAnsi="Tahoma" w:cs="Tahoma"/>
                <w:color w:val="000000"/>
                <w:sz w:val="24"/>
                <w:szCs w:val="24"/>
              </w:rPr>
            </w:pPr>
            <w:r w:rsidRPr="00007A23">
              <w:rPr>
                <w:rFonts w:ascii="Tahoma" w:hAnsi="Tahoma" w:cs="Tahoma"/>
                <w:color w:val="000000"/>
                <w:sz w:val="24"/>
                <w:szCs w:val="24"/>
              </w:rPr>
              <w:t>2.1</w:t>
            </w:r>
            <w:r w:rsidRPr="00007A23">
              <w:rPr>
                <w:rFonts w:ascii="Tahoma" w:hAnsi="Tahoma" w:cs="Tahoma"/>
                <w:color w:val="000000"/>
                <w:sz w:val="24"/>
                <w:szCs w:val="24"/>
              </w:rPr>
              <w:tab/>
            </w:r>
            <w:r w:rsidRPr="00007A23">
              <w:rPr>
                <w:rFonts w:ascii="Tahoma" w:hAnsi="Tahoma" w:cs="Tahoma"/>
                <w:sz w:val="24"/>
                <w:szCs w:val="24"/>
              </w:rPr>
              <w:t>Menghayati perilaku peduli tentang sejarah penyiaran agama Buddha pada zaman Mataram Kuno, Sriwijaya.</w:t>
            </w:r>
          </w:p>
        </w:tc>
      </w:tr>
      <w:tr w:rsidR="00007A23" w:rsidRPr="00007A23" w:rsidTr="00007A23">
        <w:tc>
          <w:tcPr>
            <w:tcW w:w="2501" w:type="pct"/>
            <w:tcBorders>
              <w:top w:val="single" w:sz="2" w:space="0" w:color="auto"/>
              <w:bottom w:val="single" w:sz="2" w:space="0" w:color="auto"/>
            </w:tcBorders>
          </w:tcPr>
          <w:p w:rsidR="00007A23" w:rsidRPr="000A70C0" w:rsidRDefault="00007A23" w:rsidP="000A70C0">
            <w:pPr>
              <w:tabs>
                <w:tab w:val="left" w:pos="601"/>
              </w:tabs>
              <w:autoSpaceDE w:val="0"/>
              <w:autoSpaceDN w:val="0"/>
              <w:adjustRightInd w:val="0"/>
              <w:ind w:left="576" w:hanging="576"/>
              <w:rPr>
                <w:rFonts w:ascii="Tahoma" w:hAnsi="Tahoma" w:cs="Tahoma"/>
                <w:sz w:val="24"/>
                <w:szCs w:val="24"/>
              </w:rPr>
            </w:pPr>
            <w:r w:rsidRPr="00007A23">
              <w:rPr>
                <w:rFonts w:ascii="Tahoma" w:hAnsi="Tahoma" w:cs="Tahoma"/>
                <w:color w:val="000000"/>
                <w:sz w:val="24"/>
                <w:szCs w:val="24"/>
              </w:rPr>
              <w:t>1.2</w:t>
            </w:r>
            <w:r w:rsidRPr="00007A23">
              <w:rPr>
                <w:rFonts w:ascii="Tahoma" w:hAnsi="Tahoma" w:cs="Tahoma"/>
                <w:color w:val="000000"/>
                <w:sz w:val="24"/>
                <w:szCs w:val="24"/>
              </w:rPr>
              <w:tab/>
            </w:r>
            <w:r w:rsidRPr="00007A23">
              <w:rPr>
                <w:rFonts w:ascii="Tahoma" w:hAnsi="Tahoma" w:cs="Tahoma"/>
                <w:sz w:val="24"/>
                <w:szCs w:val="24"/>
              </w:rPr>
              <w:t>Menghayati sejarah penyiaran agama Buddha pada zaman penjajahan dan kemerdekaan hingga masa sekarang</w:t>
            </w:r>
          </w:p>
        </w:tc>
        <w:tc>
          <w:tcPr>
            <w:tcW w:w="2499" w:type="pct"/>
            <w:tcBorders>
              <w:top w:val="single" w:sz="2" w:space="0" w:color="auto"/>
              <w:bottom w:val="single" w:sz="2" w:space="0" w:color="auto"/>
            </w:tcBorders>
          </w:tcPr>
          <w:p w:rsidR="00007A23" w:rsidRPr="00007A23" w:rsidRDefault="00007A23" w:rsidP="00105469">
            <w:pPr>
              <w:autoSpaceDE w:val="0"/>
              <w:autoSpaceDN w:val="0"/>
              <w:adjustRightInd w:val="0"/>
              <w:ind w:left="576" w:hanging="576"/>
              <w:rPr>
                <w:rFonts w:ascii="Tahoma" w:hAnsi="Tahoma" w:cs="Tahoma"/>
                <w:color w:val="000000"/>
                <w:sz w:val="24"/>
                <w:szCs w:val="24"/>
              </w:rPr>
            </w:pPr>
            <w:r w:rsidRPr="00007A23">
              <w:rPr>
                <w:rFonts w:ascii="Tahoma" w:hAnsi="Tahoma" w:cs="Tahoma"/>
                <w:color w:val="000000"/>
                <w:sz w:val="24"/>
                <w:szCs w:val="24"/>
              </w:rPr>
              <w:t>2.2</w:t>
            </w:r>
            <w:r w:rsidRPr="00007A23">
              <w:rPr>
                <w:rFonts w:ascii="Tahoma" w:hAnsi="Tahoma" w:cs="Tahoma"/>
                <w:color w:val="000000"/>
                <w:sz w:val="24"/>
                <w:szCs w:val="24"/>
              </w:rPr>
              <w:tab/>
            </w:r>
            <w:r w:rsidRPr="00007A23">
              <w:rPr>
                <w:rFonts w:ascii="Tahoma" w:hAnsi="Tahoma" w:cs="Tahoma"/>
                <w:sz w:val="24"/>
                <w:szCs w:val="24"/>
              </w:rPr>
              <w:t>Menghayati perilaku peduli tentang sejarah penyiaran agama Buddha pada zaman penjajahan dan kemerdekaan hingga masa sekarang</w:t>
            </w:r>
          </w:p>
        </w:tc>
      </w:tr>
      <w:tr w:rsidR="00007A23" w:rsidRPr="00007A23" w:rsidTr="00007A23">
        <w:tc>
          <w:tcPr>
            <w:tcW w:w="2501" w:type="pct"/>
            <w:tcBorders>
              <w:top w:val="single" w:sz="2" w:space="0" w:color="auto"/>
              <w:bottom w:val="single" w:sz="2" w:space="0" w:color="auto"/>
            </w:tcBorders>
          </w:tcPr>
          <w:p w:rsidR="00007A23" w:rsidRPr="00007A23" w:rsidRDefault="00007A23" w:rsidP="00105469">
            <w:pPr>
              <w:autoSpaceDE w:val="0"/>
              <w:autoSpaceDN w:val="0"/>
              <w:adjustRightInd w:val="0"/>
              <w:ind w:left="576" w:hanging="576"/>
              <w:rPr>
                <w:rFonts w:ascii="Tahoma" w:hAnsi="Tahoma" w:cs="Tahoma"/>
                <w:color w:val="000000"/>
                <w:sz w:val="24"/>
                <w:szCs w:val="24"/>
              </w:rPr>
            </w:pPr>
            <w:r w:rsidRPr="00007A23">
              <w:rPr>
                <w:rFonts w:ascii="Tahoma" w:hAnsi="Tahoma" w:cs="Tahoma"/>
                <w:color w:val="000000"/>
                <w:sz w:val="24"/>
                <w:szCs w:val="24"/>
              </w:rPr>
              <w:t>1.3</w:t>
            </w:r>
            <w:r w:rsidRPr="00007A23">
              <w:rPr>
                <w:rFonts w:ascii="Tahoma" w:hAnsi="Tahoma" w:cs="Tahoma"/>
                <w:color w:val="000000"/>
                <w:sz w:val="24"/>
                <w:szCs w:val="24"/>
              </w:rPr>
              <w:tab/>
            </w:r>
            <w:r w:rsidRPr="00007A23">
              <w:rPr>
                <w:rFonts w:ascii="Tahoma" w:hAnsi="Tahoma" w:cs="Tahoma"/>
                <w:sz w:val="24"/>
                <w:szCs w:val="24"/>
              </w:rPr>
              <w:t>Mengamalkan  ajaran agama  bagi kehidupan.</w:t>
            </w:r>
          </w:p>
        </w:tc>
        <w:tc>
          <w:tcPr>
            <w:tcW w:w="2499" w:type="pct"/>
            <w:tcBorders>
              <w:top w:val="single" w:sz="2" w:space="0" w:color="auto"/>
              <w:bottom w:val="single" w:sz="2" w:space="0" w:color="auto"/>
            </w:tcBorders>
          </w:tcPr>
          <w:p w:rsidR="00007A23" w:rsidRPr="00007A23" w:rsidRDefault="00007A23" w:rsidP="00105469">
            <w:pPr>
              <w:autoSpaceDE w:val="0"/>
              <w:autoSpaceDN w:val="0"/>
              <w:adjustRightInd w:val="0"/>
              <w:ind w:left="576" w:hanging="576"/>
              <w:rPr>
                <w:rFonts w:ascii="Tahoma" w:hAnsi="Tahoma" w:cs="Tahoma"/>
                <w:color w:val="000000"/>
                <w:sz w:val="24"/>
                <w:szCs w:val="24"/>
              </w:rPr>
            </w:pPr>
            <w:r w:rsidRPr="00007A23">
              <w:rPr>
                <w:rFonts w:ascii="Tahoma" w:hAnsi="Tahoma" w:cs="Tahoma"/>
                <w:color w:val="000000"/>
                <w:sz w:val="24"/>
                <w:szCs w:val="24"/>
              </w:rPr>
              <w:t>2.3</w:t>
            </w:r>
            <w:r w:rsidRPr="00007A23">
              <w:rPr>
                <w:rFonts w:ascii="Tahoma" w:hAnsi="Tahoma" w:cs="Tahoma"/>
                <w:color w:val="000000"/>
                <w:sz w:val="24"/>
                <w:szCs w:val="24"/>
              </w:rPr>
              <w:tab/>
            </w:r>
            <w:r w:rsidRPr="00007A23">
              <w:rPr>
                <w:rFonts w:ascii="Tahoma" w:hAnsi="Tahoma" w:cs="Tahoma"/>
                <w:sz w:val="24"/>
                <w:szCs w:val="24"/>
              </w:rPr>
              <w:t>Menunjukkan perilaku jujur dan peduli terkait dengan peranan agama bagi kehidupan</w:t>
            </w:r>
          </w:p>
        </w:tc>
      </w:tr>
      <w:tr w:rsidR="00007A23" w:rsidRPr="00007A23" w:rsidTr="00007A23">
        <w:tc>
          <w:tcPr>
            <w:tcW w:w="2501" w:type="pct"/>
            <w:tcBorders>
              <w:top w:val="single" w:sz="2" w:space="0" w:color="auto"/>
              <w:bottom w:val="single" w:sz="2" w:space="0" w:color="auto"/>
            </w:tcBorders>
          </w:tcPr>
          <w:p w:rsidR="00007A23" w:rsidRPr="00007A23" w:rsidRDefault="00007A23" w:rsidP="00105469">
            <w:pPr>
              <w:autoSpaceDE w:val="0"/>
              <w:autoSpaceDN w:val="0"/>
              <w:adjustRightInd w:val="0"/>
              <w:ind w:left="576" w:hanging="576"/>
              <w:rPr>
                <w:rFonts w:ascii="Tahoma" w:hAnsi="Tahoma" w:cs="Tahoma"/>
                <w:color w:val="000000"/>
                <w:sz w:val="24"/>
                <w:szCs w:val="24"/>
              </w:rPr>
            </w:pPr>
            <w:r w:rsidRPr="00007A23">
              <w:rPr>
                <w:rFonts w:ascii="Tahoma" w:hAnsi="Tahoma" w:cs="Tahoma"/>
                <w:color w:val="000000"/>
                <w:sz w:val="24"/>
                <w:szCs w:val="24"/>
              </w:rPr>
              <w:t>1.4</w:t>
            </w:r>
            <w:r w:rsidRPr="00007A23">
              <w:rPr>
                <w:rFonts w:ascii="Tahoma" w:hAnsi="Tahoma" w:cs="Tahoma"/>
                <w:color w:val="000000"/>
                <w:sz w:val="24"/>
                <w:szCs w:val="24"/>
              </w:rPr>
              <w:tab/>
            </w:r>
            <w:r w:rsidRPr="00007A23">
              <w:rPr>
                <w:rFonts w:ascii="Tahoma" w:hAnsi="Tahoma" w:cs="Tahoma"/>
                <w:sz w:val="24"/>
                <w:szCs w:val="24"/>
              </w:rPr>
              <w:t>Meyakini tujuan hidup berdasarkan agama Buddha</w:t>
            </w:r>
          </w:p>
        </w:tc>
        <w:tc>
          <w:tcPr>
            <w:tcW w:w="2499" w:type="pct"/>
            <w:tcBorders>
              <w:top w:val="single" w:sz="2" w:space="0" w:color="auto"/>
              <w:bottom w:val="single" w:sz="2" w:space="0" w:color="auto"/>
            </w:tcBorders>
          </w:tcPr>
          <w:p w:rsidR="00007A23" w:rsidRPr="00007A23" w:rsidRDefault="00007A23" w:rsidP="00105469">
            <w:pPr>
              <w:autoSpaceDE w:val="0"/>
              <w:autoSpaceDN w:val="0"/>
              <w:adjustRightInd w:val="0"/>
              <w:ind w:left="576" w:hanging="576"/>
              <w:rPr>
                <w:rFonts w:ascii="Tahoma" w:hAnsi="Tahoma" w:cs="Tahoma"/>
                <w:color w:val="000000"/>
                <w:sz w:val="24"/>
                <w:szCs w:val="24"/>
              </w:rPr>
            </w:pPr>
            <w:r w:rsidRPr="00007A23">
              <w:rPr>
                <w:rFonts w:ascii="Tahoma" w:hAnsi="Tahoma" w:cs="Tahoma"/>
                <w:color w:val="000000"/>
                <w:sz w:val="24"/>
                <w:szCs w:val="24"/>
              </w:rPr>
              <w:t>2.4</w:t>
            </w:r>
            <w:r w:rsidRPr="00007A23">
              <w:rPr>
                <w:rFonts w:ascii="Tahoma" w:hAnsi="Tahoma" w:cs="Tahoma"/>
                <w:color w:val="000000"/>
                <w:sz w:val="24"/>
                <w:szCs w:val="24"/>
              </w:rPr>
              <w:tab/>
            </w:r>
            <w:r w:rsidRPr="00007A23">
              <w:rPr>
                <w:rFonts w:ascii="Tahoma" w:hAnsi="Tahoma" w:cs="Tahoma"/>
                <w:sz w:val="24"/>
                <w:szCs w:val="24"/>
              </w:rPr>
              <w:t>Menghayati perilaku responsif dan proaktif tentang tujuan hidup berdasarkan agama Buddha</w:t>
            </w:r>
          </w:p>
        </w:tc>
      </w:tr>
      <w:tr w:rsidR="00007A23" w:rsidRPr="00007A23" w:rsidTr="00007A23">
        <w:tc>
          <w:tcPr>
            <w:tcW w:w="2501" w:type="pct"/>
            <w:tcBorders>
              <w:top w:val="single" w:sz="2" w:space="0" w:color="auto"/>
              <w:bottom w:val="single" w:sz="2" w:space="0" w:color="auto"/>
            </w:tcBorders>
          </w:tcPr>
          <w:p w:rsidR="00007A23" w:rsidRPr="00007A23" w:rsidRDefault="00007A23" w:rsidP="00105469">
            <w:pPr>
              <w:autoSpaceDE w:val="0"/>
              <w:autoSpaceDN w:val="0"/>
              <w:adjustRightInd w:val="0"/>
              <w:ind w:left="576" w:hanging="576"/>
              <w:rPr>
                <w:rFonts w:ascii="Tahoma" w:hAnsi="Tahoma" w:cs="Tahoma"/>
                <w:color w:val="000000"/>
                <w:sz w:val="24"/>
                <w:szCs w:val="24"/>
              </w:rPr>
            </w:pPr>
            <w:r w:rsidRPr="00007A23">
              <w:rPr>
                <w:rFonts w:ascii="Tahoma" w:hAnsi="Tahoma" w:cs="Tahoma"/>
                <w:color w:val="000000"/>
                <w:sz w:val="24"/>
                <w:szCs w:val="24"/>
              </w:rPr>
              <w:t>1.5</w:t>
            </w:r>
            <w:r w:rsidRPr="00007A23">
              <w:rPr>
                <w:rFonts w:ascii="Tahoma" w:hAnsi="Tahoma" w:cs="Tahoma"/>
                <w:color w:val="000000"/>
                <w:sz w:val="24"/>
                <w:szCs w:val="24"/>
              </w:rPr>
              <w:tab/>
            </w:r>
            <w:r w:rsidRPr="00007A23">
              <w:rPr>
                <w:rFonts w:ascii="Tahoma" w:hAnsi="Tahoma" w:cs="Tahoma"/>
                <w:sz w:val="24"/>
                <w:szCs w:val="24"/>
              </w:rPr>
              <w:t>Memiliki perlindungan yang benar berdasarkan agama Buddha</w:t>
            </w:r>
          </w:p>
        </w:tc>
        <w:tc>
          <w:tcPr>
            <w:tcW w:w="2499" w:type="pct"/>
            <w:tcBorders>
              <w:top w:val="single" w:sz="2" w:space="0" w:color="auto"/>
              <w:bottom w:val="single" w:sz="2" w:space="0" w:color="auto"/>
            </w:tcBorders>
          </w:tcPr>
          <w:p w:rsidR="00007A23" w:rsidRPr="00007A23" w:rsidRDefault="00007A23" w:rsidP="00105469">
            <w:pPr>
              <w:autoSpaceDE w:val="0"/>
              <w:autoSpaceDN w:val="0"/>
              <w:adjustRightInd w:val="0"/>
              <w:ind w:left="576" w:hanging="576"/>
              <w:rPr>
                <w:rFonts w:ascii="Tahoma" w:hAnsi="Tahoma" w:cs="Tahoma"/>
                <w:color w:val="000000"/>
                <w:sz w:val="24"/>
                <w:szCs w:val="24"/>
              </w:rPr>
            </w:pPr>
            <w:r w:rsidRPr="00007A23">
              <w:rPr>
                <w:rFonts w:ascii="Tahoma" w:hAnsi="Tahoma" w:cs="Tahoma"/>
                <w:color w:val="000000"/>
                <w:sz w:val="24"/>
                <w:szCs w:val="24"/>
              </w:rPr>
              <w:t>2.5</w:t>
            </w:r>
            <w:r w:rsidRPr="00007A23">
              <w:rPr>
                <w:rFonts w:ascii="Tahoma" w:hAnsi="Tahoma" w:cs="Tahoma"/>
                <w:color w:val="000000"/>
                <w:sz w:val="24"/>
                <w:szCs w:val="24"/>
              </w:rPr>
              <w:tab/>
            </w:r>
            <w:r w:rsidRPr="00007A23">
              <w:rPr>
                <w:rFonts w:ascii="Tahoma" w:hAnsi="Tahoma" w:cs="Tahoma"/>
                <w:sz w:val="24"/>
                <w:szCs w:val="24"/>
              </w:rPr>
              <w:t>M</w:t>
            </w:r>
            <w:proofErr w:type="spellStart"/>
            <w:r w:rsidRPr="00007A23">
              <w:rPr>
                <w:rFonts w:ascii="Tahoma" w:hAnsi="Tahoma" w:cs="Tahoma"/>
                <w:sz w:val="24"/>
                <w:szCs w:val="24"/>
                <w:lang w:val="en-ID"/>
              </w:rPr>
              <w:t>enunjukkan</w:t>
            </w:r>
            <w:proofErr w:type="spellEnd"/>
            <w:r w:rsidRPr="00007A23">
              <w:rPr>
                <w:rFonts w:ascii="Tahoma" w:hAnsi="Tahoma" w:cs="Tahoma"/>
                <w:sz w:val="24"/>
                <w:szCs w:val="24"/>
              </w:rPr>
              <w:t xml:space="preserve"> </w:t>
            </w:r>
            <w:proofErr w:type="spellStart"/>
            <w:r w:rsidRPr="00007A23">
              <w:rPr>
                <w:rFonts w:ascii="Tahoma" w:hAnsi="Tahoma" w:cs="Tahoma"/>
                <w:sz w:val="24"/>
                <w:szCs w:val="24"/>
                <w:lang w:val="en-ID"/>
              </w:rPr>
              <w:t>sikap</w:t>
            </w:r>
            <w:proofErr w:type="spellEnd"/>
            <w:r w:rsidRPr="00007A23">
              <w:rPr>
                <w:rFonts w:ascii="Tahoma" w:hAnsi="Tahoma" w:cs="Tahoma"/>
                <w:sz w:val="24"/>
                <w:szCs w:val="24"/>
              </w:rPr>
              <w:t xml:space="preserve"> terpuji terkait dengan makna perlindungan dalam agama Buddha</w:t>
            </w:r>
          </w:p>
        </w:tc>
      </w:tr>
      <w:tr w:rsidR="00007A23" w:rsidRPr="00007A23" w:rsidTr="00007A23">
        <w:tc>
          <w:tcPr>
            <w:tcW w:w="2501" w:type="pct"/>
            <w:tcBorders>
              <w:top w:val="single" w:sz="2" w:space="0" w:color="auto"/>
              <w:bottom w:val="single" w:sz="2" w:space="0" w:color="auto"/>
            </w:tcBorders>
          </w:tcPr>
          <w:p w:rsidR="00007A23" w:rsidRPr="00007A23" w:rsidRDefault="00007A23" w:rsidP="00105469">
            <w:pPr>
              <w:autoSpaceDE w:val="0"/>
              <w:autoSpaceDN w:val="0"/>
              <w:adjustRightInd w:val="0"/>
              <w:ind w:left="576" w:hanging="576"/>
              <w:rPr>
                <w:rFonts w:ascii="Tahoma" w:hAnsi="Tahoma" w:cs="Tahoma"/>
                <w:color w:val="000000"/>
                <w:sz w:val="24"/>
                <w:szCs w:val="24"/>
              </w:rPr>
            </w:pPr>
            <w:r w:rsidRPr="00007A23">
              <w:rPr>
                <w:rFonts w:ascii="Tahoma" w:hAnsi="Tahoma" w:cs="Tahoma"/>
                <w:color w:val="000000"/>
                <w:sz w:val="24"/>
                <w:szCs w:val="24"/>
              </w:rPr>
              <w:t>1.6</w:t>
            </w:r>
            <w:r w:rsidRPr="00007A23">
              <w:rPr>
                <w:rFonts w:ascii="Tahoma" w:hAnsi="Tahoma" w:cs="Tahoma"/>
                <w:color w:val="000000"/>
                <w:sz w:val="24"/>
                <w:szCs w:val="24"/>
              </w:rPr>
              <w:tab/>
            </w:r>
            <w:r w:rsidRPr="00007A23">
              <w:rPr>
                <w:rFonts w:ascii="Tahoma" w:hAnsi="Tahoma" w:cs="Tahoma"/>
                <w:sz w:val="24"/>
                <w:szCs w:val="24"/>
              </w:rPr>
              <w:t>Mengamalkan peranan Agama Buddha dalam ilmu pengetahuan dan  teknologi.</w:t>
            </w:r>
          </w:p>
        </w:tc>
        <w:tc>
          <w:tcPr>
            <w:tcW w:w="2499" w:type="pct"/>
            <w:tcBorders>
              <w:top w:val="single" w:sz="2" w:space="0" w:color="auto"/>
              <w:bottom w:val="single" w:sz="2" w:space="0" w:color="auto"/>
            </w:tcBorders>
          </w:tcPr>
          <w:p w:rsidR="00007A23" w:rsidRPr="00007A23" w:rsidRDefault="00007A23" w:rsidP="00105469">
            <w:pPr>
              <w:ind w:left="458" w:hanging="458"/>
              <w:rPr>
                <w:rFonts w:ascii="Tahoma" w:hAnsi="Tahoma" w:cs="Tahoma"/>
                <w:sz w:val="24"/>
                <w:szCs w:val="24"/>
              </w:rPr>
            </w:pPr>
            <w:r w:rsidRPr="00007A23">
              <w:rPr>
                <w:rFonts w:ascii="Tahoma" w:hAnsi="Tahoma" w:cs="Tahoma"/>
                <w:color w:val="000000"/>
                <w:sz w:val="24"/>
                <w:szCs w:val="24"/>
              </w:rPr>
              <w:t>2.6</w:t>
            </w:r>
            <w:r w:rsidRPr="00007A23">
              <w:rPr>
                <w:rFonts w:ascii="Tahoma" w:hAnsi="Tahoma" w:cs="Tahoma"/>
                <w:color w:val="000000"/>
                <w:sz w:val="24"/>
                <w:szCs w:val="24"/>
              </w:rPr>
              <w:tab/>
            </w:r>
            <w:r w:rsidRPr="00007A23">
              <w:rPr>
                <w:rFonts w:ascii="Tahoma" w:hAnsi="Tahoma" w:cs="Tahoma"/>
                <w:sz w:val="24"/>
                <w:szCs w:val="24"/>
              </w:rPr>
              <w:t>Mengamalkan perilaku responsif dan proaktif tentang peranan Agama Buddha dalam ilmu pengetahuan, teknologi, seni, dan budaya</w:t>
            </w:r>
          </w:p>
        </w:tc>
      </w:tr>
      <w:tr w:rsidR="00007A23" w:rsidRPr="00007A23" w:rsidTr="00007A23">
        <w:tc>
          <w:tcPr>
            <w:tcW w:w="2501" w:type="pct"/>
            <w:tcBorders>
              <w:top w:val="single" w:sz="2" w:space="0" w:color="auto"/>
              <w:bottom w:val="single" w:sz="2" w:space="0" w:color="auto"/>
            </w:tcBorders>
          </w:tcPr>
          <w:p w:rsidR="00007A23" w:rsidRPr="00007A23" w:rsidRDefault="00007A23" w:rsidP="00105469">
            <w:pPr>
              <w:autoSpaceDE w:val="0"/>
              <w:autoSpaceDN w:val="0"/>
              <w:adjustRightInd w:val="0"/>
              <w:ind w:left="576" w:hanging="576"/>
              <w:rPr>
                <w:rFonts w:ascii="Tahoma" w:hAnsi="Tahoma" w:cs="Tahoma"/>
                <w:sz w:val="24"/>
                <w:szCs w:val="24"/>
              </w:rPr>
            </w:pPr>
            <w:r w:rsidRPr="00007A23">
              <w:rPr>
                <w:rFonts w:ascii="Tahoma" w:hAnsi="Tahoma" w:cs="Tahoma"/>
                <w:color w:val="000000"/>
                <w:sz w:val="24"/>
                <w:szCs w:val="24"/>
              </w:rPr>
              <w:t>1.7</w:t>
            </w:r>
            <w:r w:rsidRPr="00007A23">
              <w:rPr>
                <w:rFonts w:ascii="Tahoma" w:hAnsi="Tahoma" w:cs="Tahoma"/>
                <w:color w:val="000000"/>
                <w:sz w:val="24"/>
                <w:szCs w:val="24"/>
              </w:rPr>
              <w:tab/>
            </w:r>
            <w:r w:rsidRPr="00007A23">
              <w:rPr>
                <w:rFonts w:ascii="Tahoma" w:hAnsi="Tahoma" w:cs="Tahoma"/>
                <w:sz w:val="24"/>
                <w:szCs w:val="24"/>
              </w:rPr>
              <w:t>Mengamalkan peranan Agama Buddha dalam seni dan budaya.</w:t>
            </w:r>
          </w:p>
          <w:p w:rsidR="00007A23" w:rsidRPr="00007A23" w:rsidRDefault="00007A23" w:rsidP="00105469">
            <w:pPr>
              <w:autoSpaceDE w:val="0"/>
              <w:autoSpaceDN w:val="0"/>
              <w:adjustRightInd w:val="0"/>
              <w:rPr>
                <w:rFonts w:ascii="Tahoma" w:hAnsi="Tahoma" w:cs="Tahoma"/>
                <w:color w:val="000000"/>
                <w:sz w:val="24"/>
                <w:szCs w:val="24"/>
              </w:rPr>
            </w:pPr>
          </w:p>
        </w:tc>
        <w:tc>
          <w:tcPr>
            <w:tcW w:w="2499" w:type="pct"/>
            <w:tcBorders>
              <w:top w:val="single" w:sz="2" w:space="0" w:color="auto"/>
              <w:bottom w:val="single" w:sz="2" w:space="0" w:color="auto"/>
            </w:tcBorders>
          </w:tcPr>
          <w:p w:rsidR="00007A23" w:rsidRPr="00007A23" w:rsidRDefault="00007A23" w:rsidP="00105469">
            <w:pPr>
              <w:ind w:left="458" w:hanging="458"/>
              <w:rPr>
                <w:rFonts w:ascii="Tahoma" w:hAnsi="Tahoma" w:cs="Tahoma"/>
                <w:sz w:val="24"/>
                <w:szCs w:val="24"/>
              </w:rPr>
            </w:pPr>
            <w:r w:rsidRPr="00007A23">
              <w:rPr>
                <w:rFonts w:ascii="Tahoma" w:hAnsi="Tahoma" w:cs="Tahoma"/>
                <w:color w:val="000000"/>
                <w:sz w:val="24"/>
                <w:szCs w:val="24"/>
              </w:rPr>
              <w:t>2.7</w:t>
            </w:r>
            <w:r w:rsidRPr="00007A23">
              <w:rPr>
                <w:rFonts w:ascii="Tahoma" w:hAnsi="Tahoma" w:cs="Tahoma"/>
                <w:color w:val="000000"/>
                <w:sz w:val="24"/>
                <w:szCs w:val="24"/>
              </w:rPr>
              <w:tab/>
            </w:r>
            <w:r w:rsidRPr="00007A23">
              <w:rPr>
                <w:rFonts w:ascii="Tahoma" w:hAnsi="Tahoma" w:cs="Tahoma"/>
                <w:sz w:val="24"/>
                <w:szCs w:val="24"/>
              </w:rPr>
              <w:t>Mengamalkan perilaku responsif dan proaktif tentang peranan Agama Buddha dalam ilmu pengetahuan, teknologi, seni, dan budaya.</w:t>
            </w:r>
          </w:p>
        </w:tc>
      </w:tr>
      <w:tr w:rsidR="00007A23" w:rsidRPr="00007A23" w:rsidTr="00007A23">
        <w:tc>
          <w:tcPr>
            <w:tcW w:w="2501" w:type="pct"/>
            <w:tcBorders>
              <w:top w:val="single" w:sz="2" w:space="0" w:color="auto"/>
              <w:bottom w:val="single" w:sz="2" w:space="0" w:color="auto"/>
            </w:tcBorders>
          </w:tcPr>
          <w:p w:rsidR="00007A23" w:rsidRPr="00007A23" w:rsidRDefault="00007A23" w:rsidP="00DA2D6D">
            <w:pPr>
              <w:autoSpaceDE w:val="0"/>
              <w:autoSpaceDN w:val="0"/>
              <w:adjustRightInd w:val="0"/>
              <w:ind w:left="576" w:hanging="576"/>
              <w:rPr>
                <w:rFonts w:ascii="Tahoma" w:hAnsi="Tahoma" w:cs="Tahoma"/>
                <w:color w:val="000000"/>
                <w:sz w:val="24"/>
                <w:szCs w:val="24"/>
              </w:rPr>
            </w:pPr>
            <w:r w:rsidRPr="00007A23">
              <w:rPr>
                <w:rFonts w:ascii="Tahoma" w:hAnsi="Tahoma" w:cs="Tahoma"/>
                <w:color w:val="000000"/>
                <w:sz w:val="24"/>
                <w:szCs w:val="24"/>
              </w:rPr>
              <w:t>1.8</w:t>
            </w:r>
            <w:r w:rsidRPr="00007A23">
              <w:rPr>
                <w:rFonts w:ascii="Tahoma" w:hAnsi="Tahoma" w:cs="Tahoma"/>
                <w:color w:val="000000"/>
                <w:sz w:val="24"/>
                <w:szCs w:val="24"/>
              </w:rPr>
              <w:tab/>
            </w:r>
            <w:r w:rsidRPr="00007A23">
              <w:rPr>
                <w:rFonts w:ascii="Tahoma" w:hAnsi="Tahoma" w:cs="Tahoma"/>
                <w:sz w:val="24"/>
                <w:szCs w:val="24"/>
              </w:rPr>
              <w:t>Menghayati berba</w:t>
            </w:r>
            <w:r w:rsidR="00DA2D6D">
              <w:rPr>
                <w:rFonts w:ascii="Tahoma" w:hAnsi="Tahoma" w:cs="Tahoma"/>
                <w:sz w:val="24"/>
                <w:szCs w:val="24"/>
              </w:rPr>
              <w:t>gai fenomena alam dan kehidupan</w:t>
            </w:r>
          </w:p>
        </w:tc>
        <w:tc>
          <w:tcPr>
            <w:tcW w:w="2499" w:type="pct"/>
            <w:tcBorders>
              <w:top w:val="single" w:sz="2" w:space="0" w:color="auto"/>
              <w:bottom w:val="single" w:sz="2" w:space="0" w:color="auto"/>
            </w:tcBorders>
          </w:tcPr>
          <w:p w:rsidR="00105469" w:rsidRPr="000A70C0" w:rsidRDefault="00007A23" w:rsidP="000A70C0">
            <w:pPr>
              <w:autoSpaceDE w:val="0"/>
              <w:autoSpaceDN w:val="0"/>
              <w:adjustRightInd w:val="0"/>
              <w:ind w:left="576" w:hanging="576"/>
              <w:rPr>
                <w:rFonts w:ascii="Tahoma" w:hAnsi="Tahoma" w:cs="Tahoma"/>
                <w:sz w:val="24"/>
                <w:szCs w:val="24"/>
              </w:rPr>
            </w:pPr>
            <w:r w:rsidRPr="00007A23">
              <w:rPr>
                <w:rFonts w:ascii="Tahoma" w:hAnsi="Tahoma" w:cs="Tahoma"/>
                <w:color w:val="000000"/>
                <w:sz w:val="24"/>
                <w:szCs w:val="24"/>
              </w:rPr>
              <w:t>2.8</w:t>
            </w:r>
            <w:r w:rsidRPr="00007A23">
              <w:rPr>
                <w:rFonts w:ascii="Tahoma" w:hAnsi="Tahoma" w:cs="Tahoma"/>
                <w:color w:val="000000"/>
                <w:sz w:val="24"/>
                <w:szCs w:val="24"/>
              </w:rPr>
              <w:tab/>
            </w:r>
            <w:r w:rsidRPr="00007A23">
              <w:rPr>
                <w:rFonts w:ascii="Tahoma" w:hAnsi="Tahoma" w:cs="Tahoma"/>
                <w:sz w:val="24"/>
                <w:szCs w:val="24"/>
              </w:rPr>
              <w:t>Menghayati perilaku bertanggung jawab terhadap berba</w:t>
            </w:r>
            <w:r w:rsidR="00DA2D6D">
              <w:rPr>
                <w:rFonts w:ascii="Tahoma" w:hAnsi="Tahoma" w:cs="Tahoma"/>
                <w:sz w:val="24"/>
                <w:szCs w:val="24"/>
              </w:rPr>
              <w:t>gai fenomena alam dan kehidupan</w:t>
            </w:r>
          </w:p>
        </w:tc>
      </w:tr>
      <w:tr w:rsidR="00007A23" w:rsidRPr="00007A23" w:rsidTr="00007A23">
        <w:tc>
          <w:tcPr>
            <w:tcW w:w="2501" w:type="pct"/>
            <w:tcBorders>
              <w:top w:val="single" w:sz="2" w:space="0" w:color="auto"/>
              <w:bottom w:val="single" w:sz="2" w:space="0" w:color="auto"/>
            </w:tcBorders>
          </w:tcPr>
          <w:p w:rsidR="00007A23" w:rsidRPr="00007A23" w:rsidRDefault="00007A23" w:rsidP="00105469">
            <w:pPr>
              <w:autoSpaceDE w:val="0"/>
              <w:autoSpaceDN w:val="0"/>
              <w:adjustRightInd w:val="0"/>
              <w:ind w:left="576" w:hanging="576"/>
              <w:rPr>
                <w:rFonts w:ascii="Tahoma" w:hAnsi="Tahoma" w:cs="Tahoma"/>
                <w:color w:val="000000"/>
                <w:sz w:val="24"/>
                <w:szCs w:val="24"/>
              </w:rPr>
            </w:pPr>
            <w:r w:rsidRPr="00007A23">
              <w:rPr>
                <w:rFonts w:ascii="Tahoma" w:hAnsi="Tahoma" w:cs="Tahoma"/>
                <w:color w:val="000000"/>
                <w:sz w:val="24"/>
                <w:szCs w:val="24"/>
              </w:rPr>
              <w:t>1.9</w:t>
            </w:r>
            <w:r w:rsidRPr="00007A23">
              <w:rPr>
                <w:rFonts w:ascii="Tahoma" w:hAnsi="Tahoma" w:cs="Tahoma"/>
                <w:color w:val="000000"/>
                <w:sz w:val="24"/>
                <w:szCs w:val="24"/>
              </w:rPr>
              <w:tab/>
            </w:r>
            <w:r w:rsidRPr="00007A23">
              <w:rPr>
                <w:rFonts w:ascii="Tahoma" w:hAnsi="Tahoma" w:cs="Tahoma"/>
                <w:sz w:val="24"/>
                <w:szCs w:val="24"/>
              </w:rPr>
              <w:t>Menghayati proses kerja hukum tertib kosmis (</w:t>
            </w:r>
            <w:r w:rsidRPr="00007A23">
              <w:rPr>
                <w:rFonts w:ascii="Tahoma" w:hAnsi="Tahoma" w:cs="Tahoma"/>
                <w:i/>
                <w:iCs/>
                <w:sz w:val="24"/>
                <w:szCs w:val="24"/>
              </w:rPr>
              <w:t>niyama</w:t>
            </w:r>
            <w:r w:rsidRPr="00007A23">
              <w:rPr>
                <w:rFonts w:ascii="Tahoma" w:hAnsi="Tahoma" w:cs="Tahoma"/>
                <w:sz w:val="24"/>
                <w:szCs w:val="24"/>
              </w:rPr>
              <w:t>).</w:t>
            </w:r>
          </w:p>
        </w:tc>
        <w:tc>
          <w:tcPr>
            <w:tcW w:w="2499" w:type="pct"/>
            <w:tcBorders>
              <w:top w:val="single" w:sz="2" w:space="0" w:color="auto"/>
              <w:bottom w:val="single" w:sz="2" w:space="0" w:color="auto"/>
            </w:tcBorders>
          </w:tcPr>
          <w:p w:rsidR="00007A23" w:rsidRPr="00007A23" w:rsidRDefault="00007A23" w:rsidP="00105469">
            <w:pPr>
              <w:autoSpaceDE w:val="0"/>
              <w:autoSpaceDN w:val="0"/>
              <w:adjustRightInd w:val="0"/>
              <w:ind w:left="576" w:hanging="576"/>
              <w:rPr>
                <w:rFonts w:ascii="Tahoma" w:hAnsi="Tahoma" w:cs="Tahoma"/>
                <w:color w:val="000000"/>
                <w:sz w:val="24"/>
                <w:szCs w:val="24"/>
              </w:rPr>
            </w:pPr>
            <w:r w:rsidRPr="00007A23">
              <w:rPr>
                <w:rFonts w:ascii="Tahoma" w:hAnsi="Tahoma" w:cs="Tahoma"/>
                <w:color w:val="000000"/>
                <w:sz w:val="24"/>
                <w:szCs w:val="24"/>
              </w:rPr>
              <w:t>2.9</w:t>
            </w:r>
            <w:r w:rsidRPr="00007A23">
              <w:rPr>
                <w:rFonts w:ascii="Tahoma" w:hAnsi="Tahoma" w:cs="Tahoma"/>
                <w:color w:val="000000"/>
                <w:sz w:val="24"/>
                <w:szCs w:val="24"/>
              </w:rPr>
              <w:tab/>
            </w:r>
            <w:r w:rsidRPr="00007A23">
              <w:rPr>
                <w:rFonts w:ascii="Tahoma" w:hAnsi="Tahoma" w:cs="Tahoma"/>
                <w:sz w:val="24"/>
                <w:szCs w:val="24"/>
              </w:rPr>
              <w:t>Menghayati peri</w:t>
            </w:r>
            <w:r w:rsidR="00B06504">
              <w:rPr>
                <w:rFonts w:ascii="Tahoma" w:hAnsi="Tahoma" w:cs="Tahoma"/>
                <w:sz w:val="24"/>
                <w:szCs w:val="24"/>
              </w:rPr>
              <w:t xml:space="preserve">laku bertanggung jawab </w:t>
            </w:r>
            <w:r w:rsidRPr="00007A23">
              <w:rPr>
                <w:rFonts w:ascii="Tahoma" w:hAnsi="Tahoma" w:cs="Tahoma"/>
                <w:sz w:val="24"/>
                <w:szCs w:val="24"/>
              </w:rPr>
              <w:t>terhadap proses kerja hukum tertib kosmis (</w:t>
            </w:r>
            <w:r w:rsidRPr="00007A23">
              <w:rPr>
                <w:rFonts w:ascii="Tahoma" w:hAnsi="Tahoma" w:cs="Tahoma"/>
                <w:i/>
                <w:iCs/>
                <w:sz w:val="24"/>
                <w:szCs w:val="24"/>
              </w:rPr>
              <w:t>niyama</w:t>
            </w:r>
            <w:r w:rsidRPr="00007A23">
              <w:rPr>
                <w:rFonts w:ascii="Tahoma" w:hAnsi="Tahoma" w:cs="Tahoma"/>
                <w:sz w:val="24"/>
                <w:szCs w:val="24"/>
              </w:rPr>
              <w:t>).</w:t>
            </w:r>
          </w:p>
        </w:tc>
      </w:tr>
      <w:tr w:rsidR="00007A23" w:rsidRPr="00007A23" w:rsidTr="00007A23">
        <w:trPr>
          <w:tblHeader/>
        </w:trPr>
        <w:tc>
          <w:tcPr>
            <w:tcW w:w="2501" w:type="pct"/>
            <w:tcBorders>
              <w:bottom w:val="single" w:sz="2" w:space="0" w:color="auto"/>
            </w:tcBorders>
          </w:tcPr>
          <w:p w:rsidR="00007A23" w:rsidRPr="00007A23" w:rsidRDefault="00007A23" w:rsidP="00105469">
            <w:pPr>
              <w:adjustRightInd w:val="0"/>
              <w:snapToGrid w:val="0"/>
              <w:ind w:left="576" w:hanging="576"/>
              <w:rPr>
                <w:rFonts w:ascii="Tahoma" w:eastAsia="ヒラギノ角ゴ Pro W3" w:hAnsi="Tahoma" w:cs="Tahoma"/>
                <w:bCs/>
                <w:kern w:val="24"/>
                <w:sz w:val="24"/>
                <w:szCs w:val="24"/>
              </w:rPr>
            </w:pPr>
            <w:r w:rsidRPr="00007A23">
              <w:rPr>
                <w:rFonts w:ascii="Tahoma" w:hAnsi="Tahoma" w:cs="Tahoma"/>
                <w:color w:val="000000"/>
                <w:sz w:val="24"/>
                <w:szCs w:val="24"/>
              </w:rPr>
              <w:lastRenderedPageBreak/>
              <w:t xml:space="preserve">1.10 </w:t>
            </w:r>
            <w:r w:rsidRPr="00007A23">
              <w:rPr>
                <w:rFonts w:ascii="Tahoma" w:hAnsi="Tahoma" w:cs="Tahoma"/>
                <w:color w:val="000000"/>
                <w:sz w:val="24"/>
                <w:szCs w:val="24"/>
              </w:rPr>
              <w:tab/>
            </w:r>
            <w:r w:rsidR="00BD11D4">
              <w:rPr>
                <w:rFonts w:ascii="Tahoma" w:hAnsi="Tahoma" w:cs="Tahoma"/>
                <w:sz w:val="24"/>
                <w:szCs w:val="24"/>
              </w:rPr>
              <w:t>Mengamalkan aspek</w:t>
            </w:r>
            <w:r w:rsidRPr="00007A23">
              <w:rPr>
                <w:rFonts w:ascii="Tahoma" w:hAnsi="Tahoma" w:cs="Tahoma"/>
                <w:sz w:val="24"/>
                <w:szCs w:val="24"/>
              </w:rPr>
              <w:t xml:space="preserve"> dan pengklasifikasian sila</w:t>
            </w:r>
          </w:p>
        </w:tc>
        <w:tc>
          <w:tcPr>
            <w:tcW w:w="2499" w:type="pct"/>
            <w:tcBorders>
              <w:bottom w:val="single" w:sz="2" w:space="0" w:color="auto"/>
            </w:tcBorders>
          </w:tcPr>
          <w:p w:rsidR="00007A23" w:rsidRPr="00007A23" w:rsidRDefault="00007A23" w:rsidP="00105469">
            <w:pPr>
              <w:ind w:left="458" w:hanging="548"/>
              <w:rPr>
                <w:rFonts w:ascii="Tahoma" w:hAnsi="Tahoma" w:cs="Tahoma"/>
                <w:sz w:val="24"/>
                <w:szCs w:val="24"/>
              </w:rPr>
            </w:pPr>
            <w:r w:rsidRPr="00007A23">
              <w:rPr>
                <w:rFonts w:ascii="Tahoma" w:hAnsi="Tahoma" w:cs="Tahoma"/>
                <w:color w:val="000000"/>
                <w:sz w:val="24"/>
                <w:szCs w:val="24"/>
              </w:rPr>
              <w:t>2.10</w:t>
            </w:r>
            <w:r w:rsidRPr="00007A23">
              <w:rPr>
                <w:rFonts w:ascii="Tahoma" w:hAnsi="Tahoma" w:cs="Tahoma"/>
                <w:color w:val="000000"/>
                <w:sz w:val="24"/>
                <w:szCs w:val="24"/>
              </w:rPr>
              <w:tab/>
            </w:r>
            <w:r w:rsidRPr="00007A23">
              <w:rPr>
                <w:rFonts w:ascii="Tahoma" w:hAnsi="Tahoma" w:cs="Tahoma"/>
                <w:sz w:val="24"/>
                <w:szCs w:val="24"/>
              </w:rPr>
              <w:t>Mengamalkan perilaku</w:t>
            </w:r>
            <w:r w:rsidR="00BD11D4">
              <w:rPr>
                <w:rFonts w:ascii="Tahoma" w:hAnsi="Tahoma" w:cs="Tahoma"/>
                <w:sz w:val="24"/>
                <w:szCs w:val="24"/>
              </w:rPr>
              <w:t xml:space="preserve"> disiplin  tentang aspek</w:t>
            </w:r>
            <w:r w:rsidRPr="00007A23">
              <w:rPr>
                <w:rFonts w:ascii="Tahoma" w:hAnsi="Tahoma" w:cs="Tahoma"/>
                <w:sz w:val="24"/>
                <w:szCs w:val="24"/>
              </w:rPr>
              <w:t xml:space="preserve"> dan pengklasifikasian sila</w:t>
            </w:r>
          </w:p>
        </w:tc>
      </w:tr>
      <w:tr w:rsidR="00007A23" w:rsidRPr="00007A23" w:rsidTr="00007A23">
        <w:tc>
          <w:tcPr>
            <w:tcW w:w="2501" w:type="pct"/>
            <w:tcBorders>
              <w:top w:val="single" w:sz="2" w:space="0" w:color="auto"/>
              <w:bottom w:val="single" w:sz="2" w:space="0" w:color="auto"/>
            </w:tcBorders>
          </w:tcPr>
          <w:p w:rsidR="00007A23" w:rsidRPr="00007A23" w:rsidRDefault="00007A23" w:rsidP="00105469">
            <w:pPr>
              <w:shd w:val="clear" w:color="auto" w:fill="FFFFFF"/>
              <w:autoSpaceDE w:val="0"/>
              <w:autoSpaceDN w:val="0"/>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t>1.11</w:t>
            </w:r>
            <w:r w:rsidR="00D67E4B">
              <w:rPr>
                <w:rFonts w:ascii="Tahoma" w:hAnsi="Tahoma" w:cs="Tahoma"/>
                <w:color w:val="000000"/>
                <w:sz w:val="24"/>
                <w:szCs w:val="24"/>
              </w:rPr>
              <w:t xml:space="preserve"> </w:t>
            </w:r>
            <w:r w:rsidR="000259B3">
              <w:rPr>
                <w:rFonts w:ascii="Tahoma" w:hAnsi="Tahoma" w:cs="Tahoma"/>
                <w:sz w:val="24"/>
                <w:szCs w:val="24"/>
              </w:rPr>
              <w:t>Menghayati</w:t>
            </w:r>
            <w:r w:rsidRPr="00007A23">
              <w:rPr>
                <w:rFonts w:ascii="Tahoma" w:hAnsi="Tahoma" w:cs="Tahoma"/>
                <w:sz w:val="24"/>
                <w:szCs w:val="24"/>
              </w:rPr>
              <w:t xml:space="preserve"> </w:t>
            </w:r>
            <w:r w:rsidR="000259B3">
              <w:rPr>
                <w:rFonts w:ascii="Tahoma" w:hAnsi="Tahoma" w:cs="Tahoma"/>
                <w:sz w:val="24"/>
                <w:szCs w:val="24"/>
              </w:rPr>
              <w:t>s</w:t>
            </w:r>
            <w:r w:rsidR="000259B3" w:rsidRPr="00007A23">
              <w:rPr>
                <w:rFonts w:ascii="Tahoma" w:hAnsi="Tahoma" w:cs="Tahoma"/>
                <w:sz w:val="24"/>
                <w:szCs w:val="24"/>
              </w:rPr>
              <w:t>ila sebagai pelindung dalam kehidupan sehari-hari</w:t>
            </w:r>
          </w:p>
        </w:tc>
        <w:tc>
          <w:tcPr>
            <w:tcW w:w="2499" w:type="pct"/>
            <w:tcBorders>
              <w:top w:val="single" w:sz="2" w:space="0" w:color="auto"/>
              <w:bottom w:val="single" w:sz="2" w:space="0" w:color="auto"/>
            </w:tcBorders>
          </w:tcPr>
          <w:p w:rsidR="00007A23" w:rsidRPr="00007A23" w:rsidRDefault="00007A23" w:rsidP="00105469">
            <w:pPr>
              <w:ind w:left="458" w:hanging="548"/>
              <w:rPr>
                <w:rFonts w:ascii="Tahoma" w:hAnsi="Tahoma" w:cs="Tahoma"/>
                <w:sz w:val="24"/>
                <w:szCs w:val="24"/>
              </w:rPr>
            </w:pPr>
            <w:r w:rsidRPr="00007A23">
              <w:rPr>
                <w:rFonts w:ascii="Tahoma" w:hAnsi="Tahoma" w:cs="Tahoma"/>
                <w:color w:val="000000"/>
                <w:sz w:val="24"/>
                <w:szCs w:val="24"/>
              </w:rPr>
              <w:t>2.11</w:t>
            </w:r>
            <w:r w:rsidRPr="00007A23">
              <w:rPr>
                <w:rFonts w:ascii="Tahoma" w:hAnsi="Tahoma" w:cs="Tahoma"/>
                <w:color w:val="000000"/>
                <w:sz w:val="24"/>
                <w:szCs w:val="24"/>
              </w:rPr>
              <w:tab/>
            </w:r>
            <w:r w:rsidR="00567ADE">
              <w:rPr>
                <w:rFonts w:ascii="Tahoma" w:hAnsi="Tahoma" w:cs="Tahoma"/>
                <w:sz w:val="24"/>
                <w:szCs w:val="24"/>
              </w:rPr>
              <w:t xml:space="preserve">Mengamalkan perilaku disiplin </w:t>
            </w:r>
            <w:r w:rsidR="00567ADE" w:rsidRPr="00007A23">
              <w:rPr>
                <w:rFonts w:ascii="Tahoma" w:hAnsi="Tahoma" w:cs="Tahoma"/>
                <w:sz w:val="24"/>
                <w:szCs w:val="24"/>
              </w:rPr>
              <w:t>sebagai pelindung dalam kehidupan sehari-hari</w:t>
            </w:r>
          </w:p>
        </w:tc>
      </w:tr>
      <w:tr w:rsidR="00007A23" w:rsidRPr="00007A23" w:rsidTr="00007A23">
        <w:tc>
          <w:tcPr>
            <w:tcW w:w="2501" w:type="pct"/>
            <w:tcBorders>
              <w:top w:val="single" w:sz="2" w:space="0" w:color="auto"/>
              <w:bottom w:val="single" w:sz="2" w:space="0" w:color="auto"/>
            </w:tcBorders>
          </w:tcPr>
          <w:p w:rsidR="00007A23" w:rsidRPr="00007A23" w:rsidRDefault="00007A23" w:rsidP="00105469">
            <w:pPr>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t>1.12</w:t>
            </w:r>
            <w:r w:rsidRPr="00007A23">
              <w:rPr>
                <w:rFonts w:ascii="Tahoma" w:hAnsi="Tahoma" w:cs="Tahoma"/>
                <w:color w:val="000000"/>
                <w:sz w:val="24"/>
                <w:szCs w:val="24"/>
              </w:rPr>
              <w:tab/>
            </w:r>
            <w:r w:rsidR="00FF5BF4">
              <w:rPr>
                <w:rFonts w:ascii="Tahoma" w:hAnsi="Tahoma" w:cs="Tahoma"/>
                <w:sz w:val="24"/>
                <w:szCs w:val="24"/>
              </w:rPr>
              <w:t>Menghayati</w:t>
            </w:r>
            <w:r w:rsidRPr="00007A23">
              <w:rPr>
                <w:rFonts w:ascii="Tahoma" w:hAnsi="Tahoma" w:cs="Tahoma"/>
                <w:sz w:val="24"/>
                <w:szCs w:val="24"/>
              </w:rPr>
              <w:t xml:space="preserve"> </w:t>
            </w:r>
            <w:r w:rsidR="00FF5BF4" w:rsidRPr="00007A23">
              <w:rPr>
                <w:rFonts w:ascii="Tahoma" w:hAnsi="Tahoma" w:cs="Tahoma"/>
                <w:sz w:val="24"/>
                <w:szCs w:val="24"/>
              </w:rPr>
              <w:t>manfaat menjalankan sila</w:t>
            </w:r>
          </w:p>
        </w:tc>
        <w:tc>
          <w:tcPr>
            <w:tcW w:w="2499" w:type="pct"/>
            <w:tcBorders>
              <w:top w:val="single" w:sz="2" w:space="0" w:color="auto"/>
              <w:bottom w:val="single" w:sz="2" w:space="0" w:color="auto"/>
            </w:tcBorders>
          </w:tcPr>
          <w:p w:rsidR="00007A23" w:rsidRPr="00007A23" w:rsidRDefault="00007A23" w:rsidP="00105469">
            <w:pPr>
              <w:ind w:left="458" w:hanging="548"/>
              <w:rPr>
                <w:rFonts w:ascii="Tahoma" w:hAnsi="Tahoma" w:cs="Tahoma"/>
                <w:sz w:val="24"/>
                <w:szCs w:val="24"/>
              </w:rPr>
            </w:pPr>
            <w:r w:rsidRPr="00007A23">
              <w:rPr>
                <w:rFonts w:ascii="Tahoma" w:hAnsi="Tahoma" w:cs="Tahoma"/>
                <w:color w:val="000000"/>
                <w:sz w:val="24"/>
                <w:szCs w:val="24"/>
              </w:rPr>
              <w:t>2.12</w:t>
            </w:r>
            <w:r w:rsidRPr="00007A23">
              <w:rPr>
                <w:rFonts w:ascii="Tahoma" w:hAnsi="Tahoma" w:cs="Tahoma"/>
                <w:color w:val="000000"/>
                <w:sz w:val="24"/>
                <w:szCs w:val="24"/>
              </w:rPr>
              <w:tab/>
            </w:r>
            <w:r w:rsidRPr="00007A23">
              <w:rPr>
                <w:rFonts w:ascii="Tahoma" w:hAnsi="Tahoma" w:cs="Tahoma"/>
                <w:sz w:val="24"/>
                <w:szCs w:val="24"/>
              </w:rPr>
              <w:t xml:space="preserve">Mengamalkan perilaku bertanggung jawab tentang </w:t>
            </w:r>
            <w:r w:rsidR="00FF5BF4">
              <w:rPr>
                <w:rFonts w:ascii="Tahoma" w:hAnsi="Tahoma" w:cs="Tahoma"/>
                <w:sz w:val="24"/>
                <w:szCs w:val="24"/>
              </w:rPr>
              <w:t xml:space="preserve">aspek </w:t>
            </w:r>
            <w:r w:rsidRPr="00007A23">
              <w:rPr>
                <w:rFonts w:ascii="Tahoma" w:hAnsi="Tahoma" w:cs="Tahoma"/>
                <w:sz w:val="24"/>
                <w:szCs w:val="24"/>
              </w:rPr>
              <w:t>sila</w:t>
            </w:r>
          </w:p>
        </w:tc>
      </w:tr>
      <w:tr w:rsidR="00007A23" w:rsidRPr="00007A23" w:rsidTr="00007A23">
        <w:tc>
          <w:tcPr>
            <w:tcW w:w="2501" w:type="pct"/>
            <w:tcBorders>
              <w:top w:val="single" w:sz="2" w:space="0" w:color="auto"/>
              <w:bottom w:val="single" w:sz="2" w:space="0" w:color="auto"/>
            </w:tcBorders>
          </w:tcPr>
          <w:p w:rsidR="00007A23" w:rsidRPr="00007A23" w:rsidRDefault="00007A23" w:rsidP="00105469">
            <w:pPr>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t>1.13</w:t>
            </w:r>
            <w:r w:rsidRPr="00007A23">
              <w:rPr>
                <w:rFonts w:ascii="Tahoma" w:hAnsi="Tahoma" w:cs="Tahoma"/>
                <w:color w:val="000000"/>
                <w:sz w:val="24"/>
                <w:szCs w:val="24"/>
              </w:rPr>
              <w:tab/>
            </w:r>
            <w:r w:rsidRPr="00007A23">
              <w:rPr>
                <w:rFonts w:ascii="Tahoma" w:hAnsi="Tahoma" w:cs="Tahoma"/>
                <w:sz w:val="24"/>
                <w:szCs w:val="24"/>
              </w:rPr>
              <w:t>Menghayati puja terkait dengan budaya</w:t>
            </w:r>
          </w:p>
        </w:tc>
        <w:tc>
          <w:tcPr>
            <w:tcW w:w="2499" w:type="pct"/>
            <w:tcBorders>
              <w:top w:val="single" w:sz="2" w:space="0" w:color="auto"/>
              <w:bottom w:val="single" w:sz="2" w:space="0" w:color="auto"/>
            </w:tcBorders>
          </w:tcPr>
          <w:p w:rsidR="00007A23" w:rsidRPr="00007A23" w:rsidRDefault="00007A23" w:rsidP="00105469">
            <w:pPr>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t>2.13</w:t>
            </w:r>
            <w:r w:rsidRPr="00007A23">
              <w:rPr>
                <w:rFonts w:ascii="Tahoma" w:hAnsi="Tahoma" w:cs="Tahoma"/>
                <w:color w:val="000000"/>
                <w:sz w:val="24"/>
                <w:szCs w:val="24"/>
              </w:rPr>
              <w:tab/>
            </w:r>
            <w:r w:rsidRPr="00007A23">
              <w:rPr>
                <w:rFonts w:ascii="Tahoma" w:hAnsi="Tahoma" w:cs="Tahoma"/>
                <w:sz w:val="24"/>
                <w:szCs w:val="24"/>
              </w:rPr>
              <w:t>Mengamalkan perilaku santun terkait puja dengan budaya</w:t>
            </w:r>
          </w:p>
        </w:tc>
      </w:tr>
      <w:tr w:rsidR="00007A23" w:rsidRPr="00007A23" w:rsidTr="00007A23">
        <w:tc>
          <w:tcPr>
            <w:tcW w:w="2501" w:type="pct"/>
            <w:tcBorders>
              <w:top w:val="single" w:sz="2" w:space="0" w:color="auto"/>
              <w:bottom w:val="single" w:sz="2" w:space="0" w:color="auto"/>
            </w:tcBorders>
          </w:tcPr>
          <w:p w:rsidR="00007A23" w:rsidRPr="00007A23" w:rsidRDefault="00007A23" w:rsidP="00105469">
            <w:pPr>
              <w:shd w:val="clear" w:color="auto" w:fill="FFFFFF"/>
              <w:autoSpaceDE w:val="0"/>
              <w:autoSpaceDN w:val="0"/>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t>1.14</w:t>
            </w:r>
            <w:r w:rsidRPr="00007A23">
              <w:rPr>
                <w:rFonts w:ascii="Tahoma" w:hAnsi="Tahoma" w:cs="Tahoma"/>
                <w:color w:val="000000"/>
                <w:sz w:val="24"/>
                <w:szCs w:val="24"/>
              </w:rPr>
              <w:tab/>
            </w:r>
            <w:r w:rsidRPr="00007A23">
              <w:rPr>
                <w:rFonts w:ascii="Tahoma" w:hAnsi="Tahoma" w:cs="Tahoma"/>
                <w:sz w:val="24"/>
                <w:szCs w:val="24"/>
              </w:rPr>
              <w:t>Mengamalkan peranan agama Buddha dalam pelestarian lingkungan</w:t>
            </w:r>
          </w:p>
        </w:tc>
        <w:tc>
          <w:tcPr>
            <w:tcW w:w="2499" w:type="pct"/>
            <w:tcBorders>
              <w:top w:val="single" w:sz="2" w:space="0" w:color="auto"/>
              <w:bottom w:val="single" w:sz="2" w:space="0" w:color="auto"/>
            </w:tcBorders>
          </w:tcPr>
          <w:p w:rsidR="00007A23" w:rsidRPr="00007A23" w:rsidRDefault="00007A23" w:rsidP="00105469">
            <w:pPr>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t>2.14</w:t>
            </w:r>
            <w:r w:rsidRPr="00007A23">
              <w:rPr>
                <w:rFonts w:ascii="Tahoma" w:hAnsi="Tahoma" w:cs="Tahoma"/>
                <w:color w:val="000000"/>
                <w:sz w:val="24"/>
                <w:szCs w:val="24"/>
              </w:rPr>
              <w:tab/>
            </w:r>
            <w:r w:rsidRPr="00007A23">
              <w:rPr>
                <w:rFonts w:ascii="Tahoma" w:hAnsi="Tahoma" w:cs="Tahoma"/>
                <w:sz w:val="24"/>
                <w:szCs w:val="24"/>
              </w:rPr>
              <w:t>Mengamalkan perilaku peduli tentang peranan agama Buddha dalam pelestarian lingkungan</w:t>
            </w:r>
          </w:p>
        </w:tc>
      </w:tr>
      <w:tr w:rsidR="00007A23" w:rsidRPr="00007A23" w:rsidTr="00007A23">
        <w:tc>
          <w:tcPr>
            <w:tcW w:w="2501" w:type="pct"/>
            <w:tcBorders>
              <w:top w:val="single" w:sz="2" w:space="0" w:color="auto"/>
              <w:bottom w:val="single" w:sz="2" w:space="0" w:color="auto"/>
            </w:tcBorders>
          </w:tcPr>
          <w:p w:rsidR="00007A23" w:rsidRPr="00007A23" w:rsidRDefault="00007A23" w:rsidP="00105469">
            <w:pPr>
              <w:shd w:val="clear" w:color="auto" w:fill="FFFFFF"/>
              <w:autoSpaceDE w:val="0"/>
              <w:autoSpaceDN w:val="0"/>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t>1.15</w:t>
            </w:r>
            <w:r w:rsidRPr="00007A23">
              <w:rPr>
                <w:rFonts w:ascii="Tahoma" w:hAnsi="Tahoma" w:cs="Tahoma"/>
                <w:color w:val="000000"/>
                <w:sz w:val="24"/>
                <w:szCs w:val="24"/>
              </w:rPr>
              <w:tab/>
            </w:r>
            <w:r w:rsidRPr="00007A23">
              <w:rPr>
                <w:rFonts w:ascii="Tahoma" w:hAnsi="Tahoma" w:cs="Tahoma"/>
                <w:sz w:val="24"/>
                <w:szCs w:val="24"/>
              </w:rPr>
              <w:t>Menghayati berbagai fenomena berdasarkan proses kerja Hukum Empat Kebenaran Mulia.</w:t>
            </w:r>
          </w:p>
        </w:tc>
        <w:tc>
          <w:tcPr>
            <w:tcW w:w="2499" w:type="pct"/>
            <w:tcBorders>
              <w:top w:val="single" w:sz="2" w:space="0" w:color="auto"/>
              <w:bottom w:val="single" w:sz="2" w:space="0" w:color="auto"/>
            </w:tcBorders>
          </w:tcPr>
          <w:p w:rsidR="00007A23" w:rsidRPr="00007A23" w:rsidRDefault="00007A23" w:rsidP="00105469">
            <w:pPr>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t>2.15</w:t>
            </w:r>
            <w:r w:rsidRPr="00007A23">
              <w:rPr>
                <w:rFonts w:ascii="Tahoma" w:hAnsi="Tahoma" w:cs="Tahoma"/>
                <w:color w:val="000000"/>
                <w:sz w:val="24"/>
                <w:szCs w:val="24"/>
              </w:rPr>
              <w:tab/>
            </w:r>
            <w:r w:rsidRPr="00007A23">
              <w:rPr>
                <w:rFonts w:ascii="Tahoma" w:hAnsi="Tahoma" w:cs="Tahoma"/>
                <w:sz w:val="24"/>
                <w:szCs w:val="24"/>
              </w:rPr>
              <w:t>Menghayati perilaku bertanggung jawab tentang berbagai fenomena berdasarkan proses kerja Hukum Empat Kebenaran Mulia.</w:t>
            </w:r>
          </w:p>
        </w:tc>
      </w:tr>
      <w:tr w:rsidR="00007A23" w:rsidRPr="00007A23" w:rsidTr="00007A23">
        <w:tc>
          <w:tcPr>
            <w:tcW w:w="2501" w:type="pct"/>
            <w:tcBorders>
              <w:top w:val="single" w:sz="2" w:space="0" w:color="auto"/>
              <w:bottom w:val="single" w:sz="2" w:space="0" w:color="auto"/>
            </w:tcBorders>
          </w:tcPr>
          <w:p w:rsidR="00007A23" w:rsidRPr="00007A23" w:rsidRDefault="00007A23" w:rsidP="00105469">
            <w:pPr>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t>1.16</w:t>
            </w:r>
            <w:r w:rsidRPr="00007A23">
              <w:rPr>
                <w:rFonts w:ascii="Tahoma" w:hAnsi="Tahoma" w:cs="Tahoma"/>
                <w:color w:val="000000"/>
                <w:sz w:val="24"/>
                <w:szCs w:val="24"/>
              </w:rPr>
              <w:tab/>
            </w:r>
            <w:r w:rsidRPr="00007A23">
              <w:rPr>
                <w:rFonts w:ascii="Tahoma" w:hAnsi="Tahoma" w:cs="Tahoma"/>
                <w:sz w:val="24"/>
                <w:szCs w:val="24"/>
              </w:rPr>
              <w:t>Menghayati berbagai fenomena berdasarkan proses kerja Hukum Karma dan Punarbhava.</w:t>
            </w:r>
            <w:r w:rsidRPr="00007A23">
              <w:rPr>
                <w:rFonts w:ascii="Tahoma" w:hAnsi="Tahoma" w:cs="Tahoma"/>
                <w:color w:val="000000"/>
                <w:sz w:val="24"/>
                <w:szCs w:val="24"/>
              </w:rPr>
              <w:t xml:space="preserve"> </w:t>
            </w:r>
          </w:p>
        </w:tc>
        <w:tc>
          <w:tcPr>
            <w:tcW w:w="2499" w:type="pct"/>
            <w:tcBorders>
              <w:top w:val="single" w:sz="2" w:space="0" w:color="auto"/>
              <w:bottom w:val="single" w:sz="2" w:space="0" w:color="auto"/>
            </w:tcBorders>
          </w:tcPr>
          <w:p w:rsidR="00007A23" w:rsidRPr="00007A23" w:rsidRDefault="00007A23" w:rsidP="00105469">
            <w:pPr>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t>2.16</w:t>
            </w:r>
            <w:r w:rsidRPr="00007A23">
              <w:rPr>
                <w:rFonts w:ascii="Tahoma" w:hAnsi="Tahoma" w:cs="Tahoma"/>
                <w:color w:val="000000"/>
                <w:sz w:val="24"/>
                <w:szCs w:val="24"/>
              </w:rPr>
              <w:tab/>
            </w:r>
            <w:r w:rsidRPr="00007A23">
              <w:rPr>
                <w:rFonts w:ascii="Tahoma" w:hAnsi="Tahoma" w:cs="Tahoma"/>
                <w:sz w:val="24"/>
                <w:szCs w:val="24"/>
              </w:rPr>
              <w:t>Menghayati perilaku bertanggung jawab tentang berbagai fenomena berdasarkan proses kerja Hukum Karma dan Punarbhava.</w:t>
            </w:r>
          </w:p>
        </w:tc>
      </w:tr>
      <w:tr w:rsidR="00007A23" w:rsidRPr="00007A23" w:rsidTr="00007A23">
        <w:tc>
          <w:tcPr>
            <w:tcW w:w="2501" w:type="pct"/>
            <w:tcBorders>
              <w:top w:val="single" w:sz="2" w:space="0" w:color="auto"/>
              <w:bottom w:val="single" w:sz="2" w:space="0" w:color="auto"/>
            </w:tcBorders>
          </w:tcPr>
          <w:p w:rsidR="00007A23" w:rsidRPr="00007A23" w:rsidRDefault="00007A23" w:rsidP="00105469">
            <w:pPr>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t>1.17</w:t>
            </w:r>
            <w:r w:rsidRPr="00007A23">
              <w:rPr>
                <w:rFonts w:ascii="Tahoma" w:hAnsi="Tahoma" w:cs="Tahoma"/>
                <w:color w:val="000000"/>
                <w:sz w:val="24"/>
                <w:szCs w:val="24"/>
              </w:rPr>
              <w:tab/>
            </w:r>
            <w:r w:rsidRPr="00007A23">
              <w:rPr>
                <w:rFonts w:ascii="Tahoma" w:hAnsi="Tahoma" w:cs="Tahoma"/>
                <w:sz w:val="24"/>
                <w:szCs w:val="24"/>
              </w:rPr>
              <w:t>Menghayati berbagai fenomena berdasarkan proses kerja Hukum Tilakkhana.</w:t>
            </w:r>
          </w:p>
        </w:tc>
        <w:tc>
          <w:tcPr>
            <w:tcW w:w="2499" w:type="pct"/>
            <w:tcBorders>
              <w:top w:val="single" w:sz="2" w:space="0" w:color="auto"/>
              <w:bottom w:val="single" w:sz="2" w:space="0" w:color="auto"/>
            </w:tcBorders>
          </w:tcPr>
          <w:p w:rsidR="00007A23" w:rsidRPr="00007A23" w:rsidRDefault="00007A23" w:rsidP="00105469">
            <w:pPr>
              <w:adjustRightInd w:val="0"/>
              <w:snapToGrid w:val="0"/>
              <w:ind w:left="576" w:hanging="576"/>
              <w:rPr>
                <w:rFonts w:ascii="Tahoma" w:hAnsi="Tahoma" w:cs="Tahoma"/>
                <w:sz w:val="24"/>
                <w:szCs w:val="24"/>
              </w:rPr>
            </w:pPr>
            <w:r w:rsidRPr="00007A23">
              <w:rPr>
                <w:rFonts w:ascii="Tahoma" w:hAnsi="Tahoma" w:cs="Tahoma"/>
                <w:color w:val="000000"/>
                <w:sz w:val="24"/>
                <w:szCs w:val="24"/>
              </w:rPr>
              <w:t>2.17</w:t>
            </w:r>
            <w:r w:rsidRPr="00007A23">
              <w:rPr>
                <w:rFonts w:ascii="Tahoma" w:hAnsi="Tahoma" w:cs="Tahoma"/>
                <w:color w:val="000000"/>
                <w:sz w:val="24"/>
                <w:szCs w:val="24"/>
              </w:rPr>
              <w:tab/>
            </w:r>
            <w:r w:rsidRPr="00007A23">
              <w:rPr>
                <w:rFonts w:ascii="Tahoma" w:hAnsi="Tahoma" w:cs="Tahoma"/>
                <w:sz w:val="24"/>
                <w:szCs w:val="24"/>
              </w:rPr>
              <w:t>Menghayati perilaku bertanggung jawab tentang berbagai fenomena berdasarkan proses kerja Hukum Tilakkhana.</w:t>
            </w:r>
          </w:p>
        </w:tc>
      </w:tr>
      <w:tr w:rsidR="00007A23" w:rsidRPr="00007A23" w:rsidTr="00007A23">
        <w:tc>
          <w:tcPr>
            <w:tcW w:w="2501" w:type="pct"/>
            <w:tcBorders>
              <w:top w:val="single" w:sz="2" w:space="0" w:color="auto"/>
              <w:bottom w:val="single" w:sz="2" w:space="0" w:color="auto"/>
            </w:tcBorders>
          </w:tcPr>
          <w:p w:rsidR="00007A23" w:rsidRPr="00007A23" w:rsidRDefault="00007A23" w:rsidP="00105469">
            <w:pPr>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t>1.18</w:t>
            </w:r>
            <w:r w:rsidRPr="00007A23">
              <w:rPr>
                <w:rFonts w:ascii="Tahoma" w:hAnsi="Tahoma" w:cs="Tahoma"/>
                <w:color w:val="000000"/>
                <w:sz w:val="24"/>
                <w:szCs w:val="24"/>
              </w:rPr>
              <w:tab/>
            </w:r>
            <w:r w:rsidRPr="00007A23">
              <w:rPr>
                <w:rFonts w:ascii="Tahoma" w:hAnsi="Tahoma" w:cs="Tahoma"/>
                <w:sz w:val="24"/>
                <w:szCs w:val="24"/>
              </w:rPr>
              <w:t>Menghayati berbagai fenomena berdasarkan proses kerja Hukum Paticcasamuppada.</w:t>
            </w:r>
          </w:p>
        </w:tc>
        <w:tc>
          <w:tcPr>
            <w:tcW w:w="2499" w:type="pct"/>
            <w:tcBorders>
              <w:top w:val="single" w:sz="2" w:space="0" w:color="auto"/>
              <w:bottom w:val="single" w:sz="2" w:space="0" w:color="auto"/>
            </w:tcBorders>
          </w:tcPr>
          <w:p w:rsidR="00007A23" w:rsidRPr="00007A23" w:rsidRDefault="00007A23" w:rsidP="00105469">
            <w:pPr>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t>2.18</w:t>
            </w:r>
            <w:r w:rsidRPr="00007A23">
              <w:rPr>
                <w:rFonts w:ascii="Tahoma" w:hAnsi="Tahoma" w:cs="Tahoma"/>
                <w:color w:val="000000"/>
                <w:sz w:val="24"/>
                <w:szCs w:val="24"/>
              </w:rPr>
              <w:tab/>
            </w:r>
            <w:r w:rsidRPr="00007A23">
              <w:rPr>
                <w:rFonts w:ascii="Tahoma" w:hAnsi="Tahoma" w:cs="Tahoma"/>
                <w:sz w:val="24"/>
                <w:szCs w:val="24"/>
              </w:rPr>
              <w:t>Menghayati perilaku bertanggung jawab tentang berbagai fenomena berdasarkan proses kerja Hukum Paticcasamuppada.</w:t>
            </w:r>
          </w:p>
        </w:tc>
      </w:tr>
      <w:tr w:rsidR="00007A23" w:rsidRPr="00007A23" w:rsidTr="00007A23">
        <w:tc>
          <w:tcPr>
            <w:tcW w:w="2501" w:type="pct"/>
          </w:tcPr>
          <w:p w:rsidR="00007A23" w:rsidRPr="00007A23" w:rsidRDefault="00007A23" w:rsidP="00105469">
            <w:pPr>
              <w:widowControl w:val="0"/>
              <w:shd w:val="clear" w:color="auto" w:fill="FFFFFF"/>
              <w:autoSpaceDE w:val="0"/>
              <w:autoSpaceDN w:val="0"/>
              <w:adjustRightInd w:val="0"/>
              <w:ind w:left="450" w:hanging="450"/>
              <w:rPr>
                <w:rFonts w:ascii="Tahoma" w:hAnsi="Tahoma" w:cs="Tahoma"/>
                <w:sz w:val="24"/>
                <w:szCs w:val="24"/>
              </w:rPr>
            </w:pPr>
            <w:r w:rsidRPr="00007A23">
              <w:rPr>
                <w:rFonts w:ascii="Tahoma" w:hAnsi="Tahoma" w:cs="Tahoma"/>
                <w:color w:val="000000"/>
                <w:sz w:val="24"/>
                <w:szCs w:val="24"/>
              </w:rPr>
              <w:t xml:space="preserve">1.19   </w:t>
            </w:r>
            <w:r w:rsidRPr="00007A23">
              <w:rPr>
                <w:rFonts w:ascii="Tahoma" w:hAnsi="Tahoma" w:cs="Tahoma"/>
                <w:color w:val="000000"/>
                <w:sz w:val="24"/>
                <w:szCs w:val="24"/>
              </w:rPr>
              <w:tab/>
            </w:r>
            <w:r w:rsidRPr="00007A23">
              <w:rPr>
                <w:rFonts w:ascii="Tahoma" w:hAnsi="Tahoma" w:cs="Tahoma"/>
                <w:sz w:val="24"/>
                <w:szCs w:val="24"/>
              </w:rPr>
              <w:t>Menghayati alam semesta dalam perspektif agama Buddha</w:t>
            </w:r>
          </w:p>
          <w:p w:rsidR="00007A23" w:rsidRPr="00007A23" w:rsidRDefault="00007A23" w:rsidP="00105469">
            <w:pPr>
              <w:shd w:val="clear" w:color="auto" w:fill="FFFFFF"/>
              <w:autoSpaceDE w:val="0"/>
              <w:autoSpaceDN w:val="0"/>
              <w:adjustRightInd w:val="0"/>
              <w:snapToGrid w:val="0"/>
              <w:ind w:left="576" w:hanging="576"/>
              <w:rPr>
                <w:rFonts w:ascii="Tahoma" w:eastAsia="ヒラギノ角ゴ Pro W3" w:hAnsi="Tahoma" w:cs="Tahoma"/>
                <w:bCs/>
                <w:kern w:val="24"/>
                <w:sz w:val="24"/>
                <w:szCs w:val="24"/>
              </w:rPr>
            </w:pPr>
          </w:p>
        </w:tc>
        <w:tc>
          <w:tcPr>
            <w:tcW w:w="2499" w:type="pct"/>
          </w:tcPr>
          <w:p w:rsidR="00007A23" w:rsidRPr="00007A23" w:rsidRDefault="00007A23" w:rsidP="00105469">
            <w:pPr>
              <w:shd w:val="clear" w:color="auto" w:fill="FFFFFF"/>
              <w:adjustRightInd w:val="0"/>
              <w:snapToGrid w:val="0"/>
              <w:ind w:left="576" w:hanging="576"/>
              <w:rPr>
                <w:rFonts w:ascii="Tahoma" w:hAnsi="Tahoma" w:cs="Tahoma"/>
                <w:sz w:val="24"/>
                <w:szCs w:val="24"/>
              </w:rPr>
            </w:pPr>
            <w:r w:rsidRPr="00007A23">
              <w:rPr>
                <w:rFonts w:ascii="Tahoma" w:hAnsi="Tahoma" w:cs="Tahoma"/>
                <w:color w:val="000000"/>
                <w:sz w:val="24"/>
                <w:szCs w:val="24"/>
              </w:rPr>
              <w:t>2.19</w:t>
            </w:r>
            <w:r w:rsidRPr="00007A23">
              <w:rPr>
                <w:rFonts w:ascii="Tahoma" w:hAnsi="Tahoma" w:cs="Tahoma"/>
                <w:color w:val="000000"/>
                <w:sz w:val="24"/>
                <w:szCs w:val="24"/>
              </w:rPr>
              <w:tab/>
            </w:r>
            <w:r w:rsidRPr="00007A23">
              <w:rPr>
                <w:rFonts w:ascii="Tahoma" w:hAnsi="Tahoma" w:cs="Tahoma"/>
                <w:sz w:val="24"/>
                <w:szCs w:val="24"/>
              </w:rPr>
              <w:t>Menghayati perilaku bertanggung jawab tentang alam semesta dalam perspektif agama Buddha</w:t>
            </w:r>
          </w:p>
        </w:tc>
      </w:tr>
      <w:tr w:rsidR="00007A23" w:rsidRPr="00007A23" w:rsidTr="00007A23">
        <w:tc>
          <w:tcPr>
            <w:tcW w:w="2501" w:type="pct"/>
          </w:tcPr>
          <w:p w:rsidR="00007A23" w:rsidRPr="000A70C0" w:rsidRDefault="00007A23" w:rsidP="000A70C0">
            <w:pPr>
              <w:widowControl w:val="0"/>
              <w:shd w:val="clear" w:color="auto" w:fill="FFFFFF"/>
              <w:autoSpaceDE w:val="0"/>
              <w:autoSpaceDN w:val="0"/>
              <w:adjustRightInd w:val="0"/>
              <w:ind w:left="450" w:hanging="450"/>
              <w:rPr>
                <w:rFonts w:ascii="Tahoma" w:hAnsi="Tahoma" w:cs="Tahoma"/>
                <w:sz w:val="24"/>
                <w:szCs w:val="24"/>
              </w:rPr>
            </w:pPr>
            <w:r w:rsidRPr="00007A23">
              <w:rPr>
                <w:rFonts w:ascii="Tahoma" w:hAnsi="Tahoma" w:cs="Tahoma"/>
                <w:color w:val="000000"/>
                <w:sz w:val="24"/>
                <w:szCs w:val="24"/>
              </w:rPr>
              <w:t xml:space="preserve">1.20   </w:t>
            </w:r>
            <w:r w:rsidRPr="00007A23">
              <w:rPr>
                <w:rFonts w:ascii="Tahoma" w:hAnsi="Tahoma" w:cs="Tahoma"/>
                <w:color w:val="000000"/>
                <w:sz w:val="24"/>
                <w:szCs w:val="24"/>
              </w:rPr>
              <w:tab/>
            </w:r>
            <w:r w:rsidRPr="00007A23">
              <w:rPr>
                <w:rFonts w:ascii="Tahoma" w:hAnsi="Tahoma" w:cs="Tahoma"/>
                <w:sz w:val="24"/>
                <w:szCs w:val="24"/>
              </w:rPr>
              <w:t xml:space="preserve">Menghayati  alam-alam </w:t>
            </w:r>
            <w:r w:rsidRPr="00007A23">
              <w:rPr>
                <w:rFonts w:ascii="Tahoma" w:hAnsi="Tahoma" w:cs="Tahoma"/>
                <w:sz w:val="24"/>
                <w:szCs w:val="24"/>
              </w:rPr>
              <w:lastRenderedPageBreak/>
              <w:t>kehidupan</w:t>
            </w:r>
          </w:p>
        </w:tc>
        <w:tc>
          <w:tcPr>
            <w:tcW w:w="2499" w:type="pct"/>
          </w:tcPr>
          <w:p w:rsidR="00007A23" w:rsidRPr="00007A23" w:rsidRDefault="00007A23" w:rsidP="00105469">
            <w:pPr>
              <w:shd w:val="clear" w:color="auto" w:fill="FFFFFF"/>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lastRenderedPageBreak/>
              <w:t>2.20</w:t>
            </w:r>
            <w:r w:rsidRPr="00007A23">
              <w:rPr>
                <w:rFonts w:ascii="Tahoma" w:hAnsi="Tahoma" w:cs="Tahoma"/>
                <w:color w:val="000000"/>
                <w:sz w:val="24"/>
                <w:szCs w:val="24"/>
              </w:rPr>
              <w:tab/>
            </w:r>
            <w:r w:rsidRPr="00007A23">
              <w:rPr>
                <w:rFonts w:ascii="Tahoma" w:hAnsi="Tahoma" w:cs="Tahoma"/>
                <w:sz w:val="24"/>
                <w:szCs w:val="24"/>
              </w:rPr>
              <w:t xml:space="preserve">Menghayati perilaku bertanggung jawab tentang  alam-alam </w:t>
            </w:r>
            <w:r w:rsidRPr="00007A23">
              <w:rPr>
                <w:rFonts w:ascii="Tahoma" w:hAnsi="Tahoma" w:cs="Tahoma"/>
                <w:sz w:val="24"/>
                <w:szCs w:val="24"/>
              </w:rPr>
              <w:lastRenderedPageBreak/>
              <w:t>kehidupan</w:t>
            </w:r>
          </w:p>
        </w:tc>
      </w:tr>
      <w:tr w:rsidR="00007A23" w:rsidRPr="00007A23" w:rsidTr="00007A23">
        <w:tc>
          <w:tcPr>
            <w:tcW w:w="2501" w:type="pct"/>
          </w:tcPr>
          <w:p w:rsidR="00007A23" w:rsidRPr="00007A23" w:rsidRDefault="00007A23" w:rsidP="00105469">
            <w:pPr>
              <w:shd w:val="clear" w:color="auto" w:fill="FFFFFF"/>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lastRenderedPageBreak/>
              <w:t>1.21</w:t>
            </w:r>
            <w:r w:rsidRPr="00007A23">
              <w:rPr>
                <w:rFonts w:ascii="Tahoma" w:hAnsi="Tahoma" w:cs="Tahoma"/>
                <w:color w:val="000000"/>
                <w:sz w:val="24"/>
                <w:szCs w:val="24"/>
              </w:rPr>
              <w:tab/>
            </w:r>
            <w:r w:rsidR="00A17592">
              <w:rPr>
                <w:rFonts w:ascii="Tahoma" w:hAnsi="Tahoma" w:cs="Tahoma"/>
                <w:sz w:val="24"/>
                <w:szCs w:val="24"/>
              </w:rPr>
              <w:t>Mengahayati</w:t>
            </w:r>
            <w:r w:rsidRPr="00007A23">
              <w:rPr>
                <w:rFonts w:ascii="Tahoma" w:hAnsi="Tahoma" w:cs="Tahoma"/>
                <w:sz w:val="24"/>
                <w:szCs w:val="24"/>
              </w:rPr>
              <w:t xml:space="preserve"> meditasi pandangan terang</w:t>
            </w:r>
          </w:p>
        </w:tc>
        <w:tc>
          <w:tcPr>
            <w:tcW w:w="2499" w:type="pct"/>
          </w:tcPr>
          <w:p w:rsidR="00007A23" w:rsidRPr="00007A23" w:rsidRDefault="00007A23" w:rsidP="00105469">
            <w:pPr>
              <w:ind w:left="540" w:hanging="540"/>
              <w:rPr>
                <w:rFonts w:ascii="Tahoma" w:hAnsi="Tahoma" w:cs="Tahoma"/>
                <w:sz w:val="24"/>
                <w:szCs w:val="24"/>
              </w:rPr>
            </w:pPr>
            <w:r w:rsidRPr="00007A23">
              <w:rPr>
                <w:rFonts w:ascii="Tahoma" w:hAnsi="Tahoma" w:cs="Tahoma"/>
                <w:color w:val="000000"/>
                <w:sz w:val="24"/>
                <w:szCs w:val="24"/>
              </w:rPr>
              <w:t>2.21</w:t>
            </w:r>
            <w:r w:rsidRPr="00007A23">
              <w:rPr>
                <w:rFonts w:ascii="Tahoma" w:hAnsi="Tahoma" w:cs="Tahoma"/>
                <w:color w:val="000000"/>
                <w:sz w:val="24"/>
                <w:szCs w:val="24"/>
              </w:rPr>
              <w:tab/>
            </w:r>
            <w:r w:rsidRPr="00007A23">
              <w:rPr>
                <w:rFonts w:ascii="Tahoma" w:hAnsi="Tahoma" w:cs="Tahoma"/>
                <w:sz w:val="24"/>
                <w:szCs w:val="24"/>
              </w:rPr>
              <w:t>Mengamalkan perilaku disiplin dalam meditasi pandangan terang</w:t>
            </w:r>
          </w:p>
        </w:tc>
      </w:tr>
      <w:tr w:rsidR="00007A23" w:rsidRPr="00007A23" w:rsidTr="00007A23">
        <w:tc>
          <w:tcPr>
            <w:tcW w:w="2501" w:type="pct"/>
          </w:tcPr>
          <w:p w:rsidR="00007A23" w:rsidRPr="00007A23" w:rsidRDefault="00007A23" w:rsidP="00105469">
            <w:pPr>
              <w:shd w:val="clear" w:color="auto" w:fill="FFFFFF"/>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t>1.22</w:t>
            </w:r>
            <w:r w:rsidRPr="00007A23">
              <w:rPr>
                <w:rFonts w:ascii="Tahoma" w:hAnsi="Tahoma" w:cs="Tahoma"/>
                <w:color w:val="000000"/>
                <w:sz w:val="24"/>
                <w:szCs w:val="24"/>
              </w:rPr>
              <w:tab/>
            </w:r>
            <w:r w:rsidRPr="00007A23">
              <w:rPr>
                <w:rFonts w:ascii="Tahoma" w:hAnsi="Tahoma" w:cs="Tahoma"/>
                <w:sz w:val="24"/>
                <w:szCs w:val="24"/>
              </w:rPr>
              <w:t>Mengamalkan praktik hidup penuh kesadaran</w:t>
            </w:r>
          </w:p>
        </w:tc>
        <w:tc>
          <w:tcPr>
            <w:tcW w:w="2499" w:type="pct"/>
          </w:tcPr>
          <w:p w:rsidR="00007A23" w:rsidRPr="00007A23" w:rsidRDefault="00007A23" w:rsidP="00105469">
            <w:pPr>
              <w:ind w:left="540" w:hanging="540"/>
              <w:rPr>
                <w:rFonts w:ascii="Tahoma" w:hAnsi="Tahoma" w:cs="Tahoma"/>
                <w:sz w:val="24"/>
                <w:szCs w:val="24"/>
              </w:rPr>
            </w:pPr>
            <w:r w:rsidRPr="00007A23">
              <w:rPr>
                <w:rFonts w:ascii="Tahoma" w:hAnsi="Tahoma" w:cs="Tahoma"/>
                <w:color w:val="000000"/>
                <w:sz w:val="24"/>
                <w:szCs w:val="24"/>
              </w:rPr>
              <w:t>2.22</w:t>
            </w:r>
            <w:r w:rsidRPr="00007A23">
              <w:rPr>
                <w:rFonts w:ascii="Tahoma" w:hAnsi="Tahoma" w:cs="Tahoma"/>
                <w:color w:val="000000"/>
                <w:sz w:val="24"/>
                <w:szCs w:val="24"/>
              </w:rPr>
              <w:tab/>
            </w:r>
            <w:r w:rsidRPr="00007A23">
              <w:rPr>
                <w:rFonts w:ascii="Tahoma" w:hAnsi="Tahoma" w:cs="Tahoma"/>
                <w:sz w:val="24"/>
                <w:szCs w:val="24"/>
              </w:rPr>
              <w:t>Menghayati perilaku tanggungjawab terhadap praktik hidup kesadaran</w:t>
            </w:r>
          </w:p>
        </w:tc>
      </w:tr>
      <w:tr w:rsidR="00007A23" w:rsidRPr="00007A23" w:rsidTr="00007A23">
        <w:tc>
          <w:tcPr>
            <w:tcW w:w="2501" w:type="pct"/>
          </w:tcPr>
          <w:p w:rsidR="00007A23" w:rsidRPr="00007A23" w:rsidRDefault="00007A23" w:rsidP="00105469">
            <w:pPr>
              <w:shd w:val="clear" w:color="auto" w:fill="FFFFFF"/>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t>1.23</w:t>
            </w:r>
            <w:r w:rsidRPr="00007A23">
              <w:rPr>
                <w:rFonts w:ascii="Tahoma" w:hAnsi="Tahoma" w:cs="Tahoma"/>
                <w:color w:val="000000"/>
                <w:sz w:val="24"/>
                <w:szCs w:val="24"/>
              </w:rPr>
              <w:tab/>
            </w:r>
            <w:r w:rsidRPr="00007A23">
              <w:rPr>
                <w:rFonts w:ascii="Tahoma" w:hAnsi="Tahoma" w:cs="Tahoma"/>
                <w:sz w:val="24"/>
                <w:szCs w:val="24"/>
              </w:rPr>
              <w:t>Menghayati problematika kehidupan manusia ditinjau dari agama Buddha</w:t>
            </w:r>
          </w:p>
        </w:tc>
        <w:tc>
          <w:tcPr>
            <w:tcW w:w="2499" w:type="pct"/>
          </w:tcPr>
          <w:p w:rsidR="00007A23" w:rsidRPr="00007A23" w:rsidRDefault="00007A23" w:rsidP="00105469">
            <w:pPr>
              <w:shd w:val="clear" w:color="auto" w:fill="FFFFFF"/>
              <w:adjustRightInd w:val="0"/>
              <w:snapToGrid w:val="0"/>
              <w:ind w:left="576" w:hanging="576"/>
              <w:rPr>
                <w:rFonts w:ascii="Tahoma" w:hAnsi="Tahoma" w:cs="Tahoma"/>
                <w:sz w:val="24"/>
                <w:szCs w:val="24"/>
              </w:rPr>
            </w:pPr>
            <w:r w:rsidRPr="00007A23">
              <w:rPr>
                <w:rFonts w:ascii="Tahoma" w:hAnsi="Tahoma" w:cs="Tahoma"/>
                <w:color w:val="000000"/>
                <w:sz w:val="24"/>
                <w:szCs w:val="24"/>
              </w:rPr>
              <w:t>2.23</w:t>
            </w:r>
            <w:r w:rsidRPr="00007A23">
              <w:rPr>
                <w:rFonts w:ascii="Tahoma" w:hAnsi="Tahoma" w:cs="Tahoma"/>
                <w:color w:val="000000"/>
                <w:sz w:val="24"/>
                <w:szCs w:val="24"/>
              </w:rPr>
              <w:tab/>
            </w:r>
            <w:r w:rsidRPr="00007A23">
              <w:rPr>
                <w:rFonts w:ascii="Tahoma" w:hAnsi="Tahoma" w:cs="Tahoma"/>
                <w:sz w:val="24"/>
                <w:szCs w:val="24"/>
              </w:rPr>
              <w:t>Menghayati perilaku peduli terhadap problematika kehidupan manusia ditinjau dari agama Buddha</w:t>
            </w:r>
          </w:p>
        </w:tc>
      </w:tr>
      <w:tr w:rsidR="00007A23" w:rsidRPr="00007A23" w:rsidTr="00007A23">
        <w:tc>
          <w:tcPr>
            <w:tcW w:w="2501" w:type="pct"/>
          </w:tcPr>
          <w:p w:rsidR="00007A23" w:rsidRPr="00007A23" w:rsidRDefault="00007A23" w:rsidP="00105469">
            <w:pPr>
              <w:shd w:val="clear" w:color="auto" w:fill="FFFFFF"/>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t>1.24</w:t>
            </w:r>
            <w:r w:rsidRPr="00007A23">
              <w:rPr>
                <w:rFonts w:ascii="Tahoma" w:hAnsi="Tahoma" w:cs="Tahoma"/>
                <w:color w:val="000000"/>
                <w:sz w:val="24"/>
                <w:szCs w:val="24"/>
              </w:rPr>
              <w:tab/>
            </w:r>
            <w:r w:rsidRPr="00007A23">
              <w:rPr>
                <w:rFonts w:ascii="Tahoma" w:hAnsi="Tahoma" w:cs="Tahoma"/>
                <w:sz w:val="24"/>
                <w:szCs w:val="24"/>
              </w:rPr>
              <w:t>Menghayati tentang</w:t>
            </w:r>
            <w:r w:rsidR="00A17592" w:rsidRPr="00007A23">
              <w:rPr>
                <w:rFonts w:ascii="Tahoma" w:hAnsi="Tahoma" w:cs="Tahoma"/>
                <w:color w:val="000000"/>
                <w:sz w:val="24"/>
                <w:szCs w:val="24"/>
              </w:rPr>
              <w:t xml:space="preserve"> problematika kehidupan manusia.</w:t>
            </w:r>
          </w:p>
        </w:tc>
        <w:tc>
          <w:tcPr>
            <w:tcW w:w="2499" w:type="pct"/>
          </w:tcPr>
          <w:p w:rsidR="00007A23" w:rsidRPr="00007A23" w:rsidRDefault="00007A23" w:rsidP="00105469">
            <w:pPr>
              <w:shd w:val="clear" w:color="auto" w:fill="FFFFFF"/>
              <w:adjustRightInd w:val="0"/>
              <w:snapToGrid w:val="0"/>
              <w:ind w:left="576" w:hanging="576"/>
              <w:rPr>
                <w:rFonts w:ascii="Tahoma" w:hAnsi="Tahoma" w:cs="Tahoma"/>
                <w:sz w:val="24"/>
                <w:szCs w:val="24"/>
              </w:rPr>
            </w:pPr>
            <w:r w:rsidRPr="00007A23">
              <w:rPr>
                <w:rFonts w:ascii="Tahoma" w:hAnsi="Tahoma" w:cs="Tahoma"/>
                <w:color w:val="000000"/>
                <w:sz w:val="24"/>
                <w:szCs w:val="24"/>
              </w:rPr>
              <w:t>2.24</w:t>
            </w:r>
            <w:r w:rsidRPr="00007A23">
              <w:rPr>
                <w:rFonts w:ascii="Tahoma" w:hAnsi="Tahoma" w:cs="Tahoma"/>
                <w:color w:val="000000"/>
                <w:sz w:val="24"/>
                <w:szCs w:val="24"/>
              </w:rPr>
              <w:tab/>
            </w:r>
            <w:r w:rsidRPr="00007A23">
              <w:rPr>
                <w:rFonts w:ascii="Tahoma" w:hAnsi="Tahoma" w:cs="Tahoma"/>
                <w:sz w:val="24"/>
                <w:szCs w:val="24"/>
              </w:rPr>
              <w:t xml:space="preserve">Menghayati perilaku peduli terhadap </w:t>
            </w:r>
            <w:r w:rsidR="00A17592" w:rsidRPr="00007A23">
              <w:rPr>
                <w:rFonts w:ascii="Tahoma" w:hAnsi="Tahoma" w:cs="Tahoma"/>
                <w:color w:val="000000"/>
                <w:sz w:val="24"/>
                <w:szCs w:val="24"/>
              </w:rPr>
              <w:t>problematika kehidupan manusia.</w:t>
            </w:r>
          </w:p>
        </w:tc>
      </w:tr>
      <w:tr w:rsidR="00007A23" w:rsidRPr="00007A23" w:rsidTr="00007A23">
        <w:tc>
          <w:tcPr>
            <w:tcW w:w="2501" w:type="pct"/>
          </w:tcPr>
          <w:p w:rsidR="00007A23" w:rsidRPr="00007A23" w:rsidRDefault="00007A23" w:rsidP="00105469">
            <w:pPr>
              <w:shd w:val="clear" w:color="auto" w:fill="FFFFFF"/>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t>1.25</w:t>
            </w:r>
            <w:r w:rsidRPr="00007A23">
              <w:rPr>
                <w:rFonts w:ascii="Tahoma" w:hAnsi="Tahoma" w:cs="Tahoma"/>
                <w:color w:val="000000"/>
                <w:sz w:val="24"/>
                <w:szCs w:val="24"/>
              </w:rPr>
              <w:tab/>
              <w:t xml:space="preserve">Menghayati </w:t>
            </w:r>
            <w:r w:rsidR="00A17592">
              <w:rPr>
                <w:rFonts w:ascii="Tahoma" w:hAnsi="Tahoma" w:cs="Tahoma"/>
                <w:color w:val="000000"/>
                <w:sz w:val="24"/>
                <w:szCs w:val="24"/>
              </w:rPr>
              <w:t>tentang tindakan</w:t>
            </w:r>
            <w:r w:rsidRPr="00007A23">
              <w:rPr>
                <w:rFonts w:ascii="Tahoma" w:hAnsi="Tahoma" w:cs="Tahoma"/>
                <w:color w:val="000000"/>
                <w:sz w:val="24"/>
                <w:szCs w:val="24"/>
              </w:rPr>
              <w:t xml:space="preserve"> </w:t>
            </w:r>
            <w:r w:rsidR="00A17592">
              <w:rPr>
                <w:rFonts w:ascii="Tahoma" w:hAnsi="Tahoma" w:cs="Tahoma"/>
                <w:color w:val="000000"/>
                <w:sz w:val="24"/>
                <w:szCs w:val="24"/>
              </w:rPr>
              <w:t>aborsi dan pergaulan bebas</w:t>
            </w:r>
          </w:p>
        </w:tc>
        <w:tc>
          <w:tcPr>
            <w:tcW w:w="2499" w:type="pct"/>
          </w:tcPr>
          <w:p w:rsidR="00007A23" w:rsidRPr="00007A23" w:rsidRDefault="00007A23" w:rsidP="00105469">
            <w:pPr>
              <w:shd w:val="clear" w:color="auto" w:fill="FFFFFF"/>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t>2.25</w:t>
            </w:r>
            <w:r w:rsidRPr="00007A23">
              <w:rPr>
                <w:rFonts w:ascii="Tahoma" w:hAnsi="Tahoma" w:cs="Tahoma"/>
                <w:color w:val="000000"/>
                <w:sz w:val="24"/>
                <w:szCs w:val="24"/>
              </w:rPr>
              <w:tab/>
              <w:t>Menghayati perilak</w:t>
            </w:r>
            <w:r w:rsidR="00A17592">
              <w:rPr>
                <w:rFonts w:ascii="Tahoma" w:hAnsi="Tahoma" w:cs="Tahoma"/>
                <w:color w:val="000000"/>
                <w:sz w:val="24"/>
                <w:szCs w:val="24"/>
              </w:rPr>
              <w:t>u peduli terhadap tindakan</w:t>
            </w:r>
            <w:r w:rsidRPr="00007A23">
              <w:rPr>
                <w:rFonts w:ascii="Tahoma" w:hAnsi="Tahoma" w:cs="Tahoma"/>
                <w:color w:val="000000"/>
                <w:sz w:val="24"/>
                <w:szCs w:val="24"/>
              </w:rPr>
              <w:t xml:space="preserve"> </w:t>
            </w:r>
            <w:r w:rsidR="00A17592">
              <w:rPr>
                <w:rFonts w:ascii="Tahoma" w:hAnsi="Tahoma" w:cs="Tahoma"/>
                <w:color w:val="000000"/>
                <w:sz w:val="24"/>
                <w:szCs w:val="24"/>
              </w:rPr>
              <w:t>aborsi dan pergaulan bebas</w:t>
            </w:r>
            <w:r w:rsidRPr="00007A23">
              <w:rPr>
                <w:rFonts w:ascii="Tahoma" w:hAnsi="Tahoma" w:cs="Tahoma"/>
                <w:color w:val="000000"/>
                <w:sz w:val="24"/>
                <w:szCs w:val="24"/>
              </w:rPr>
              <w:t xml:space="preserve"> </w:t>
            </w:r>
          </w:p>
        </w:tc>
      </w:tr>
      <w:tr w:rsidR="00007A23" w:rsidRPr="00007A23" w:rsidTr="00007A23">
        <w:tc>
          <w:tcPr>
            <w:tcW w:w="2501" w:type="pct"/>
          </w:tcPr>
          <w:p w:rsidR="00007A23" w:rsidRPr="00007A23" w:rsidRDefault="00007A23" w:rsidP="00105469">
            <w:pPr>
              <w:shd w:val="clear" w:color="auto" w:fill="FFFFFF"/>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t>1.26</w:t>
            </w:r>
            <w:r w:rsidRPr="00007A23">
              <w:rPr>
                <w:rFonts w:ascii="Tahoma" w:hAnsi="Tahoma" w:cs="Tahoma"/>
                <w:color w:val="000000"/>
                <w:sz w:val="24"/>
                <w:szCs w:val="24"/>
              </w:rPr>
              <w:tab/>
              <w:t>Menghayati tentang</w:t>
            </w:r>
            <w:r w:rsidR="00A17592">
              <w:rPr>
                <w:rFonts w:ascii="Tahoma" w:hAnsi="Tahoma" w:cs="Tahoma"/>
                <w:color w:val="000000"/>
                <w:sz w:val="24"/>
                <w:szCs w:val="24"/>
              </w:rPr>
              <w:t xml:space="preserve"> penyalahgunaan</w:t>
            </w:r>
            <w:r w:rsidRPr="00007A23">
              <w:rPr>
                <w:rFonts w:ascii="Tahoma" w:hAnsi="Tahoma" w:cs="Tahoma"/>
                <w:color w:val="000000"/>
                <w:sz w:val="24"/>
                <w:szCs w:val="24"/>
              </w:rPr>
              <w:t xml:space="preserve"> </w:t>
            </w:r>
            <w:r w:rsidR="00A17592">
              <w:rPr>
                <w:rFonts w:ascii="Tahoma" w:hAnsi="Tahoma" w:cs="Tahoma"/>
                <w:color w:val="000000"/>
                <w:sz w:val="24"/>
                <w:szCs w:val="24"/>
              </w:rPr>
              <w:t>narkoba dan tawuran</w:t>
            </w:r>
          </w:p>
        </w:tc>
        <w:tc>
          <w:tcPr>
            <w:tcW w:w="2499" w:type="pct"/>
          </w:tcPr>
          <w:p w:rsidR="00007A23" w:rsidRPr="00007A23" w:rsidRDefault="00007A23" w:rsidP="00105469">
            <w:pPr>
              <w:shd w:val="clear" w:color="auto" w:fill="FFFFFF"/>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t>2.26</w:t>
            </w:r>
            <w:r w:rsidRPr="00007A23">
              <w:rPr>
                <w:rFonts w:ascii="Tahoma" w:hAnsi="Tahoma" w:cs="Tahoma"/>
                <w:color w:val="000000"/>
                <w:sz w:val="24"/>
                <w:szCs w:val="24"/>
              </w:rPr>
              <w:tab/>
              <w:t xml:space="preserve">Menghayati perilaku peduli terhadap tindakan </w:t>
            </w:r>
            <w:r w:rsidR="00A17592">
              <w:rPr>
                <w:rFonts w:ascii="Tahoma" w:hAnsi="Tahoma" w:cs="Tahoma"/>
                <w:color w:val="000000"/>
                <w:sz w:val="24"/>
                <w:szCs w:val="24"/>
              </w:rPr>
              <w:t xml:space="preserve">penyalahgunaan narkoba dan </w:t>
            </w:r>
            <w:r w:rsidRPr="00007A23">
              <w:rPr>
                <w:rFonts w:ascii="Tahoma" w:hAnsi="Tahoma" w:cs="Tahoma"/>
                <w:color w:val="000000"/>
                <w:sz w:val="24"/>
                <w:szCs w:val="24"/>
              </w:rPr>
              <w:t xml:space="preserve">tawuran </w:t>
            </w:r>
          </w:p>
        </w:tc>
      </w:tr>
      <w:tr w:rsidR="00007A23" w:rsidRPr="00007A23" w:rsidTr="00007A23">
        <w:tc>
          <w:tcPr>
            <w:tcW w:w="2501" w:type="pct"/>
          </w:tcPr>
          <w:p w:rsidR="00007A23" w:rsidRPr="00007A23" w:rsidRDefault="00007A23" w:rsidP="00105469">
            <w:pPr>
              <w:shd w:val="clear" w:color="auto" w:fill="FFFFFF"/>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t>1.27</w:t>
            </w:r>
            <w:r w:rsidRPr="00007A23">
              <w:rPr>
                <w:rFonts w:ascii="Tahoma" w:hAnsi="Tahoma" w:cs="Tahoma"/>
                <w:color w:val="000000"/>
                <w:sz w:val="24"/>
                <w:szCs w:val="24"/>
              </w:rPr>
              <w:tab/>
              <w:t>Menghayati  tentang</w:t>
            </w:r>
            <w:r w:rsidR="00A17592">
              <w:rPr>
                <w:rFonts w:ascii="Tahoma" w:hAnsi="Tahoma" w:cs="Tahoma"/>
                <w:color w:val="000000"/>
                <w:sz w:val="24"/>
                <w:szCs w:val="24"/>
              </w:rPr>
              <w:t xml:space="preserve"> tindakan </w:t>
            </w:r>
            <w:r w:rsidRPr="00007A23">
              <w:rPr>
                <w:rFonts w:ascii="Tahoma" w:hAnsi="Tahoma" w:cs="Tahoma"/>
                <w:color w:val="000000"/>
                <w:sz w:val="24"/>
                <w:szCs w:val="24"/>
              </w:rPr>
              <w:t xml:space="preserve"> korupsi </w:t>
            </w:r>
          </w:p>
        </w:tc>
        <w:tc>
          <w:tcPr>
            <w:tcW w:w="2499" w:type="pct"/>
          </w:tcPr>
          <w:p w:rsidR="00007A23" w:rsidRPr="00007A23" w:rsidRDefault="00007A23" w:rsidP="00105469">
            <w:pPr>
              <w:shd w:val="clear" w:color="auto" w:fill="FFFFFF"/>
              <w:adjustRightInd w:val="0"/>
              <w:snapToGrid w:val="0"/>
              <w:ind w:left="576" w:hanging="576"/>
              <w:rPr>
                <w:rFonts w:ascii="Tahoma" w:hAnsi="Tahoma" w:cs="Tahoma"/>
                <w:color w:val="000000"/>
                <w:sz w:val="24"/>
                <w:szCs w:val="24"/>
              </w:rPr>
            </w:pPr>
            <w:r w:rsidRPr="00007A23">
              <w:rPr>
                <w:rFonts w:ascii="Tahoma" w:hAnsi="Tahoma" w:cs="Tahoma"/>
                <w:color w:val="000000"/>
                <w:sz w:val="24"/>
                <w:szCs w:val="24"/>
              </w:rPr>
              <w:t>2.27</w:t>
            </w:r>
            <w:r w:rsidRPr="00007A23">
              <w:rPr>
                <w:rFonts w:ascii="Tahoma" w:hAnsi="Tahoma" w:cs="Tahoma"/>
                <w:color w:val="000000"/>
                <w:sz w:val="24"/>
                <w:szCs w:val="24"/>
              </w:rPr>
              <w:tab/>
              <w:t xml:space="preserve">Menghayati perilaku peduli terhadap tindakan korupsi </w:t>
            </w:r>
          </w:p>
        </w:tc>
      </w:tr>
    </w:tbl>
    <w:p w:rsidR="00007A23" w:rsidRPr="00007A23" w:rsidRDefault="00007A23" w:rsidP="00105469">
      <w:pPr>
        <w:spacing w:before="0" w:after="0"/>
        <w:ind w:hanging="142"/>
        <w:rPr>
          <w:rFonts w:ascii="Tahoma" w:hAnsi="Tahoma" w:cs="Tahoma"/>
          <w:sz w:val="24"/>
          <w:szCs w:val="24"/>
          <w:lang w:val="id-ID"/>
        </w:rPr>
      </w:pPr>
    </w:p>
    <w:p w:rsidR="00007A23" w:rsidRPr="00007A23" w:rsidRDefault="00007A23" w:rsidP="00105469">
      <w:pPr>
        <w:spacing w:before="0" w:after="0"/>
        <w:ind w:hanging="142"/>
        <w:rPr>
          <w:rFonts w:ascii="Tahoma" w:hAnsi="Tahoma" w:cs="Tahoma"/>
          <w:sz w:val="24"/>
          <w:szCs w:val="24"/>
          <w:lang w:val="id-ID"/>
        </w:rPr>
      </w:pPr>
    </w:p>
    <w:p w:rsidR="00E3561B" w:rsidRPr="00007A23" w:rsidRDefault="00E3561B" w:rsidP="00105469">
      <w:pPr>
        <w:spacing w:before="0" w:after="0"/>
        <w:ind w:firstLine="720"/>
        <w:rPr>
          <w:rFonts w:ascii="Tahoma" w:hAnsi="Tahoma" w:cs="Tahoma"/>
          <w:sz w:val="24"/>
          <w:szCs w:val="24"/>
          <w:lang w:val="id-ID"/>
        </w:rPr>
      </w:pPr>
    </w:p>
    <w:p w:rsidR="00007A23" w:rsidRPr="00007A23" w:rsidRDefault="00007A23" w:rsidP="00105469">
      <w:pPr>
        <w:spacing w:before="0" w:after="0"/>
        <w:ind w:firstLine="720"/>
        <w:rPr>
          <w:rFonts w:ascii="Tahoma" w:hAnsi="Tahoma" w:cs="Tahoma"/>
          <w:sz w:val="24"/>
          <w:szCs w:val="24"/>
          <w:lang w:val="id-ID"/>
        </w:rPr>
      </w:pPr>
    </w:p>
    <w:p w:rsidR="00007A23" w:rsidRPr="00007A23" w:rsidRDefault="00007A23" w:rsidP="00501E09">
      <w:pPr>
        <w:spacing w:before="0" w:after="0"/>
        <w:ind w:firstLine="720"/>
        <w:jc w:val="both"/>
        <w:rPr>
          <w:rFonts w:ascii="Tahoma" w:hAnsi="Tahoma" w:cs="Tahoma"/>
          <w:sz w:val="24"/>
          <w:szCs w:val="24"/>
          <w:lang w:val="id-ID"/>
        </w:rPr>
      </w:pPr>
    </w:p>
    <w:p w:rsidR="000A70C0" w:rsidRDefault="000A70C0">
      <w:pPr>
        <w:spacing w:before="0" w:after="200" w:line="276" w:lineRule="auto"/>
        <w:rPr>
          <w:rFonts w:ascii="Tahoma" w:hAnsi="Tahoma" w:cs="Tahoma"/>
          <w:sz w:val="24"/>
          <w:szCs w:val="24"/>
          <w:lang w:val="id-ID"/>
        </w:rPr>
      </w:pPr>
      <w:r>
        <w:rPr>
          <w:rFonts w:ascii="Tahoma" w:hAnsi="Tahoma" w:cs="Tahoma"/>
          <w:sz w:val="24"/>
          <w:szCs w:val="24"/>
          <w:lang w:val="id-ID"/>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5125"/>
      </w:tblGrid>
      <w:tr w:rsidR="00501E09" w:rsidRPr="00007A23" w:rsidTr="00795059">
        <w:tc>
          <w:tcPr>
            <w:tcW w:w="2154" w:type="pct"/>
            <w:tcBorders>
              <w:bottom w:val="single" w:sz="4" w:space="0" w:color="auto"/>
            </w:tcBorders>
            <w:shd w:val="clear" w:color="auto" w:fill="auto"/>
            <w:vAlign w:val="center"/>
          </w:tcPr>
          <w:p w:rsidR="00501E09" w:rsidRPr="00007A23" w:rsidRDefault="00501E09" w:rsidP="00795059">
            <w:pPr>
              <w:widowControl w:val="0"/>
              <w:autoSpaceDE w:val="0"/>
              <w:autoSpaceDN w:val="0"/>
              <w:adjustRightInd w:val="0"/>
              <w:spacing w:before="0" w:after="0" w:line="240" w:lineRule="auto"/>
              <w:jc w:val="center"/>
              <w:rPr>
                <w:rFonts w:ascii="Tahoma" w:hAnsi="Tahoma" w:cs="Tahoma"/>
                <w:b/>
                <w:sz w:val="24"/>
                <w:szCs w:val="24"/>
                <w:lang w:val="en-ID"/>
              </w:rPr>
            </w:pPr>
            <w:r w:rsidRPr="00007A23">
              <w:rPr>
                <w:rFonts w:ascii="Tahoma" w:hAnsi="Tahoma" w:cs="Tahoma"/>
                <w:b/>
                <w:sz w:val="24"/>
                <w:szCs w:val="24"/>
                <w:lang w:val="en-ID"/>
              </w:rPr>
              <w:lastRenderedPageBreak/>
              <w:t>KO</w:t>
            </w:r>
            <w:r w:rsidRPr="00007A23">
              <w:rPr>
                <w:rFonts w:ascii="Tahoma" w:hAnsi="Tahoma" w:cs="Tahoma"/>
                <w:b/>
                <w:spacing w:val="1"/>
                <w:sz w:val="24"/>
                <w:szCs w:val="24"/>
                <w:lang w:val="en-ID"/>
              </w:rPr>
              <w:t>M</w:t>
            </w:r>
            <w:r w:rsidRPr="00007A23">
              <w:rPr>
                <w:rFonts w:ascii="Tahoma" w:hAnsi="Tahoma" w:cs="Tahoma"/>
                <w:b/>
                <w:sz w:val="24"/>
                <w:szCs w:val="24"/>
                <w:lang w:val="en-ID"/>
              </w:rPr>
              <w:t>P</w:t>
            </w:r>
            <w:r w:rsidRPr="00007A23">
              <w:rPr>
                <w:rFonts w:ascii="Tahoma" w:hAnsi="Tahoma" w:cs="Tahoma"/>
                <w:b/>
                <w:spacing w:val="-1"/>
                <w:sz w:val="24"/>
                <w:szCs w:val="24"/>
                <w:lang w:val="en-ID"/>
              </w:rPr>
              <w:t>E</w:t>
            </w:r>
            <w:r w:rsidRPr="00007A23">
              <w:rPr>
                <w:rFonts w:ascii="Tahoma" w:hAnsi="Tahoma" w:cs="Tahoma"/>
                <w:b/>
                <w:spacing w:val="-2"/>
                <w:sz w:val="24"/>
                <w:szCs w:val="24"/>
                <w:lang w:val="en-ID"/>
              </w:rPr>
              <w:t>T</w:t>
            </w:r>
            <w:r w:rsidRPr="00007A23">
              <w:rPr>
                <w:rFonts w:ascii="Tahoma" w:hAnsi="Tahoma" w:cs="Tahoma"/>
                <w:b/>
                <w:sz w:val="24"/>
                <w:szCs w:val="24"/>
                <w:lang w:val="en-ID"/>
              </w:rPr>
              <w:t>E</w:t>
            </w:r>
            <w:r w:rsidRPr="00007A23">
              <w:rPr>
                <w:rFonts w:ascii="Tahoma" w:hAnsi="Tahoma" w:cs="Tahoma"/>
                <w:b/>
                <w:spacing w:val="-1"/>
                <w:sz w:val="24"/>
                <w:szCs w:val="24"/>
                <w:lang w:val="en-ID"/>
              </w:rPr>
              <w:t>N</w:t>
            </w:r>
            <w:r w:rsidRPr="00007A23">
              <w:rPr>
                <w:rFonts w:ascii="Tahoma" w:hAnsi="Tahoma" w:cs="Tahoma"/>
                <w:b/>
                <w:sz w:val="24"/>
                <w:szCs w:val="24"/>
                <w:lang w:val="en-ID"/>
              </w:rPr>
              <w:t>SI</w:t>
            </w:r>
            <w:r w:rsidRPr="00007A23">
              <w:rPr>
                <w:rFonts w:ascii="Tahoma" w:hAnsi="Tahoma" w:cs="Tahoma"/>
                <w:b/>
                <w:spacing w:val="-1"/>
                <w:sz w:val="24"/>
                <w:szCs w:val="24"/>
                <w:lang w:val="en-ID"/>
              </w:rPr>
              <w:t xml:space="preserve"> I</w:t>
            </w:r>
            <w:r w:rsidRPr="00007A23">
              <w:rPr>
                <w:rFonts w:ascii="Tahoma" w:hAnsi="Tahoma" w:cs="Tahoma"/>
                <w:b/>
                <w:sz w:val="24"/>
                <w:szCs w:val="24"/>
                <w:lang w:val="en-ID"/>
              </w:rPr>
              <w:t>N</w:t>
            </w:r>
            <w:r w:rsidRPr="00007A23">
              <w:rPr>
                <w:rFonts w:ascii="Tahoma" w:hAnsi="Tahoma" w:cs="Tahoma"/>
                <w:b/>
                <w:spacing w:val="-3"/>
                <w:sz w:val="24"/>
                <w:szCs w:val="24"/>
                <w:lang w:val="en-ID"/>
              </w:rPr>
              <w:t>T</w:t>
            </w:r>
            <w:r w:rsidRPr="00007A23">
              <w:rPr>
                <w:rFonts w:ascii="Tahoma" w:hAnsi="Tahoma" w:cs="Tahoma"/>
                <w:b/>
                <w:sz w:val="24"/>
                <w:szCs w:val="24"/>
                <w:lang w:val="en-ID"/>
              </w:rPr>
              <w:t>I 3</w:t>
            </w:r>
          </w:p>
          <w:p w:rsidR="00501E09" w:rsidRPr="00007A23" w:rsidRDefault="00501E09" w:rsidP="00795059">
            <w:pPr>
              <w:widowControl w:val="0"/>
              <w:autoSpaceDE w:val="0"/>
              <w:autoSpaceDN w:val="0"/>
              <w:adjustRightInd w:val="0"/>
              <w:spacing w:before="0" w:after="0" w:line="240" w:lineRule="auto"/>
              <w:jc w:val="center"/>
              <w:rPr>
                <w:rFonts w:ascii="Tahoma" w:hAnsi="Tahoma" w:cs="Tahoma"/>
                <w:b/>
                <w:sz w:val="24"/>
                <w:szCs w:val="24"/>
                <w:lang w:val="en-ID"/>
              </w:rPr>
            </w:pPr>
            <w:r w:rsidRPr="00007A23">
              <w:rPr>
                <w:rFonts w:ascii="Tahoma" w:hAnsi="Tahoma" w:cs="Tahoma"/>
                <w:b/>
                <w:spacing w:val="1"/>
                <w:sz w:val="24"/>
                <w:szCs w:val="24"/>
                <w:lang w:val="en-ID"/>
              </w:rPr>
              <w:t>(</w:t>
            </w:r>
            <w:r w:rsidRPr="00007A23">
              <w:rPr>
                <w:rFonts w:ascii="Tahoma" w:hAnsi="Tahoma" w:cs="Tahoma"/>
                <w:b/>
                <w:sz w:val="24"/>
                <w:szCs w:val="24"/>
                <w:lang w:val="en-ID"/>
              </w:rPr>
              <w:t>P</w:t>
            </w:r>
            <w:r w:rsidRPr="00007A23">
              <w:rPr>
                <w:rFonts w:ascii="Tahoma" w:hAnsi="Tahoma" w:cs="Tahoma"/>
                <w:b/>
                <w:spacing w:val="-1"/>
                <w:sz w:val="24"/>
                <w:szCs w:val="24"/>
                <w:lang w:val="en-ID"/>
              </w:rPr>
              <w:t>E</w:t>
            </w:r>
            <w:r w:rsidRPr="00007A23">
              <w:rPr>
                <w:rFonts w:ascii="Tahoma" w:hAnsi="Tahoma" w:cs="Tahoma"/>
                <w:b/>
                <w:sz w:val="24"/>
                <w:szCs w:val="24"/>
                <w:lang w:val="en-ID"/>
              </w:rPr>
              <w:t>N</w:t>
            </w:r>
            <w:r w:rsidRPr="00007A23">
              <w:rPr>
                <w:rFonts w:ascii="Tahoma" w:hAnsi="Tahoma" w:cs="Tahoma"/>
                <w:b/>
                <w:spacing w:val="1"/>
                <w:sz w:val="24"/>
                <w:szCs w:val="24"/>
                <w:lang w:val="en-ID"/>
              </w:rPr>
              <w:t>G</w:t>
            </w:r>
            <w:r w:rsidRPr="00007A23">
              <w:rPr>
                <w:rFonts w:ascii="Tahoma" w:hAnsi="Tahoma" w:cs="Tahoma"/>
                <w:b/>
                <w:sz w:val="24"/>
                <w:szCs w:val="24"/>
                <w:lang w:val="en-ID"/>
              </w:rPr>
              <w:t>E</w:t>
            </w:r>
            <w:r w:rsidRPr="00007A23">
              <w:rPr>
                <w:rFonts w:ascii="Tahoma" w:hAnsi="Tahoma" w:cs="Tahoma"/>
                <w:b/>
                <w:spacing w:val="-3"/>
                <w:sz w:val="24"/>
                <w:szCs w:val="24"/>
                <w:lang w:val="en-ID"/>
              </w:rPr>
              <w:t>T</w:t>
            </w:r>
            <w:r w:rsidRPr="00007A23">
              <w:rPr>
                <w:rFonts w:ascii="Tahoma" w:hAnsi="Tahoma" w:cs="Tahoma"/>
                <w:b/>
                <w:spacing w:val="1"/>
                <w:sz w:val="24"/>
                <w:szCs w:val="24"/>
                <w:lang w:val="en-ID"/>
              </w:rPr>
              <w:t>A</w:t>
            </w:r>
            <w:r w:rsidRPr="00007A23">
              <w:rPr>
                <w:rFonts w:ascii="Tahoma" w:hAnsi="Tahoma" w:cs="Tahoma"/>
                <w:b/>
                <w:spacing w:val="-2"/>
                <w:sz w:val="24"/>
                <w:szCs w:val="24"/>
                <w:lang w:val="en-ID"/>
              </w:rPr>
              <w:t>HU</w:t>
            </w:r>
            <w:r w:rsidRPr="00007A23">
              <w:rPr>
                <w:rFonts w:ascii="Tahoma" w:hAnsi="Tahoma" w:cs="Tahoma"/>
                <w:b/>
                <w:spacing w:val="1"/>
                <w:sz w:val="24"/>
                <w:szCs w:val="24"/>
                <w:lang w:val="en-ID"/>
              </w:rPr>
              <w:t>A</w:t>
            </w:r>
            <w:r w:rsidRPr="00007A23">
              <w:rPr>
                <w:rFonts w:ascii="Tahoma" w:hAnsi="Tahoma" w:cs="Tahoma"/>
                <w:b/>
                <w:sz w:val="24"/>
                <w:szCs w:val="24"/>
                <w:lang w:val="en-ID"/>
              </w:rPr>
              <w:t>N)</w:t>
            </w:r>
          </w:p>
        </w:tc>
        <w:tc>
          <w:tcPr>
            <w:tcW w:w="2846" w:type="pct"/>
            <w:tcBorders>
              <w:bottom w:val="single" w:sz="4" w:space="0" w:color="auto"/>
            </w:tcBorders>
            <w:shd w:val="clear" w:color="auto" w:fill="auto"/>
            <w:vAlign w:val="center"/>
          </w:tcPr>
          <w:p w:rsidR="00501E09" w:rsidRPr="00007A23" w:rsidRDefault="00501E09" w:rsidP="00795059">
            <w:pPr>
              <w:widowControl w:val="0"/>
              <w:autoSpaceDE w:val="0"/>
              <w:autoSpaceDN w:val="0"/>
              <w:adjustRightInd w:val="0"/>
              <w:spacing w:before="0" w:after="0" w:line="240" w:lineRule="auto"/>
              <w:jc w:val="center"/>
              <w:rPr>
                <w:rFonts w:ascii="Tahoma" w:hAnsi="Tahoma" w:cs="Tahoma"/>
                <w:b/>
                <w:sz w:val="24"/>
                <w:szCs w:val="24"/>
                <w:lang w:val="en-ID"/>
              </w:rPr>
            </w:pPr>
            <w:r w:rsidRPr="00007A23">
              <w:rPr>
                <w:rFonts w:ascii="Tahoma" w:hAnsi="Tahoma" w:cs="Tahoma"/>
                <w:b/>
                <w:sz w:val="24"/>
                <w:szCs w:val="24"/>
                <w:lang w:val="en-ID"/>
              </w:rPr>
              <w:t>KO</w:t>
            </w:r>
            <w:r w:rsidRPr="00007A23">
              <w:rPr>
                <w:rFonts w:ascii="Tahoma" w:hAnsi="Tahoma" w:cs="Tahoma"/>
                <w:b/>
                <w:spacing w:val="1"/>
                <w:sz w:val="24"/>
                <w:szCs w:val="24"/>
                <w:lang w:val="en-ID"/>
              </w:rPr>
              <w:t>M</w:t>
            </w:r>
            <w:r w:rsidRPr="00007A23">
              <w:rPr>
                <w:rFonts w:ascii="Tahoma" w:hAnsi="Tahoma" w:cs="Tahoma"/>
                <w:b/>
                <w:sz w:val="24"/>
                <w:szCs w:val="24"/>
                <w:lang w:val="en-ID"/>
              </w:rPr>
              <w:t>P</w:t>
            </w:r>
            <w:r w:rsidRPr="00007A23">
              <w:rPr>
                <w:rFonts w:ascii="Tahoma" w:hAnsi="Tahoma" w:cs="Tahoma"/>
                <w:b/>
                <w:spacing w:val="-1"/>
                <w:sz w:val="24"/>
                <w:szCs w:val="24"/>
                <w:lang w:val="en-ID"/>
              </w:rPr>
              <w:t>E</w:t>
            </w:r>
            <w:r w:rsidRPr="00007A23">
              <w:rPr>
                <w:rFonts w:ascii="Tahoma" w:hAnsi="Tahoma" w:cs="Tahoma"/>
                <w:b/>
                <w:spacing w:val="-2"/>
                <w:sz w:val="24"/>
                <w:szCs w:val="24"/>
                <w:lang w:val="en-ID"/>
              </w:rPr>
              <w:t>T</w:t>
            </w:r>
            <w:r w:rsidRPr="00007A23">
              <w:rPr>
                <w:rFonts w:ascii="Tahoma" w:hAnsi="Tahoma" w:cs="Tahoma"/>
                <w:b/>
                <w:sz w:val="24"/>
                <w:szCs w:val="24"/>
                <w:lang w:val="en-ID"/>
              </w:rPr>
              <w:t>E</w:t>
            </w:r>
            <w:r w:rsidRPr="00007A23">
              <w:rPr>
                <w:rFonts w:ascii="Tahoma" w:hAnsi="Tahoma" w:cs="Tahoma"/>
                <w:b/>
                <w:spacing w:val="-1"/>
                <w:sz w:val="24"/>
                <w:szCs w:val="24"/>
                <w:lang w:val="en-ID"/>
              </w:rPr>
              <w:t>N</w:t>
            </w:r>
            <w:r w:rsidRPr="00007A23">
              <w:rPr>
                <w:rFonts w:ascii="Tahoma" w:hAnsi="Tahoma" w:cs="Tahoma"/>
                <w:b/>
                <w:sz w:val="24"/>
                <w:szCs w:val="24"/>
                <w:lang w:val="en-ID"/>
              </w:rPr>
              <w:t>SI</w:t>
            </w:r>
            <w:r w:rsidRPr="00007A23">
              <w:rPr>
                <w:rFonts w:ascii="Tahoma" w:hAnsi="Tahoma" w:cs="Tahoma"/>
                <w:b/>
                <w:spacing w:val="-1"/>
                <w:sz w:val="24"/>
                <w:szCs w:val="24"/>
                <w:lang w:val="en-ID"/>
              </w:rPr>
              <w:t xml:space="preserve"> I</w:t>
            </w:r>
            <w:r w:rsidRPr="00007A23">
              <w:rPr>
                <w:rFonts w:ascii="Tahoma" w:hAnsi="Tahoma" w:cs="Tahoma"/>
                <w:b/>
                <w:sz w:val="24"/>
                <w:szCs w:val="24"/>
                <w:lang w:val="en-ID"/>
              </w:rPr>
              <w:t>N</w:t>
            </w:r>
            <w:r w:rsidRPr="00007A23">
              <w:rPr>
                <w:rFonts w:ascii="Tahoma" w:hAnsi="Tahoma" w:cs="Tahoma"/>
                <w:b/>
                <w:spacing w:val="-3"/>
                <w:sz w:val="24"/>
                <w:szCs w:val="24"/>
                <w:lang w:val="en-ID"/>
              </w:rPr>
              <w:t>T</w:t>
            </w:r>
            <w:r w:rsidRPr="00007A23">
              <w:rPr>
                <w:rFonts w:ascii="Tahoma" w:hAnsi="Tahoma" w:cs="Tahoma"/>
                <w:b/>
                <w:sz w:val="24"/>
                <w:szCs w:val="24"/>
                <w:lang w:val="en-ID"/>
              </w:rPr>
              <w:t>I 4</w:t>
            </w:r>
          </w:p>
          <w:p w:rsidR="00501E09" w:rsidRPr="00007A23" w:rsidRDefault="00501E09" w:rsidP="00795059">
            <w:pPr>
              <w:widowControl w:val="0"/>
              <w:autoSpaceDE w:val="0"/>
              <w:autoSpaceDN w:val="0"/>
              <w:adjustRightInd w:val="0"/>
              <w:spacing w:before="0" w:after="0" w:line="240" w:lineRule="auto"/>
              <w:jc w:val="center"/>
              <w:rPr>
                <w:rFonts w:ascii="Tahoma" w:hAnsi="Tahoma" w:cs="Tahoma"/>
                <w:b/>
                <w:sz w:val="24"/>
                <w:szCs w:val="24"/>
                <w:lang w:val="en-ID"/>
              </w:rPr>
            </w:pPr>
            <w:r w:rsidRPr="00007A23">
              <w:rPr>
                <w:rFonts w:ascii="Tahoma" w:hAnsi="Tahoma" w:cs="Tahoma"/>
                <w:b/>
                <w:spacing w:val="1"/>
                <w:sz w:val="24"/>
                <w:szCs w:val="24"/>
                <w:lang w:val="en-ID"/>
              </w:rPr>
              <w:t>(</w:t>
            </w:r>
            <w:r w:rsidRPr="00007A23">
              <w:rPr>
                <w:rFonts w:ascii="Tahoma" w:hAnsi="Tahoma" w:cs="Tahoma"/>
                <w:b/>
                <w:sz w:val="24"/>
                <w:szCs w:val="24"/>
                <w:lang w:val="en-ID"/>
              </w:rPr>
              <w:t>K</w:t>
            </w:r>
            <w:r w:rsidRPr="00007A23">
              <w:rPr>
                <w:rFonts w:ascii="Tahoma" w:hAnsi="Tahoma" w:cs="Tahoma"/>
                <w:b/>
                <w:spacing w:val="-1"/>
                <w:sz w:val="24"/>
                <w:szCs w:val="24"/>
                <w:lang w:val="en-ID"/>
              </w:rPr>
              <w:t>E</w:t>
            </w:r>
            <w:r w:rsidRPr="00007A23">
              <w:rPr>
                <w:rFonts w:ascii="Tahoma" w:hAnsi="Tahoma" w:cs="Tahoma"/>
                <w:b/>
                <w:spacing w:val="-2"/>
                <w:sz w:val="24"/>
                <w:szCs w:val="24"/>
                <w:lang w:val="en-ID"/>
              </w:rPr>
              <w:t>T</w:t>
            </w:r>
            <w:r w:rsidRPr="00007A23">
              <w:rPr>
                <w:rFonts w:ascii="Tahoma" w:hAnsi="Tahoma" w:cs="Tahoma"/>
                <w:b/>
                <w:sz w:val="24"/>
                <w:szCs w:val="24"/>
                <w:lang w:val="en-ID"/>
              </w:rPr>
              <w:t>E</w:t>
            </w:r>
            <w:r w:rsidRPr="00007A23">
              <w:rPr>
                <w:rFonts w:ascii="Tahoma" w:hAnsi="Tahoma" w:cs="Tahoma"/>
                <w:b/>
                <w:spacing w:val="-1"/>
                <w:sz w:val="24"/>
                <w:szCs w:val="24"/>
                <w:lang w:val="en-ID"/>
              </w:rPr>
              <w:t>R</w:t>
            </w:r>
            <w:r w:rsidRPr="00007A23">
              <w:rPr>
                <w:rFonts w:ascii="Tahoma" w:hAnsi="Tahoma" w:cs="Tahoma"/>
                <w:b/>
                <w:spacing w:val="1"/>
                <w:sz w:val="24"/>
                <w:szCs w:val="24"/>
                <w:lang w:val="en-ID"/>
              </w:rPr>
              <w:t>AM</w:t>
            </w:r>
            <w:r w:rsidRPr="00007A23">
              <w:rPr>
                <w:rFonts w:ascii="Tahoma" w:hAnsi="Tahoma" w:cs="Tahoma"/>
                <w:b/>
                <w:sz w:val="24"/>
                <w:szCs w:val="24"/>
                <w:lang w:val="en-ID"/>
              </w:rPr>
              <w:t>P</w:t>
            </w:r>
            <w:r w:rsidRPr="00007A23">
              <w:rPr>
                <w:rFonts w:ascii="Tahoma" w:hAnsi="Tahoma" w:cs="Tahoma"/>
                <w:b/>
                <w:spacing w:val="-1"/>
                <w:sz w:val="24"/>
                <w:szCs w:val="24"/>
                <w:lang w:val="en-ID"/>
              </w:rPr>
              <w:t>I</w:t>
            </w:r>
            <w:r w:rsidRPr="00007A23">
              <w:rPr>
                <w:rFonts w:ascii="Tahoma" w:hAnsi="Tahoma" w:cs="Tahoma"/>
                <w:b/>
                <w:sz w:val="24"/>
                <w:szCs w:val="24"/>
                <w:lang w:val="en-ID"/>
              </w:rPr>
              <w:t>LA</w:t>
            </w:r>
            <w:r w:rsidRPr="00007A23">
              <w:rPr>
                <w:rFonts w:ascii="Tahoma" w:hAnsi="Tahoma" w:cs="Tahoma"/>
                <w:b/>
                <w:spacing w:val="-2"/>
                <w:sz w:val="24"/>
                <w:szCs w:val="24"/>
                <w:lang w:val="en-ID"/>
              </w:rPr>
              <w:t>N</w:t>
            </w:r>
            <w:r w:rsidRPr="00007A23">
              <w:rPr>
                <w:rFonts w:ascii="Tahoma" w:hAnsi="Tahoma" w:cs="Tahoma"/>
                <w:b/>
                <w:sz w:val="24"/>
                <w:szCs w:val="24"/>
                <w:lang w:val="en-ID"/>
              </w:rPr>
              <w:t>)</w:t>
            </w:r>
          </w:p>
        </w:tc>
      </w:tr>
      <w:tr w:rsidR="00501E09" w:rsidRPr="00007A23" w:rsidTr="00795059">
        <w:tc>
          <w:tcPr>
            <w:tcW w:w="2154" w:type="pct"/>
            <w:tcBorders>
              <w:bottom w:val="single" w:sz="4" w:space="0" w:color="auto"/>
            </w:tcBorders>
            <w:shd w:val="clear" w:color="auto" w:fill="auto"/>
          </w:tcPr>
          <w:p w:rsidR="00501E09" w:rsidRPr="00007A23" w:rsidRDefault="00501E09" w:rsidP="00501E09">
            <w:pPr>
              <w:numPr>
                <w:ilvl w:val="0"/>
                <w:numId w:val="1"/>
              </w:numPr>
              <w:spacing w:before="60" w:after="0" w:line="240" w:lineRule="auto"/>
              <w:ind w:left="357" w:hanging="357"/>
              <w:rPr>
                <w:rFonts w:ascii="Tahoma" w:hAnsi="Tahoma" w:cs="Tahoma"/>
                <w:sz w:val="24"/>
                <w:szCs w:val="24"/>
              </w:rPr>
            </w:pPr>
            <w:proofErr w:type="spellStart"/>
            <w:r w:rsidRPr="00007A23">
              <w:rPr>
                <w:rFonts w:ascii="Tahoma" w:hAnsi="Tahoma" w:cs="Tahoma"/>
                <w:b/>
                <w:sz w:val="24"/>
                <w:szCs w:val="24"/>
              </w:rPr>
              <w:t>Memahami</w:t>
            </w:r>
            <w:proofErr w:type="spellEnd"/>
            <w:r w:rsidRPr="00007A23">
              <w:rPr>
                <w:rFonts w:ascii="Tahoma" w:hAnsi="Tahoma" w:cs="Tahoma"/>
                <w:b/>
                <w:sz w:val="24"/>
                <w:szCs w:val="24"/>
              </w:rPr>
              <w:t>, m</w:t>
            </w:r>
            <w:r w:rsidRPr="00007A23">
              <w:rPr>
                <w:rFonts w:ascii="Tahoma" w:hAnsi="Tahoma" w:cs="Tahoma"/>
                <w:b/>
                <w:sz w:val="24"/>
                <w:szCs w:val="24"/>
                <w:lang w:val="id-ID"/>
              </w:rPr>
              <w:t>enerapkan</w:t>
            </w:r>
            <w:r w:rsidRPr="00007A23">
              <w:rPr>
                <w:rFonts w:ascii="Tahoma" w:hAnsi="Tahoma" w:cs="Tahoma"/>
                <w:b/>
                <w:sz w:val="24"/>
                <w:szCs w:val="24"/>
              </w:rPr>
              <w:t xml:space="preserve">, </w:t>
            </w:r>
            <w:proofErr w:type="spellStart"/>
            <w:r w:rsidRPr="00007A23">
              <w:rPr>
                <w:rFonts w:ascii="Tahoma" w:hAnsi="Tahoma" w:cs="Tahoma"/>
                <w:b/>
                <w:sz w:val="24"/>
                <w:szCs w:val="24"/>
              </w:rPr>
              <w:t>menganalisis</w:t>
            </w:r>
            <w:proofErr w:type="spellEnd"/>
            <w:r w:rsidRPr="00007A23">
              <w:rPr>
                <w:rFonts w:ascii="Tahoma" w:hAnsi="Tahoma" w:cs="Tahoma"/>
                <w:b/>
                <w:sz w:val="24"/>
                <w:szCs w:val="24"/>
              </w:rPr>
              <w:t>,</w:t>
            </w:r>
            <w:r w:rsidRPr="00007A23">
              <w:rPr>
                <w:rFonts w:ascii="Tahoma" w:hAnsi="Tahoma" w:cs="Tahoma"/>
                <w:sz w:val="24"/>
                <w:szCs w:val="24"/>
              </w:rPr>
              <w:t xml:space="preserve"> </w:t>
            </w:r>
            <w:proofErr w:type="spellStart"/>
            <w:r w:rsidRPr="00007A23">
              <w:rPr>
                <w:rFonts w:ascii="Tahoma" w:hAnsi="Tahoma" w:cs="Tahoma"/>
                <w:sz w:val="24"/>
                <w:szCs w:val="24"/>
              </w:rPr>
              <w:t>dan</w:t>
            </w:r>
            <w:proofErr w:type="spellEnd"/>
            <w:r w:rsidRPr="00007A23">
              <w:rPr>
                <w:rFonts w:ascii="Tahoma" w:hAnsi="Tahoma" w:cs="Tahoma"/>
                <w:sz w:val="24"/>
                <w:szCs w:val="24"/>
              </w:rPr>
              <w:t xml:space="preserve"> </w:t>
            </w:r>
            <w:proofErr w:type="spellStart"/>
            <w:r w:rsidRPr="00007A23">
              <w:rPr>
                <w:rFonts w:ascii="Tahoma" w:hAnsi="Tahoma" w:cs="Tahoma"/>
                <w:b/>
                <w:sz w:val="24"/>
                <w:szCs w:val="24"/>
              </w:rPr>
              <w:t>mengevaluasi</w:t>
            </w:r>
            <w:r w:rsidRPr="00007A23">
              <w:rPr>
                <w:rFonts w:ascii="Tahoma" w:hAnsi="Tahoma" w:cs="Tahoma"/>
                <w:sz w:val="24"/>
                <w:szCs w:val="24"/>
              </w:rPr>
              <w:t>tentang</w:t>
            </w:r>
            <w:proofErr w:type="spellEnd"/>
            <w:r w:rsidRPr="00007A23">
              <w:rPr>
                <w:rFonts w:ascii="Tahoma" w:hAnsi="Tahoma" w:cs="Tahoma"/>
                <w:sz w:val="24"/>
                <w:szCs w:val="24"/>
              </w:rPr>
              <w:t xml:space="preserve"> </w:t>
            </w:r>
            <w:r w:rsidRPr="00007A23">
              <w:rPr>
                <w:rFonts w:ascii="Tahoma" w:hAnsi="Tahoma" w:cs="Tahoma"/>
                <w:b/>
                <w:sz w:val="24"/>
                <w:szCs w:val="24"/>
                <w:lang w:val="id-ID"/>
              </w:rPr>
              <w:t xml:space="preserve">pengetahuan faktual, konseptual, operasional </w:t>
            </w:r>
            <w:proofErr w:type="spellStart"/>
            <w:r w:rsidRPr="00007A23">
              <w:rPr>
                <w:rFonts w:ascii="Tahoma" w:hAnsi="Tahoma" w:cs="Tahoma"/>
                <w:b/>
                <w:sz w:val="24"/>
                <w:szCs w:val="24"/>
              </w:rPr>
              <w:t>dasar</w:t>
            </w:r>
            <w:proofErr w:type="spellEnd"/>
            <w:r w:rsidRPr="00007A23">
              <w:rPr>
                <w:rFonts w:ascii="Tahoma" w:hAnsi="Tahoma" w:cs="Tahoma"/>
                <w:sz w:val="24"/>
                <w:szCs w:val="24"/>
                <w:lang w:val="id-ID"/>
              </w:rPr>
              <w:t xml:space="preserve">, dan </w:t>
            </w:r>
            <w:r w:rsidRPr="00007A23">
              <w:rPr>
                <w:rFonts w:ascii="Tahoma" w:hAnsi="Tahoma" w:cs="Tahoma"/>
                <w:b/>
                <w:sz w:val="24"/>
                <w:szCs w:val="24"/>
                <w:lang w:val="id-ID"/>
              </w:rPr>
              <w:t xml:space="preserve">metakognitif </w:t>
            </w:r>
            <w:r w:rsidRPr="00007A23">
              <w:rPr>
                <w:rFonts w:ascii="Tahoma" w:hAnsi="Tahoma" w:cs="Tahoma"/>
                <w:sz w:val="24"/>
                <w:szCs w:val="24"/>
                <w:lang w:val="id-ID"/>
              </w:rPr>
              <w:t xml:space="preserve">sesuai dengan bidang dan lingkup </w:t>
            </w:r>
            <w:r w:rsidR="003D7400" w:rsidRPr="00007A23">
              <w:rPr>
                <w:rFonts w:ascii="Tahoma" w:hAnsi="Tahoma" w:cs="Tahoma"/>
                <w:sz w:val="24"/>
                <w:szCs w:val="24"/>
                <w:lang w:val="id-ID"/>
              </w:rPr>
              <w:t>kajian pendidikan agama Buddha</w:t>
            </w:r>
            <w:r w:rsidR="00FC1B32" w:rsidRPr="00007A23">
              <w:rPr>
                <w:rFonts w:ascii="Tahoma" w:hAnsi="Tahoma" w:cs="Tahoma"/>
                <w:i/>
                <w:sz w:val="24"/>
                <w:szCs w:val="24"/>
                <w:lang w:val="en-ID"/>
              </w:rPr>
              <w:t xml:space="preserve"> </w:t>
            </w:r>
            <w:r w:rsidRPr="00007A23">
              <w:rPr>
                <w:rFonts w:ascii="Tahoma" w:hAnsi="Tahoma"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007A23"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Tahoma" w:hAnsi="Tahoma" w:cs="Tahoma"/>
                <w:bCs/>
                <w:sz w:val="24"/>
                <w:szCs w:val="24"/>
              </w:rPr>
            </w:pPr>
            <w:proofErr w:type="spellStart"/>
            <w:r w:rsidRPr="00007A23">
              <w:rPr>
                <w:rFonts w:ascii="Tahoma" w:hAnsi="Tahoma" w:cs="Tahoma"/>
                <w:bCs/>
                <w:sz w:val="24"/>
                <w:szCs w:val="24"/>
                <w:lang w:val="en-US"/>
              </w:rPr>
              <w:t>Melaksanakan</w:t>
            </w:r>
            <w:proofErr w:type="spellEnd"/>
            <w:r w:rsidRPr="00007A23">
              <w:rPr>
                <w:rFonts w:ascii="Tahoma" w:hAnsi="Tahoma" w:cs="Tahoma"/>
                <w:bCs/>
                <w:sz w:val="24"/>
                <w:szCs w:val="24"/>
                <w:lang w:val="en-US"/>
              </w:rPr>
              <w:t xml:space="preserve"> </w:t>
            </w:r>
            <w:proofErr w:type="spellStart"/>
            <w:r w:rsidRPr="00007A23">
              <w:rPr>
                <w:rFonts w:ascii="Tahoma" w:hAnsi="Tahoma" w:cs="Tahoma"/>
                <w:bCs/>
                <w:sz w:val="24"/>
                <w:szCs w:val="24"/>
                <w:lang w:val="en-US"/>
              </w:rPr>
              <w:t>tugas</w:t>
            </w:r>
            <w:proofErr w:type="spellEnd"/>
            <w:r w:rsidRPr="00007A23">
              <w:rPr>
                <w:rFonts w:ascii="Tahoma" w:hAnsi="Tahoma" w:cs="Tahoma"/>
                <w:bCs/>
                <w:sz w:val="24"/>
                <w:szCs w:val="24"/>
                <w:lang w:val="en-US"/>
              </w:rPr>
              <w:t xml:space="preserve"> </w:t>
            </w:r>
            <w:proofErr w:type="spellStart"/>
            <w:r w:rsidRPr="00007A23">
              <w:rPr>
                <w:rFonts w:ascii="Tahoma" w:hAnsi="Tahoma" w:cs="Tahoma"/>
                <w:bCs/>
                <w:sz w:val="24"/>
                <w:szCs w:val="24"/>
                <w:lang w:val="en-US"/>
              </w:rPr>
              <w:t>spesifik</w:t>
            </w:r>
            <w:proofErr w:type="spellEnd"/>
            <w:r w:rsidRPr="00007A23">
              <w:rPr>
                <w:rFonts w:ascii="Tahoma" w:hAnsi="Tahoma" w:cs="Tahoma"/>
                <w:bCs/>
                <w:sz w:val="24"/>
                <w:szCs w:val="24"/>
                <w:lang w:val="en-US"/>
              </w:rPr>
              <w:t xml:space="preserve"> </w:t>
            </w:r>
            <w:proofErr w:type="spellStart"/>
            <w:r w:rsidRPr="00007A23">
              <w:rPr>
                <w:rFonts w:ascii="Tahoma" w:hAnsi="Tahoma" w:cs="Tahoma"/>
                <w:bCs/>
                <w:sz w:val="24"/>
                <w:szCs w:val="24"/>
                <w:lang w:val="en-US"/>
              </w:rPr>
              <w:t>dengan</w:t>
            </w:r>
            <w:proofErr w:type="spellEnd"/>
            <w:r w:rsidRPr="00007A23">
              <w:rPr>
                <w:rFonts w:ascii="Tahoma" w:hAnsi="Tahoma" w:cs="Tahoma"/>
                <w:bCs/>
                <w:sz w:val="24"/>
                <w:szCs w:val="24"/>
                <w:lang w:val="en-US"/>
              </w:rPr>
              <w:t xml:space="preserve"> </w:t>
            </w:r>
            <w:proofErr w:type="spellStart"/>
            <w:r w:rsidRPr="00007A23">
              <w:rPr>
                <w:rFonts w:ascii="Tahoma" w:hAnsi="Tahoma" w:cs="Tahoma"/>
                <w:bCs/>
                <w:sz w:val="24"/>
                <w:szCs w:val="24"/>
                <w:lang w:val="en-US"/>
              </w:rPr>
              <w:t>menggunakan</w:t>
            </w:r>
            <w:proofErr w:type="spellEnd"/>
            <w:r w:rsidRPr="00007A23">
              <w:rPr>
                <w:rFonts w:ascii="Tahoma" w:hAnsi="Tahoma" w:cs="Tahoma"/>
                <w:bCs/>
                <w:sz w:val="24"/>
                <w:szCs w:val="24"/>
                <w:lang w:val="en-US"/>
              </w:rPr>
              <w:t xml:space="preserve"> </w:t>
            </w:r>
            <w:proofErr w:type="spellStart"/>
            <w:r w:rsidRPr="00007A23">
              <w:rPr>
                <w:rFonts w:ascii="Tahoma" w:hAnsi="Tahoma" w:cs="Tahoma"/>
                <w:bCs/>
                <w:sz w:val="24"/>
                <w:szCs w:val="24"/>
                <w:lang w:val="en-US"/>
              </w:rPr>
              <w:t>alat</w:t>
            </w:r>
            <w:proofErr w:type="spellEnd"/>
            <w:r w:rsidRPr="00007A23">
              <w:rPr>
                <w:rFonts w:ascii="Tahoma" w:hAnsi="Tahoma" w:cs="Tahoma"/>
                <w:bCs/>
                <w:sz w:val="24"/>
                <w:szCs w:val="24"/>
                <w:lang w:val="en-US"/>
              </w:rPr>
              <w:t xml:space="preserve">, </w:t>
            </w:r>
            <w:proofErr w:type="spellStart"/>
            <w:r w:rsidRPr="00007A23">
              <w:rPr>
                <w:rFonts w:ascii="Tahoma" w:hAnsi="Tahoma" w:cs="Tahoma"/>
                <w:bCs/>
                <w:sz w:val="24"/>
                <w:szCs w:val="24"/>
                <w:lang w:val="en-US"/>
              </w:rPr>
              <w:t>informasi</w:t>
            </w:r>
            <w:proofErr w:type="spellEnd"/>
            <w:r w:rsidRPr="00007A23">
              <w:rPr>
                <w:rFonts w:ascii="Tahoma" w:hAnsi="Tahoma" w:cs="Tahoma"/>
                <w:bCs/>
                <w:sz w:val="24"/>
                <w:szCs w:val="24"/>
                <w:lang w:val="en-US"/>
              </w:rPr>
              <w:t xml:space="preserve">, </w:t>
            </w:r>
            <w:proofErr w:type="spellStart"/>
            <w:r w:rsidRPr="00007A23">
              <w:rPr>
                <w:rFonts w:ascii="Tahoma" w:hAnsi="Tahoma" w:cs="Tahoma"/>
                <w:bCs/>
                <w:sz w:val="24"/>
                <w:szCs w:val="24"/>
                <w:lang w:val="en-US"/>
              </w:rPr>
              <w:t>dan</w:t>
            </w:r>
            <w:proofErr w:type="spellEnd"/>
            <w:r w:rsidRPr="00007A23">
              <w:rPr>
                <w:rFonts w:ascii="Tahoma" w:hAnsi="Tahoma" w:cs="Tahoma"/>
                <w:bCs/>
                <w:sz w:val="24"/>
                <w:szCs w:val="24"/>
                <w:lang w:val="en-US"/>
              </w:rPr>
              <w:t xml:space="preserve"> </w:t>
            </w:r>
            <w:proofErr w:type="spellStart"/>
            <w:r w:rsidRPr="00007A23">
              <w:rPr>
                <w:rFonts w:ascii="Tahoma" w:hAnsi="Tahoma" w:cs="Tahoma"/>
                <w:bCs/>
                <w:sz w:val="24"/>
                <w:szCs w:val="24"/>
                <w:lang w:val="en-US"/>
              </w:rPr>
              <w:t>prosedur</w:t>
            </w:r>
            <w:proofErr w:type="spellEnd"/>
            <w:r w:rsidRPr="00007A23">
              <w:rPr>
                <w:rFonts w:ascii="Tahoma" w:hAnsi="Tahoma" w:cs="Tahoma"/>
                <w:bCs/>
                <w:sz w:val="24"/>
                <w:szCs w:val="24"/>
                <w:lang w:val="en-US"/>
              </w:rPr>
              <w:t xml:space="preserve"> </w:t>
            </w:r>
            <w:proofErr w:type="spellStart"/>
            <w:r w:rsidRPr="00007A23">
              <w:rPr>
                <w:rFonts w:ascii="Tahoma" w:hAnsi="Tahoma" w:cs="Tahoma"/>
                <w:bCs/>
                <w:sz w:val="24"/>
                <w:szCs w:val="24"/>
                <w:lang w:val="en-US"/>
              </w:rPr>
              <w:t>kerja</w:t>
            </w:r>
            <w:proofErr w:type="spellEnd"/>
            <w:r w:rsidRPr="00007A23">
              <w:rPr>
                <w:rFonts w:ascii="Tahoma" w:hAnsi="Tahoma" w:cs="Tahoma"/>
                <w:bCs/>
                <w:sz w:val="24"/>
                <w:szCs w:val="24"/>
                <w:lang w:val="en-US"/>
              </w:rPr>
              <w:t xml:space="preserve"> yang </w:t>
            </w:r>
            <w:proofErr w:type="spellStart"/>
            <w:r w:rsidRPr="00007A23">
              <w:rPr>
                <w:rFonts w:ascii="Tahoma" w:hAnsi="Tahoma" w:cs="Tahoma"/>
                <w:bCs/>
                <w:sz w:val="24"/>
                <w:szCs w:val="24"/>
                <w:lang w:val="en-US"/>
              </w:rPr>
              <w:t>lazim</w:t>
            </w:r>
            <w:proofErr w:type="spellEnd"/>
            <w:r w:rsidRPr="00007A23">
              <w:rPr>
                <w:rFonts w:ascii="Tahoma" w:hAnsi="Tahoma" w:cs="Tahoma"/>
                <w:bCs/>
                <w:sz w:val="24"/>
                <w:szCs w:val="24"/>
                <w:lang w:val="en-US"/>
              </w:rPr>
              <w:t xml:space="preserve"> </w:t>
            </w:r>
            <w:proofErr w:type="spellStart"/>
            <w:r w:rsidRPr="00007A23">
              <w:rPr>
                <w:rFonts w:ascii="Tahoma" w:hAnsi="Tahoma" w:cs="Tahoma"/>
                <w:bCs/>
                <w:sz w:val="24"/>
                <w:szCs w:val="24"/>
                <w:lang w:val="en-US"/>
              </w:rPr>
              <w:t>dilakukan</w:t>
            </w:r>
            <w:proofErr w:type="spellEnd"/>
            <w:r w:rsidRPr="00007A23">
              <w:rPr>
                <w:rFonts w:ascii="Tahoma" w:hAnsi="Tahoma" w:cs="Tahoma"/>
                <w:bCs/>
                <w:sz w:val="24"/>
                <w:szCs w:val="24"/>
                <w:lang w:val="en-US"/>
              </w:rPr>
              <w:t xml:space="preserve"> </w:t>
            </w:r>
            <w:r w:rsidRPr="00007A23">
              <w:rPr>
                <w:rFonts w:ascii="Tahoma" w:hAnsi="Tahoma" w:cs="Tahoma"/>
                <w:bCs/>
                <w:sz w:val="24"/>
                <w:szCs w:val="24"/>
                <w:lang w:val="id-ID"/>
              </w:rPr>
              <w:t xml:space="preserve">serta </w:t>
            </w:r>
            <w:proofErr w:type="spellStart"/>
            <w:r w:rsidRPr="00007A23">
              <w:rPr>
                <w:rFonts w:ascii="Tahoma" w:hAnsi="Tahoma" w:cs="Tahoma"/>
                <w:bCs/>
                <w:sz w:val="24"/>
                <w:szCs w:val="24"/>
                <w:lang w:val="en-US"/>
              </w:rPr>
              <w:t>memecahkan</w:t>
            </w:r>
            <w:proofErr w:type="spellEnd"/>
            <w:r w:rsidRPr="00007A23">
              <w:rPr>
                <w:rFonts w:ascii="Tahoma" w:hAnsi="Tahoma" w:cs="Tahoma"/>
                <w:bCs/>
                <w:sz w:val="24"/>
                <w:szCs w:val="24"/>
                <w:lang w:val="en-US"/>
              </w:rPr>
              <w:t xml:space="preserve"> </w:t>
            </w:r>
            <w:proofErr w:type="spellStart"/>
            <w:r w:rsidRPr="00007A23">
              <w:rPr>
                <w:rFonts w:ascii="Tahoma" w:hAnsi="Tahoma" w:cs="Tahoma"/>
                <w:bCs/>
                <w:sz w:val="24"/>
                <w:szCs w:val="24"/>
                <w:lang w:val="en-US"/>
              </w:rPr>
              <w:t>masalah</w:t>
            </w:r>
            <w:proofErr w:type="spellEnd"/>
            <w:r w:rsidRPr="00007A23">
              <w:rPr>
                <w:rFonts w:ascii="Tahoma" w:hAnsi="Tahoma" w:cs="Tahoma"/>
                <w:bCs/>
                <w:sz w:val="24"/>
                <w:szCs w:val="24"/>
                <w:lang w:val="en-US"/>
              </w:rPr>
              <w:t xml:space="preserve"> </w:t>
            </w:r>
            <w:proofErr w:type="spellStart"/>
            <w:r w:rsidRPr="00007A23">
              <w:rPr>
                <w:rFonts w:ascii="Tahoma" w:hAnsi="Tahoma" w:cs="Tahoma"/>
                <w:bCs/>
                <w:sz w:val="24"/>
                <w:szCs w:val="24"/>
                <w:lang w:val="en-US"/>
              </w:rPr>
              <w:t>sesuai</w:t>
            </w:r>
            <w:proofErr w:type="spellEnd"/>
            <w:r w:rsidRPr="00007A23">
              <w:rPr>
                <w:rFonts w:ascii="Tahoma" w:hAnsi="Tahoma" w:cs="Tahoma"/>
                <w:bCs/>
                <w:sz w:val="24"/>
                <w:szCs w:val="24"/>
                <w:lang w:val="en-US"/>
              </w:rPr>
              <w:t xml:space="preserve"> </w:t>
            </w:r>
            <w:proofErr w:type="spellStart"/>
            <w:r w:rsidRPr="00007A23">
              <w:rPr>
                <w:rFonts w:ascii="Tahoma" w:hAnsi="Tahoma" w:cs="Tahoma"/>
                <w:bCs/>
                <w:sz w:val="24"/>
                <w:szCs w:val="24"/>
                <w:lang w:val="en-US"/>
              </w:rPr>
              <w:t>dengan</w:t>
            </w:r>
            <w:proofErr w:type="spellEnd"/>
            <w:r w:rsidRPr="00007A23">
              <w:rPr>
                <w:rFonts w:ascii="Tahoma" w:hAnsi="Tahoma" w:cs="Tahoma"/>
                <w:bCs/>
                <w:sz w:val="24"/>
                <w:szCs w:val="24"/>
                <w:lang w:val="en-US"/>
              </w:rPr>
              <w:t xml:space="preserve"> </w:t>
            </w:r>
            <w:proofErr w:type="spellStart"/>
            <w:r w:rsidRPr="00007A23">
              <w:rPr>
                <w:rFonts w:ascii="Tahoma" w:hAnsi="Tahoma" w:cs="Tahoma"/>
                <w:bCs/>
                <w:sz w:val="24"/>
                <w:szCs w:val="24"/>
                <w:lang w:val="en-US"/>
              </w:rPr>
              <w:t>bidang</w:t>
            </w:r>
            <w:proofErr w:type="spellEnd"/>
            <w:r w:rsidRPr="00007A23">
              <w:rPr>
                <w:rFonts w:ascii="Tahoma" w:hAnsi="Tahoma" w:cs="Tahoma"/>
                <w:bCs/>
                <w:sz w:val="24"/>
                <w:szCs w:val="24"/>
                <w:lang w:val="en-US"/>
              </w:rPr>
              <w:t xml:space="preserve"> </w:t>
            </w:r>
            <w:proofErr w:type="spellStart"/>
            <w:r w:rsidRPr="00007A23">
              <w:rPr>
                <w:rFonts w:ascii="Tahoma" w:hAnsi="Tahoma" w:cs="Tahoma"/>
                <w:bCs/>
                <w:sz w:val="24"/>
                <w:szCs w:val="24"/>
                <w:lang w:val="en-US"/>
              </w:rPr>
              <w:t>kerja</w:t>
            </w:r>
            <w:proofErr w:type="spellEnd"/>
            <w:r w:rsidRPr="00007A23">
              <w:rPr>
                <w:rFonts w:ascii="Tahoma" w:hAnsi="Tahoma" w:cs="Tahoma"/>
                <w:bCs/>
                <w:sz w:val="24"/>
                <w:szCs w:val="24"/>
                <w:lang w:val="en-US"/>
              </w:rPr>
              <w:t xml:space="preserve"> </w:t>
            </w:r>
            <w:r w:rsidR="003D7400" w:rsidRPr="00007A23">
              <w:rPr>
                <w:rFonts w:ascii="Tahoma" w:hAnsi="Tahoma" w:cs="Tahoma"/>
                <w:sz w:val="24"/>
                <w:szCs w:val="24"/>
                <w:lang w:val="id-ID"/>
              </w:rPr>
              <w:t>dan lingkup kajian pendidikan agama Buddha.</w:t>
            </w:r>
            <w:r w:rsidR="003D7400" w:rsidRPr="00007A23">
              <w:rPr>
                <w:rFonts w:ascii="Tahoma" w:hAnsi="Tahoma" w:cs="Tahoma"/>
                <w:i/>
                <w:sz w:val="24"/>
                <w:szCs w:val="24"/>
              </w:rPr>
              <w:t xml:space="preserve"> </w:t>
            </w:r>
            <w:proofErr w:type="spellStart"/>
            <w:r w:rsidRPr="00007A23">
              <w:rPr>
                <w:rFonts w:ascii="Tahoma" w:hAnsi="Tahoma" w:cs="Tahoma"/>
                <w:bCs/>
                <w:sz w:val="24"/>
                <w:szCs w:val="24"/>
              </w:rPr>
              <w:t>Menampilkan</w:t>
            </w:r>
            <w:proofErr w:type="spellEnd"/>
            <w:r w:rsidRPr="00007A23">
              <w:rPr>
                <w:rFonts w:ascii="Tahoma" w:hAnsi="Tahoma" w:cs="Tahoma"/>
                <w:bCs/>
                <w:sz w:val="24"/>
                <w:szCs w:val="24"/>
              </w:rPr>
              <w:t xml:space="preserve"> </w:t>
            </w:r>
            <w:proofErr w:type="spellStart"/>
            <w:r w:rsidRPr="00007A23">
              <w:rPr>
                <w:rFonts w:ascii="Tahoma" w:hAnsi="Tahoma" w:cs="Tahoma"/>
                <w:bCs/>
                <w:sz w:val="24"/>
                <w:szCs w:val="24"/>
              </w:rPr>
              <w:t>kinerja</w:t>
            </w:r>
            <w:proofErr w:type="spellEnd"/>
            <w:r w:rsidRPr="00007A23">
              <w:rPr>
                <w:rFonts w:ascii="Tahoma" w:hAnsi="Tahoma" w:cs="Tahoma"/>
                <w:bCs/>
                <w:sz w:val="24"/>
                <w:szCs w:val="24"/>
              </w:rPr>
              <w:t xml:space="preserve"> di </w:t>
            </w:r>
            <w:proofErr w:type="spellStart"/>
            <w:r w:rsidRPr="00007A23">
              <w:rPr>
                <w:rFonts w:ascii="Tahoma" w:hAnsi="Tahoma" w:cs="Tahoma"/>
                <w:bCs/>
                <w:sz w:val="24"/>
                <w:szCs w:val="24"/>
              </w:rPr>
              <w:t>bawah</w:t>
            </w:r>
            <w:proofErr w:type="spellEnd"/>
            <w:r w:rsidRPr="00007A23">
              <w:rPr>
                <w:rFonts w:ascii="Tahoma" w:hAnsi="Tahoma" w:cs="Tahoma"/>
                <w:bCs/>
                <w:sz w:val="24"/>
                <w:szCs w:val="24"/>
              </w:rPr>
              <w:t xml:space="preserve"> </w:t>
            </w:r>
            <w:proofErr w:type="spellStart"/>
            <w:r w:rsidRPr="00007A23">
              <w:rPr>
                <w:rFonts w:ascii="Tahoma" w:hAnsi="Tahoma" w:cs="Tahoma"/>
                <w:bCs/>
                <w:sz w:val="24"/>
                <w:szCs w:val="24"/>
              </w:rPr>
              <w:t>bimbingan</w:t>
            </w:r>
            <w:proofErr w:type="spellEnd"/>
            <w:r w:rsidRPr="00007A23">
              <w:rPr>
                <w:rFonts w:ascii="Tahoma" w:hAnsi="Tahoma" w:cs="Tahoma"/>
                <w:bCs/>
                <w:sz w:val="24"/>
                <w:szCs w:val="24"/>
              </w:rPr>
              <w:t xml:space="preserve"> </w:t>
            </w:r>
            <w:proofErr w:type="spellStart"/>
            <w:r w:rsidRPr="00007A23">
              <w:rPr>
                <w:rFonts w:ascii="Tahoma" w:hAnsi="Tahoma" w:cs="Tahoma"/>
                <w:bCs/>
                <w:sz w:val="24"/>
                <w:szCs w:val="24"/>
              </w:rPr>
              <w:t>dengan</w:t>
            </w:r>
            <w:proofErr w:type="spellEnd"/>
            <w:r w:rsidRPr="00007A23">
              <w:rPr>
                <w:rFonts w:ascii="Tahoma" w:hAnsi="Tahoma" w:cs="Tahoma"/>
                <w:bCs/>
                <w:sz w:val="24"/>
                <w:szCs w:val="24"/>
              </w:rPr>
              <w:t xml:space="preserve"> </w:t>
            </w:r>
            <w:proofErr w:type="spellStart"/>
            <w:r w:rsidRPr="00007A23">
              <w:rPr>
                <w:rFonts w:ascii="Tahoma" w:hAnsi="Tahoma" w:cs="Tahoma"/>
                <w:bCs/>
                <w:sz w:val="24"/>
                <w:szCs w:val="24"/>
              </w:rPr>
              <w:t>mutu</w:t>
            </w:r>
            <w:proofErr w:type="spellEnd"/>
            <w:r w:rsidRPr="00007A23">
              <w:rPr>
                <w:rFonts w:ascii="Tahoma" w:hAnsi="Tahoma" w:cs="Tahoma"/>
                <w:bCs/>
                <w:sz w:val="24"/>
                <w:szCs w:val="24"/>
              </w:rPr>
              <w:t xml:space="preserve"> </w:t>
            </w:r>
            <w:proofErr w:type="spellStart"/>
            <w:r w:rsidRPr="00007A23">
              <w:rPr>
                <w:rFonts w:ascii="Tahoma" w:hAnsi="Tahoma" w:cs="Tahoma"/>
                <w:bCs/>
                <w:sz w:val="24"/>
                <w:szCs w:val="24"/>
              </w:rPr>
              <w:t>dan</w:t>
            </w:r>
            <w:proofErr w:type="spellEnd"/>
            <w:r w:rsidRPr="00007A23">
              <w:rPr>
                <w:rFonts w:ascii="Tahoma" w:hAnsi="Tahoma" w:cs="Tahoma"/>
                <w:bCs/>
                <w:sz w:val="24"/>
                <w:szCs w:val="24"/>
              </w:rPr>
              <w:t xml:space="preserve"> </w:t>
            </w:r>
            <w:proofErr w:type="spellStart"/>
            <w:r w:rsidRPr="00007A23">
              <w:rPr>
                <w:rFonts w:ascii="Tahoma" w:hAnsi="Tahoma" w:cs="Tahoma"/>
                <w:bCs/>
                <w:sz w:val="24"/>
                <w:szCs w:val="24"/>
              </w:rPr>
              <w:t>kuantitas</w:t>
            </w:r>
            <w:proofErr w:type="spellEnd"/>
            <w:r w:rsidRPr="00007A23">
              <w:rPr>
                <w:rFonts w:ascii="Tahoma" w:hAnsi="Tahoma" w:cs="Tahoma"/>
                <w:bCs/>
                <w:sz w:val="24"/>
                <w:szCs w:val="24"/>
              </w:rPr>
              <w:t xml:space="preserve"> yang </w:t>
            </w:r>
            <w:proofErr w:type="spellStart"/>
            <w:r w:rsidRPr="00007A23">
              <w:rPr>
                <w:rFonts w:ascii="Tahoma" w:hAnsi="Tahoma" w:cs="Tahoma"/>
                <w:bCs/>
                <w:sz w:val="24"/>
                <w:szCs w:val="24"/>
              </w:rPr>
              <w:t>terukur</w:t>
            </w:r>
            <w:proofErr w:type="spellEnd"/>
            <w:r w:rsidRPr="00007A23">
              <w:rPr>
                <w:rFonts w:ascii="Tahoma" w:hAnsi="Tahoma" w:cs="Tahoma"/>
                <w:bCs/>
                <w:sz w:val="24"/>
                <w:szCs w:val="24"/>
              </w:rPr>
              <w:t xml:space="preserve"> </w:t>
            </w:r>
            <w:proofErr w:type="spellStart"/>
            <w:r w:rsidRPr="00007A23">
              <w:rPr>
                <w:rFonts w:ascii="Tahoma" w:hAnsi="Tahoma" w:cs="Tahoma"/>
                <w:bCs/>
                <w:sz w:val="24"/>
                <w:szCs w:val="24"/>
              </w:rPr>
              <w:t>sesuai</w:t>
            </w:r>
            <w:proofErr w:type="spellEnd"/>
            <w:r w:rsidRPr="00007A23">
              <w:rPr>
                <w:rFonts w:ascii="Tahoma" w:hAnsi="Tahoma" w:cs="Tahoma"/>
                <w:bCs/>
                <w:sz w:val="24"/>
                <w:szCs w:val="24"/>
              </w:rPr>
              <w:t xml:space="preserve"> </w:t>
            </w:r>
            <w:proofErr w:type="spellStart"/>
            <w:r w:rsidRPr="00007A23">
              <w:rPr>
                <w:rFonts w:ascii="Tahoma" w:hAnsi="Tahoma" w:cs="Tahoma"/>
                <w:bCs/>
                <w:sz w:val="24"/>
                <w:szCs w:val="24"/>
              </w:rPr>
              <w:t>dengan</w:t>
            </w:r>
            <w:proofErr w:type="spellEnd"/>
            <w:r w:rsidRPr="00007A23">
              <w:rPr>
                <w:rFonts w:ascii="Tahoma" w:hAnsi="Tahoma" w:cs="Tahoma"/>
                <w:bCs/>
                <w:sz w:val="24"/>
                <w:szCs w:val="24"/>
              </w:rPr>
              <w:t xml:space="preserve"> </w:t>
            </w:r>
            <w:proofErr w:type="spellStart"/>
            <w:r w:rsidRPr="00007A23">
              <w:rPr>
                <w:rFonts w:ascii="Tahoma" w:hAnsi="Tahoma" w:cs="Tahoma"/>
                <w:bCs/>
                <w:sz w:val="24"/>
                <w:szCs w:val="24"/>
              </w:rPr>
              <w:t>standar</w:t>
            </w:r>
            <w:proofErr w:type="spellEnd"/>
            <w:r w:rsidRPr="00007A23">
              <w:rPr>
                <w:rFonts w:ascii="Tahoma" w:hAnsi="Tahoma" w:cs="Tahoma"/>
                <w:bCs/>
                <w:sz w:val="24"/>
                <w:szCs w:val="24"/>
              </w:rPr>
              <w:t xml:space="preserve"> </w:t>
            </w:r>
            <w:proofErr w:type="spellStart"/>
            <w:r w:rsidRPr="00007A23">
              <w:rPr>
                <w:rFonts w:ascii="Tahoma" w:hAnsi="Tahoma" w:cs="Tahoma"/>
                <w:bCs/>
                <w:sz w:val="24"/>
                <w:szCs w:val="24"/>
              </w:rPr>
              <w:t>kompetensi</w:t>
            </w:r>
            <w:proofErr w:type="spellEnd"/>
            <w:r w:rsidRPr="00007A23">
              <w:rPr>
                <w:rFonts w:ascii="Tahoma" w:hAnsi="Tahoma" w:cs="Tahoma"/>
                <w:bCs/>
                <w:sz w:val="24"/>
                <w:szCs w:val="24"/>
              </w:rPr>
              <w:t xml:space="preserve"> </w:t>
            </w:r>
            <w:proofErr w:type="spellStart"/>
            <w:r w:rsidRPr="00007A23">
              <w:rPr>
                <w:rFonts w:ascii="Tahoma" w:hAnsi="Tahoma" w:cs="Tahoma"/>
                <w:bCs/>
                <w:sz w:val="24"/>
                <w:szCs w:val="24"/>
              </w:rPr>
              <w:t>kerja</w:t>
            </w:r>
            <w:proofErr w:type="spellEnd"/>
            <w:r w:rsidRPr="00007A23">
              <w:rPr>
                <w:rFonts w:ascii="Tahoma" w:hAnsi="Tahoma" w:cs="Tahoma"/>
                <w:bCs/>
                <w:sz w:val="24"/>
                <w:szCs w:val="24"/>
                <w:lang w:val="id-ID"/>
              </w:rPr>
              <w:t>.</w:t>
            </w:r>
          </w:p>
          <w:p w:rsidR="00501E09" w:rsidRPr="00007A23" w:rsidRDefault="00501E09" w:rsidP="00501E09">
            <w:pPr>
              <w:pStyle w:val="ListParagraph"/>
              <w:widowControl w:val="0"/>
              <w:autoSpaceDE w:val="0"/>
              <w:autoSpaceDN w:val="0"/>
              <w:adjustRightInd w:val="0"/>
              <w:spacing w:before="120" w:after="0" w:line="240" w:lineRule="auto"/>
              <w:ind w:left="357"/>
              <w:contextualSpacing w:val="0"/>
              <w:rPr>
                <w:rFonts w:ascii="Tahoma" w:hAnsi="Tahoma" w:cs="Tahoma"/>
                <w:bCs/>
                <w:sz w:val="24"/>
                <w:szCs w:val="24"/>
              </w:rPr>
            </w:pPr>
            <w:r w:rsidRPr="00007A23">
              <w:rPr>
                <w:rFonts w:ascii="Tahoma" w:hAnsi="Tahoma" w:cs="Tahoma"/>
                <w:bCs/>
                <w:sz w:val="24"/>
                <w:szCs w:val="24"/>
                <w:lang w:val="en-GB"/>
              </w:rPr>
              <w:t xml:space="preserve">Menunjukkan </w:t>
            </w:r>
            <w:r w:rsidRPr="00007A23">
              <w:rPr>
                <w:rFonts w:ascii="Tahoma" w:hAnsi="Tahoma" w:cs="Tahoma"/>
                <w:bCs/>
                <w:sz w:val="24"/>
                <w:szCs w:val="24"/>
                <w:lang w:val="id-ID"/>
              </w:rPr>
              <w:t xml:space="preserve">keterampilan </w:t>
            </w:r>
            <w:r w:rsidRPr="00007A23">
              <w:rPr>
                <w:rFonts w:ascii="Tahoma" w:hAnsi="Tahoma" w:cs="Tahoma"/>
                <w:bCs/>
                <w:sz w:val="24"/>
                <w:szCs w:val="24"/>
                <w:lang w:val="en-GB"/>
              </w:rPr>
              <w:t xml:space="preserve">menalar, mengolah, dan menyaji secara efektif, </w:t>
            </w:r>
            <w:r w:rsidRPr="00007A23">
              <w:rPr>
                <w:rFonts w:ascii="Tahoma" w:hAnsi="Tahoma" w:cs="Tahoma"/>
                <w:bCs/>
                <w:sz w:val="24"/>
                <w:szCs w:val="24"/>
                <w:lang w:val="id-ID"/>
              </w:rPr>
              <w:t>kreatif</w:t>
            </w:r>
            <w:r w:rsidRPr="00007A23">
              <w:rPr>
                <w:rFonts w:ascii="Tahoma" w:hAnsi="Tahoma" w:cs="Tahoma"/>
                <w:bCs/>
                <w:sz w:val="24"/>
                <w:szCs w:val="24"/>
                <w:lang w:val="en-GB"/>
              </w:rPr>
              <w:t xml:space="preserve">, </w:t>
            </w:r>
            <w:r w:rsidRPr="00007A23">
              <w:rPr>
                <w:rFonts w:ascii="Tahoma" w:hAnsi="Tahoma" w:cs="Tahoma"/>
                <w:bCs/>
                <w:sz w:val="24"/>
                <w:szCs w:val="24"/>
                <w:lang w:val="id-ID"/>
              </w:rPr>
              <w:t xml:space="preserve">produktif, kritis, mandiri, kolaboratif, </w:t>
            </w:r>
            <w:r w:rsidRPr="00007A23">
              <w:rPr>
                <w:rFonts w:ascii="Tahoma" w:hAnsi="Tahoma" w:cs="Tahoma"/>
                <w:bCs/>
                <w:sz w:val="24"/>
                <w:szCs w:val="24"/>
                <w:lang w:val="en-GB"/>
              </w:rPr>
              <w:t>komunikatif, dan solutif dalam ranah abstrak terkait dengan pengembangan dari yang dipelajarinya di sekolah, serta mampu melaksanakan tugas spesifik di bawah pengawasan langsung.</w:t>
            </w:r>
          </w:p>
          <w:p w:rsidR="00501E09" w:rsidRDefault="00501E09" w:rsidP="00501E09">
            <w:pPr>
              <w:pStyle w:val="ListParagraph"/>
              <w:widowControl w:val="0"/>
              <w:autoSpaceDE w:val="0"/>
              <w:autoSpaceDN w:val="0"/>
              <w:adjustRightInd w:val="0"/>
              <w:spacing w:before="120" w:after="0" w:line="240" w:lineRule="auto"/>
              <w:ind w:left="357"/>
              <w:contextualSpacing w:val="0"/>
              <w:rPr>
                <w:rFonts w:ascii="Tahoma" w:hAnsi="Tahoma" w:cs="Tahoma"/>
                <w:bCs/>
                <w:sz w:val="24"/>
                <w:szCs w:val="24"/>
                <w:lang w:val="id-ID"/>
              </w:rPr>
            </w:pPr>
            <w:r w:rsidRPr="00007A23">
              <w:rPr>
                <w:rFonts w:ascii="Tahoma" w:hAnsi="Tahoma" w:cs="Tahoma"/>
                <w:bCs/>
                <w:sz w:val="24"/>
                <w:szCs w:val="24"/>
                <w:lang w:val="en-GB"/>
              </w:rPr>
              <w:t>Menunjukkan keterampilan mempersepsi, kesiapan, meniru, membiasakan</w:t>
            </w:r>
            <w:r w:rsidRPr="00007A23">
              <w:rPr>
                <w:rFonts w:ascii="Tahoma" w:hAnsi="Tahoma" w:cs="Tahoma"/>
                <w:bCs/>
                <w:sz w:val="24"/>
                <w:szCs w:val="24"/>
                <w:lang w:val="id-ID"/>
              </w:rPr>
              <w:t>,</w:t>
            </w:r>
            <w:r w:rsidRPr="00007A23">
              <w:rPr>
                <w:rFonts w:ascii="Tahoma" w:hAnsi="Tahoma" w:cs="Tahoma"/>
                <w:bCs/>
                <w:sz w:val="24"/>
                <w:szCs w:val="24"/>
                <w:lang w:val="en-GB"/>
              </w:rPr>
              <w:t xml:space="preserve"> gerak mahir, menjadikan gerak alami dalam ranah konkret terkait dengan pengembangan dari yang dipelajarinya di sekolah, serta mampu </w:t>
            </w:r>
            <w:proofErr w:type="spellStart"/>
            <w:r w:rsidRPr="00007A23">
              <w:rPr>
                <w:rFonts w:ascii="Tahoma" w:hAnsi="Tahoma" w:cs="Tahoma"/>
                <w:bCs/>
                <w:sz w:val="24"/>
                <w:szCs w:val="24"/>
                <w:lang w:val="en-GB"/>
              </w:rPr>
              <w:t>melaksanakan</w:t>
            </w:r>
            <w:proofErr w:type="spellEnd"/>
            <w:r w:rsidRPr="00007A23">
              <w:rPr>
                <w:rFonts w:ascii="Tahoma" w:hAnsi="Tahoma" w:cs="Tahoma"/>
                <w:bCs/>
                <w:sz w:val="24"/>
                <w:szCs w:val="24"/>
                <w:lang w:val="en-GB"/>
              </w:rPr>
              <w:t xml:space="preserve"> </w:t>
            </w:r>
            <w:proofErr w:type="spellStart"/>
            <w:r w:rsidRPr="00007A23">
              <w:rPr>
                <w:rFonts w:ascii="Tahoma" w:hAnsi="Tahoma" w:cs="Tahoma"/>
                <w:bCs/>
                <w:sz w:val="24"/>
                <w:szCs w:val="24"/>
                <w:lang w:val="en-GB"/>
              </w:rPr>
              <w:t>tugas</w:t>
            </w:r>
            <w:proofErr w:type="spellEnd"/>
            <w:r w:rsidRPr="00007A23">
              <w:rPr>
                <w:rFonts w:ascii="Tahoma" w:hAnsi="Tahoma" w:cs="Tahoma"/>
                <w:bCs/>
                <w:sz w:val="24"/>
                <w:szCs w:val="24"/>
                <w:lang w:val="en-GB"/>
              </w:rPr>
              <w:t xml:space="preserve"> </w:t>
            </w:r>
            <w:proofErr w:type="spellStart"/>
            <w:r w:rsidRPr="00007A23">
              <w:rPr>
                <w:rFonts w:ascii="Tahoma" w:hAnsi="Tahoma" w:cs="Tahoma"/>
                <w:bCs/>
                <w:sz w:val="24"/>
                <w:szCs w:val="24"/>
                <w:lang w:val="en-GB"/>
              </w:rPr>
              <w:t>spesifik</w:t>
            </w:r>
            <w:proofErr w:type="spellEnd"/>
            <w:r w:rsidRPr="00007A23">
              <w:rPr>
                <w:rFonts w:ascii="Tahoma" w:hAnsi="Tahoma" w:cs="Tahoma"/>
                <w:bCs/>
                <w:sz w:val="24"/>
                <w:szCs w:val="24"/>
                <w:lang w:val="en-GB"/>
              </w:rPr>
              <w:t xml:space="preserve"> di </w:t>
            </w:r>
            <w:proofErr w:type="spellStart"/>
            <w:r w:rsidRPr="00007A23">
              <w:rPr>
                <w:rFonts w:ascii="Tahoma" w:hAnsi="Tahoma" w:cs="Tahoma"/>
                <w:bCs/>
                <w:sz w:val="24"/>
                <w:szCs w:val="24"/>
                <w:lang w:val="en-GB"/>
              </w:rPr>
              <w:t>bawah</w:t>
            </w:r>
            <w:proofErr w:type="spellEnd"/>
            <w:r w:rsidRPr="00007A23">
              <w:rPr>
                <w:rFonts w:ascii="Tahoma" w:hAnsi="Tahoma" w:cs="Tahoma"/>
                <w:bCs/>
                <w:sz w:val="24"/>
                <w:szCs w:val="24"/>
                <w:lang w:val="en-GB"/>
              </w:rPr>
              <w:t xml:space="preserve"> </w:t>
            </w:r>
            <w:proofErr w:type="spellStart"/>
            <w:r w:rsidRPr="00007A23">
              <w:rPr>
                <w:rFonts w:ascii="Tahoma" w:hAnsi="Tahoma" w:cs="Tahoma"/>
                <w:bCs/>
                <w:sz w:val="24"/>
                <w:szCs w:val="24"/>
                <w:lang w:val="en-GB"/>
              </w:rPr>
              <w:t>pengawasan</w:t>
            </w:r>
            <w:proofErr w:type="spellEnd"/>
            <w:r w:rsidRPr="00007A23">
              <w:rPr>
                <w:rFonts w:ascii="Tahoma" w:hAnsi="Tahoma" w:cs="Tahoma"/>
                <w:bCs/>
                <w:sz w:val="24"/>
                <w:szCs w:val="24"/>
                <w:lang w:val="en-GB"/>
              </w:rPr>
              <w:t xml:space="preserve"> </w:t>
            </w:r>
            <w:proofErr w:type="spellStart"/>
            <w:r w:rsidRPr="00007A23">
              <w:rPr>
                <w:rFonts w:ascii="Tahoma" w:hAnsi="Tahoma" w:cs="Tahoma"/>
                <w:bCs/>
                <w:sz w:val="24"/>
                <w:szCs w:val="24"/>
                <w:lang w:val="en-GB"/>
              </w:rPr>
              <w:t>langsung</w:t>
            </w:r>
            <w:proofErr w:type="spellEnd"/>
            <w:r w:rsidRPr="00007A23">
              <w:rPr>
                <w:rFonts w:ascii="Tahoma" w:hAnsi="Tahoma" w:cs="Tahoma"/>
                <w:bCs/>
                <w:sz w:val="24"/>
                <w:szCs w:val="24"/>
                <w:lang w:val="en-GB"/>
              </w:rPr>
              <w:t>.</w:t>
            </w:r>
          </w:p>
          <w:p w:rsidR="00105469" w:rsidRPr="00105469" w:rsidRDefault="00105469" w:rsidP="00501E09">
            <w:pPr>
              <w:pStyle w:val="ListParagraph"/>
              <w:widowControl w:val="0"/>
              <w:autoSpaceDE w:val="0"/>
              <w:autoSpaceDN w:val="0"/>
              <w:adjustRightInd w:val="0"/>
              <w:spacing w:before="120" w:after="0" w:line="240" w:lineRule="auto"/>
              <w:ind w:left="357"/>
              <w:contextualSpacing w:val="0"/>
              <w:rPr>
                <w:rFonts w:ascii="Tahoma" w:hAnsi="Tahoma" w:cs="Tahoma"/>
                <w:bCs/>
                <w:sz w:val="24"/>
                <w:szCs w:val="24"/>
                <w:lang w:val="id-ID"/>
              </w:rPr>
            </w:pPr>
          </w:p>
        </w:tc>
      </w:tr>
    </w:tbl>
    <w:p w:rsidR="00FC1B32" w:rsidRDefault="00FC1B32" w:rsidP="00501E09">
      <w:pPr>
        <w:rPr>
          <w:rFonts w:ascii="Tahoma" w:hAnsi="Tahoma" w:cs="Tahoma"/>
          <w:sz w:val="24"/>
          <w:szCs w:val="24"/>
          <w:lang w:val="id-ID"/>
        </w:rPr>
      </w:pPr>
    </w:p>
    <w:p w:rsidR="00105469" w:rsidRDefault="00105469" w:rsidP="00501E09">
      <w:pPr>
        <w:rPr>
          <w:rFonts w:ascii="Tahoma" w:hAnsi="Tahoma" w:cs="Tahoma"/>
          <w:sz w:val="24"/>
          <w:szCs w:val="24"/>
          <w:lang w:val="id-ID"/>
        </w:rPr>
      </w:pPr>
    </w:p>
    <w:p w:rsidR="00105469" w:rsidRDefault="00105469" w:rsidP="00501E09">
      <w:pPr>
        <w:rPr>
          <w:rFonts w:ascii="Tahoma" w:hAnsi="Tahoma" w:cs="Tahoma"/>
          <w:sz w:val="24"/>
          <w:szCs w:val="24"/>
          <w:lang w:val="id-ID"/>
        </w:rPr>
      </w:pPr>
    </w:p>
    <w:p w:rsidR="00105469" w:rsidRDefault="00105469" w:rsidP="00501E09">
      <w:pPr>
        <w:rPr>
          <w:rFonts w:ascii="Tahoma" w:hAnsi="Tahoma" w:cs="Tahoma"/>
          <w:sz w:val="24"/>
          <w:szCs w:val="24"/>
          <w:lang w:val="id-ID"/>
        </w:rPr>
      </w:pPr>
    </w:p>
    <w:p w:rsidR="00105469" w:rsidRDefault="00105469" w:rsidP="00501E09">
      <w:pPr>
        <w:rPr>
          <w:rFonts w:ascii="Tahoma" w:hAnsi="Tahoma" w:cs="Tahoma"/>
          <w:sz w:val="24"/>
          <w:szCs w:val="24"/>
          <w:lang w:val="id-ID"/>
        </w:rPr>
      </w:pPr>
    </w:p>
    <w:p w:rsidR="00105469" w:rsidRDefault="00105469" w:rsidP="00501E09">
      <w:pPr>
        <w:rPr>
          <w:rFonts w:ascii="Tahoma" w:hAnsi="Tahoma" w:cs="Tahoma"/>
          <w:sz w:val="24"/>
          <w:szCs w:val="24"/>
          <w:lang w:val="id-ID"/>
        </w:rPr>
      </w:pPr>
    </w:p>
    <w:p w:rsidR="00105469" w:rsidRDefault="00105469" w:rsidP="00501E09">
      <w:pPr>
        <w:rPr>
          <w:rFonts w:ascii="Tahoma" w:hAnsi="Tahoma" w:cs="Tahoma"/>
          <w:sz w:val="24"/>
          <w:szCs w:val="24"/>
          <w:lang w:val="id-ID"/>
        </w:rPr>
      </w:pPr>
    </w:p>
    <w:p w:rsidR="00105469" w:rsidRDefault="00105469" w:rsidP="00501E09">
      <w:pPr>
        <w:rPr>
          <w:rFonts w:ascii="Tahoma" w:hAnsi="Tahoma" w:cs="Tahoma"/>
          <w:sz w:val="24"/>
          <w:szCs w:val="24"/>
          <w:lang w:val="id-ID"/>
        </w:rPr>
      </w:pPr>
    </w:p>
    <w:p w:rsidR="00105469" w:rsidRDefault="00105469" w:rsidP="00501E09">
      <w:pPr>
        <w:rPr>
          <w:rFonts w:ascii="Tahoma" w:hAnsi="Tahoma" w:cs="Tahoma"/>
          <w:sz w:val="24"/>
          <w:szCs w:val="24"/>
          <w:lang w:val="id-ID"/>
        </w:rPr>
      </w:pPr>
    </w:p>
    <w:p w:rsidR="00105469" w:rsidRPr="00105469" w:rsidRDefault="00105469" w:rsidP="00501E09">
      <w:pPr>
        <w:rPr>
          <w:rFonts w:ascii="Tahoma" w:hAnsi="Tahoma" w:cs="Tahoma"/>
          <w:sz w:val="24"/>
          <w:szCs w:val="24"/>
          <w:lang w:val="id-ID"/>
        </w:rPr>
      </w:pPr>
    </w:p>
    <w:p w:rsidR="00501E09" w:rsidRPr="00007A23" w:rsidRDefault="00FC1B32" w:rsidP="00501E09">
      <w:pPr>
        <w:rPr>
          <w:rFonts w:ascii="Tahoma" w:hAnsi="Tahoma" w:cs="Tahoma"/>
          <w:sz w:val="24"/>
          <w:szCs w:val="24"/>
          <w:lang w:val="id-ID"/>
        </w:rPr>
      </w:pPr>
      <w:r w:rsidRPr="00007A23">
        <w:rPr>
          <w:rFonts w:ascii="Tahoma" w:hAnsi="Tahoma" w:cs="Tahoma"/>
          <w:sz w:val="24"/>
          <w:szCs w:val="24"/>
        </w:rPr>
        <w:lastRenderedPageBreak/>
        <w:t xml:space="preserve">Mata </w:t>
      </w:r>
      <w:proofErr w:type="spellStart"/>
      <w:r w:rsidRPr="00007A23">
        <w:rPr>
          <w:rFonts w:ascii="Tahoma" w:hAnsi="Tahoma" w:cs="Tahoma"/>
          <w:sz w:val="24"/>
          <w:szCs w:val="24"/>
        </w:rPr>
        <w:t>Pelajaran</w:t>
      </w:r>
      <w:proofErr w:type="spellEnd"/>
      <w:r w:rsidR="00685F7D" w:rsidRPr="00007A23">
        <w:rPr>
          <w:rFonts w:ascii="Tahoma" w:hAnsi="Tahoma" w:cs="Tahoma"/>
          <w:sz w:val="24"/>
          <w:szCs w:val="24"/>
        </w:rPr>
        <w:t xml:space="preserve">: </w:t>
      </w:r>
      <w:r w:rsidR="00685F7D" w:rsidRPr="00007A23">
        <w:rPr>
          <w:rFonts w:ascii="Tahoma" w:hAnsi="Tahoma" w:cs="Tahoma"/>
          <w:sz w:val="24"/>
          <w:szCs w:val="24"/>
          <w:lang w:val="id-ID"/>
        </w:rPr>
        <w:t>Pendidikan Agama Buddha dan Budi Pekerti</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4126"/>
        <w:gridCol w:w="1632"/>
      </w:tblGrid>
      <w:tr w:rsidR="00F718A3" w:rsidRPr="00007A23" w:rsidTr="00614C4D">
        <w:trPr>
          <w:trHeight w:val="510"/>
          <w:tblHeader/>
        </w:trPr>
        <w:tc>
          <w:tcPr>
            <w:tcW w:w="1803" w:type="pct"/>
            <w:shd w:val="clear" w:color="auto" w:fill="auto"/>
            <w:vAlign w:val="center"/>
          </w:tcPr>
          <w:p w:rsidR="00F718A3" w:rsidRPr="00007A23" w:rsidRDefault="00F718A3" w:rsidP="002C6EEA">
            <w:pPr>
              <w:widowControl w:val="0"/>
              <w:autoSpaceDE w:val="0"/>
              <w:autoSpaceDN w:val="0"/>
              <w:adjustRightInd w:val="0"/>
              <w:spacing w:after="0" w:line="240" w:lineRule="auto"/>
              <w:jc w:val="center"/>
              <w:rPr>
                <w:rFonts w:ascii="Tahoma" w:hAnsi="Tahoma" w:cs="Tahoma"/>
                <w:b/>
                <w:sz w:val="24"/>
                <w:szCs w:val="24"/>
                <w:lang w:val="en-ID"/>
              </w:rPr>
            </w:pPr>
            <w:r w:rsidRPr="00007A23">
              <w:rPr>
                <w:rFonts w:ascii="Tahoma" w:hAnsi="Tahoma" w:cs="Tahoma"/>
                <w:b/>
                <w:sz w:val="24"/>
                <w:szCs w:val="24"/>
                <w:lang w:val="en-ID"/>
              </w:rPr>
              <w:t>KOMPETENSI DASAR</w:t>
            </w:r>
          </w:p>
        </w:tc>
        <w:tc>
          <w:tcPr>
            <w:tcW w:w="2291" w:type="pct"/>
            <w:shd w:val="clear" w:color="auto" w:fill="auto"/>
            <w:vAlign w:val="center"/>
          </w:tcPr>
          <w:p w:rsidR="00F718A3" w:rsidRPr="00007A23" w:rsidRDefault="00F718A3" w:rsidP="00795059">
            <w:pPr>
              <w:widowControl w:val="0"/>
              <w:autoSpaceDE w:val="0"/>
              <w:autoSpaceDN w:val="0"/>
              <w:adjustRightInd w:val="0"/>
              <w:spacing w:before="0" w:after="0" w:line="240" w:lineRule="auto"/>
              <w:jc w:val="center"/>
              <w:rPr>
                <w:rFonts w:ascii="Tahoma" w:hAnsi="Tahoma" w:cs="Tahoma"/>
                <w:b/>
                <w:sz w:val="24"/>
                <w:szCs w:val="24"/>
                <w:lang w:val="en-ID"/>
              </w:rPr>
            </w:pPr>
            <w:r w:rsidRPr="00007A23">
              <w:rPr>
                <w:rFonts w:ascii="Tahoma" w:hAnsi="Tahoma" w:cs="Tahoma"/>
                <w:b/>
                <w:sz w:val="24"/>
                <w:szCs w:val="24"/>
                <w:lang w:val="en-ID"/>
              </w:rPr>
              <w:t>KOMPETENSI DASAR</w:t>
            </w:r>
          </w:p>
        </w:tc>
        <w:tc>
          <w:tcPr>
            <w:tcW w:w="906" w:type="pct"/>
            <w:shd w:val="clear" w:color="auto" w:fill="auto"/>
            <w:vAlign w:val="center"/>
          </w:tcPr>
          <w:p w:rsidR="00F718A3" w:rsidRPr="00007A23" w:rsidRDefault="00F718A3" w:rsidP="00795059">
            <w:pPr>
              <w:widowControl w:val="0"/>
              <w:autoSpaceDE w:val="0"/>
              <w:autoSpaceDN w:val="0"/>
              <w:adjustRightInd w:val="0"/>
              <w:spacing w:before="0" w:after="0" w:line="240" w:lineRule="auto"/>
              <w:ind w:left="-113" w:right="-113"/>
              <w:jc w:val="center"/>
              <w:rPr>
                <w:rFonts w:ascii="Tahoma" w:hAnsi="Tahoma" w:cs="Tahoma"/>
                <w:b/>
                <w:sz w:val="24"/>
                <w:szCs w:val="24"/>
                <w:lang w:val="en-ID"/>
              </w:rPr>
            </w:pPr>
            <w:r w:rsidRPr="00007A23">
              <w:rPr>
                <w:rFonts w:ascii="Tahoma" w:hAnsi="Tahoma" w:cs="Tahoma"/>
                <w:b/>
                <w:sz w:val="24"/>
                <w:szCs w:val="24"/>
                <w:lang w:val="id-ID"/>
              </w:rPr>
              <w:t>WAKTU</w:t>
            </w:r>
          </w:p>
        </w:tc>
      </w:tr>
      <w:tr w:rsidR="00F718A3" w:rsidRPr="00007A23" w:rsidTr="00614C4D">
        <w:tc>
          <w:tcPr>
            <w:tcW w:w="1803" w:type="pct"/>
          </w:tcPr>
          <w:p w:rsidR="00F718A3" w:rsidRPr="00007A23" w:rsidRDefault="00F718A3" w:rsidP="00F718A3">
            <w:pPr>
              <w:pStyle w:val="ListParagraph"/>
              <w:numPr>
                <w:ilvl w:val="0"/>
                <w:numId w:val="2"/>
              </w:numPr>
              <w:spacing w:before="60" w:after="60" w:line="240" w:lineRule="auto"/>
              <w:ind w:left="563" w:hanging="563"/>
              <w:rPr>
                <w:rFonts w:ascii="Tahoma" w:eastAsia="SimSun" w:hAnsi="Tahoma" w:cs="Tahoma"/>
                <w:sz w:val="24"/>
                <w:szCs w:val="24"/>
              </w:rPr>
            </w:pPr>
            <w:r w:rsidRPr="00007A23">
              <w:rPr>
                <w:rFonts w:ascii="Tahoma" w:hAnsi="Tahoma" w:cs="Tahoma"/>
                <w:sz w:val="24"/>
                <w:szCs w:val="24"/>
              </w:rPr>
              <w:t>Me</w:t>
            </w:r>
            <w:r w:rsidRPr="00007A23">
              <w:rPr>
                <w:rFonts w:ascii="Tahoma" w:hAnsi="Tahoma" w:cs="Tahoma"/>
                <w:sz w:val="24"/>
                <w:szCs w:val="24"/>
                <w:lang w:val="id-ID"/>
              </w:rPr>
              <w:t>nerapkan</w:t>
            </w:r>
            <w:r w:rsidRPr="00007A23">
              <w:rPr>
                <w:rFonts w:ascii="Tahoma" w:hAnsi="Tahoma" w:cs="Tahoma"/>
                <w:sz w:val="24"/>
                <w:szCs w:val="24"/>
              </w:rPr>
              <w:t xml:space="preserve"> </w:t>
            </w:r>
            <w:proofErr w:type="spellStart"/>
            <w:r w:rsidRPr="00007A23">
              <w:rPr>
                <w:rFonts w:ascii="Tahoma" w:hAnsi="Tahoma" w:cs="Tahoma"/>
                <w:sz w:val="24"/>
                <w:szCs w:val="24"/>
              </w:rPr>
              <w:t>sejarah</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penyiaran</w:t>
            </w:r>
            <w:proofErr w:type="spellEnd"/>
            <w:r w:rsidRPr="00007A23">
              <w:rPr>
                <w:rFonts w:ascii="Tahoma" w:hAnsi="Tahoma" w:cs="Tahoma"/>
                <w:sz w:val="24"/>
                <w:szCs w:val="24"/>
              </w:rPr>
              <w:t xml:space="preserve"> agama Buddha </w:t>
            </w:r>
            <w:proofErr w:type="spellStart"/>
            <w:r w:rsidRPr="00007A23">
              <w:rPr>
                <w:rFonts w:ascii="Tahoma" w:hAnsi="Tahoma" w:cs="Tahoma"/>
                <w:sz w:val="24"/>
                <w:szCs w:val="24"/>
              </w:rPr>
              <w:t>pada</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zaman</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Mataram</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Kuno</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Sriwijaya</w:t>
            </w:r>
            <w:proofErr w:type="spellEnd"/>
          </w:p>
        </w:tc>
        <w:tc>
          <w:tcPr>
            <w:tcW w:w="2291" w:type="pct"/>
          </w:tcPr>
          <w:p w:rsidR="00F718A3" w:rsidRPr="00007A23" w:rsidRDefault="00F718A3" w:rsidP="00F718A3">
            <w:pPr>
              <w:pStyle w:val="ListParagraph"/>
              <w:numPr>
                <w:ilvl w:val="1"/>
                <w:numId w:val="10"/>
              </w:numPr>
              <w:autoSpaceDE w:val="0"/>
              <w:autoSpaceDN w:val="0"/>
              <w:adjustRightInd w:val="0"/>
              <w:spacing w:after="0" w:line="240" w:lineRule="auto"/>
              <w:ind w:left="590" w:hanging="567"/>
              <w:rPr>
                <w:rFonts w:ascii="Tahoma" w:hAnsi="Tahoma" w:cs="Tahoma"/>
                <w:color w:val="000000"/>
                <w:sz w:val="24"/>
                <w:szCs w:val="24"/>
                <w:lang w:val="id-ID" w:eastAsia="id-ID"/>
              </w:rPr>
            </w:pPr>
            <w:r w:rsidRPr="00007A23">
              <w:rPr>
                <w:rFonts w:ascii="Tahoma" w:hAnsi="Tahoma" w:cs="Tahoma"/>
                <w:sz w:val="24"/>
                <w:szCs w:val="24"/>
              </w:rPr>
              <w:t>Me</w:t>
            </w:r>
            <w:r w:rsidRPr="00007A23">
              <w:rPr>
                <w:rFonts w:ascii="Tahoma" w:hAnsi="Tahoma" w:cs="Tahoma"/>
                <w:sz w:val="24"/>
                <w:szCs w:val="24"/>
                <w:lang w:val="id-ID"/>
              </w:rPr>
              <w:t>mpraktikkan secara kreatif dan mandiri</w:t>
            </w:r>
            <w:r w:rsidRPr="00007A23">
              <w:rPr>
                <w:rFonts w:ascii="Tahoma" w:hAnsi="Tahoma" w:cs="Tahoma"/>
                <w:sz w:val="24"/>
                <w:szCs w:val="24"/>
              </w:rPr>
              <w:t xml:space="preserve"> </w:t>
            </w:r>
            <w:proofErr w:type="spellStart"/>
            <w:r w:rsidRPr="00007A23">
              <w:rPr>
                <w:rFonts w:ascii="Tahoma" w:hAnsi="Tahoma" w:cs="Tahoma"/>
                <w:sz w:val="24"/>
                <w:szCs w:val="24"/>
              </w:rPr>
              <w:t>sejarah</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penyiaran</w:t>
            </w:r>
            <w:proofErr w:type="spellEnd"/>
            <w:r w:rsidRPr="00007A23">
              <w:rPr>
                <w:rFonts w:ascii="Tahoma" w:hAnsi="Tahoma" w:cs="Tahoma"/>
                <w:sz w:val="24"/>
                <w:szCs w:val="24"/>
              </w:rPr>
              <w:t xml:space="preserve"> agama Buddha </w:t>
            </w:r>
            <w:proofErr w:type="spellStart"/>
            <w:r w:rsidRPr="00007A23">
              <w:rPr>
                <w:rFonts w:ascii="Tahoma" w:hAnsi="Tahoma" w:cs="Tahoma"/>
                <w:sz w:val="24"/>
                <w:szCs w:val="24"/>
              </w:rPr>
              <w:t>pada</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zaman</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Mataram</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Kuno</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Sriwijaya</w:t>
            </w:r>
            <w:proofErr w:type="spellEnd"/>
            <w:r w:rsidRPr="00007A23">
              <w:rPr>
                <w:rFonts w:ascii="Tahoma" w:hAnsi="Tahoma" w:cs="Tahoma"/>
                <w:sz w:val="24"/>
                <w:szCs w:val="24"/>
                <w:lang w:val="id-ID"/>
              </w:rPr>
              <w:t>.</w:t>
            </w:r>
          </w:p>
          <w:p w:rsidR="00F718A3" w:rsidRPr="00007A23" w:rsidRDefault="00F718A3" w:rsidP="00F718A3">
            <w:pPr>
              <w:pStyle w:val="ListParagraph"/>
              <w:autoSpaceDE w:val="0"/>
              <w:autoSpaceDN w:val="0"/>
              <w:adjustRightInd w:val="0"/>
              <w:ind w:left="590"/>
              <w:rPr>
                <w:rFonts w:ascii="Tahoma" w:hAnsi="Tahoma" w:cs="Tahoma"/>
                <w:color w:val="000000"/>
                <w:sz w:val="24"/>
                <w:szCs w:val="24"/>
                <w:lang w:val="id-ID" w:eastAsia="id-ID"/>
              </w:rPr>
            </w:pPr>
          </w:p>
        </w:tc>
        <w:tc>
          <w:tcPr>
            <w:tcW w:w="906" w:type="pct"/>
            <w:shd w:val="clear" w:color="auto" w:fill="auto"/>
          </w:tcPr>
          <w:p w:rsidR="00F718A3" w:rsidRPr="00007A23" w:rsidRDefault="00F718A3" w:rsidP="00795059">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12 JP</w:t>
            </w:r>
          </w:p>
        </w:tc>
      </w:tr>
      <w:tr w:rsidR="00F718A3" w:rsidRPr="00007A23" w:rsidTr="00614C4D">
        <w:tc>
          <w:tcPr>
            <w:tcW w:w="1803" w:type="pct"/>
          </w:tcPr>
          <w:p w:rsidR="00F718A3" w:rsidRPr="00007A23" w:rsidRDefault="00F718A3" w:rsidP="00614C4D">
            <w:pPr>
              <w:autoSpaceDE w:val="0"/>
              <w:autoSpaceDN w:val="0"/>
              <w:adjustRightInd w:val="0"/>
              <w:ind w:left="576" w:hanging="576"/>
              <w:rPr>
                <w:rFonts w:ascii="Tahoma" w:hAnsi="Tahoma" w:cs="Tahoma"/>
                <w:sz w:val="24"/>
                <w:szCs w:val="24"/>
                <w:lang w:val="id-ID"/>
              </w:rPr>
            </w:pPr>
            <w:r w:rsidRPr="00007A23">
              <w:rPr>
                <w:rFonts w:ascii="Tahoma" w:hAnsi="Tahoma" w:cs="Tahoma"/>
                <w:color w:val="000000"/>
                <w:sz w:val="24"/>
                <w:szCs w:val="24"/>
                <w:lang w:val="id-ID" w:eastAsia="id-ID"/>
              </w:rPr>
              <w:t>3.2</w:t>
            </w:r>
            <w:r w:rsidRPr="00007A23">
              <w:rPr>
                <w:rFonts w:ascii="Tahoma" w:hAnsi="Tahoma" w:cs="Tahoma"/>
                <w:color w:val="000000"/>
                <w:sz w:val="24"/>
                <w:szCs w:val="24"/>
                <w:lang w:val="id-ID" w:eastAsia="id-ID"/>
              </w:rPr>
              <w:tab/>
            </w:r>
            <w:r w:rsidRPr="00007A23">
              <w:rPr>
                <w:rFonts w:ascii="Tahoma" w:hAnsi="Tahoma" w:cs="Tahoma"/>
                <w:sz w:val="24"/>
                <w:szCs w:val="24"/>
              </w:rPr>
              <w:t>Men</w:t>
            </w:r>
            <w:r w:rsidRPr="00007A23">
              <w:rPr>
                <w:rFonts w:ascii="Tahoma" w:hAnsi="Tahoma" w:cs="Tahoma"/>
                <w:sz w:val="24"/>
                <w:szCs w:val="24"/>
                <w:lang w:val="id-ID"/>
              </w:rPr>
              <w:t xml:space="preserve">erapkan </w:t>
            </w:r>
            <w:proofErr w:type="spellStart"/>
            <w:r w:rsidRPr="00007A23">
              <w:rPr>
                <w:rFonts w:ascii="Tahoma" w:hAnsi="Tahoma" w:cs="Tahoma"/>
                <w:sz w:val="24"/>
                <w:szCs w:val="24"/>
              </w:rPr>
              <w:t>sejarah</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penyiaran</w:t>
            </w:r>
            <w:proofErr w:type="spellEnd"/>
            <w:r w:rsidRPr="00007A23">
              <w:rPr>
                <w:rFonts w:ascii="Tahoma" w:hAnsi="Tahoma" w:cs="Tahoma"/>
                <w:sz w:val="24"/>
                <w:szCs w:val="24"/>
              </w:rPr>
              <w:t xml:space="preserve"> agama Buddha </w:t>
            </w:r>
            <w:proofErr w:type="spellStart"/>
            <w:r w:rsidRPr="00007A23">
              <w:rPr>
                <w:rFonts w:ascii="Tahoma" w:hAnsi="Tahoma" w:cs="Tahoma"/>
                <w:sz w:val="24"/>
                <w:szCs w:val="24"/>
              </w:rPr>
              <w:t>pada</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zaman</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penjajahan</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dan</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kemerdekaan</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hingga</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masa</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sekarang</w:t>
            </w:r>
            <w:proofErr w:type="spellEnd"/>
            <w:r w:rsidRPr="00007A23">
              <w:rPr>
                <w:rFonts w:ascii="Tahoma" w:hAnsi="Tahoma" w:cs="Tahoma"/>
                <w:sz w:val="24"/>
                <w:szCs w:val="24"/>
                <w:lang w:val="id-ID"/>
              </w:rPr>
              <w:t>.</w:t>
            </w:r>
          </w:p>
        </w:tc>
        <w:tc>
          <w:tcPr>
            <w:tcW w:w="2291" w:type="pct"/>
          </w:tcPr>
          <w:p w:rsidR="00F718A3" w:rsidRPr="00007A23" w:rsidRDefault="00F718A3" w:rsidP="00F718A3">
            <w:pPr>
              <w:pStyle w:val="ListParagraph"/>
              <w:numPr>
                <w:ilvl w:val="1"/>
                <w:numId w:val="10"/>
              </w:numPr>
              <w:autoSpaceDE w:val="0"/>
              <w:autoSpaceDN w:val="0"/>
              <w:adjustRightInd w:val="0"/>
              <w:spacing w:after="0" w:line="240" w:lineRule="auto"/>
              <w:ind w:left="590" w:hanging="567"/>
              <w:rPr>
                <w:rFonts w:ascii="Tahoma" w:hAnsi="Tahoma" w:cs="Tahoma"/>
                <w:sz w:val="24"/>
                <w:szCs w:val="24"/>
                <w:lang w:val="id-ID"/>
              </w:rPr>
            </w:pPr>
            <w:r w:rsidRPr="00007A23">
              <w:rPr>
                <w:rFonts w:ascii="Tahoma" w:hAnsi="Tahoma" w:cs="Tahoma"/>
                <w:sz w:val="24"/>
                <w:szCs w:val="24"/>
              </w:rPr>
              <w:t>Me</w:t>
            </w:r>
            <w:r w:rsidRPr="00007A23">
              <w:rPr>
                <w:rFonts w:ascii="Tahoma" w:hAnsi="Tahoma" w:cs="Tahoma"/>
                <w:sz w:val="24"/>
                <w:szCs w:val="24"/>
                <w:lang w:val="id-ID"/>
              </w:rPr>
              <w:t>mpraktikkan secara kreatif dan kritis</w:t>
            </w:r>
            <w:r w:rsidRPr="00007A23">
              <w:rPr>
                <w:rFonts w:ascii="Tahoma" w:hAnsi="Tahoma" w:cs="Tahoma"/>
                <w:sz w:val="24"/>
                <w:szCs w:val="24"/>
              </w:rPr>
              <w:t xml:space="preserve"> </w:t>
            </w:r>
            <w:proofErr w:type="spellStart"/>
            <w:r w:rsidRPr="00007A23">
              <w:rPr>
                <w:rFonts w:ascii="Tahoma" w:hAnsi="Tahoma" w:cs="Tahoma"/>
                <w:sz w:val="24"/>
                <w:szCs w:val="24"/>
              </w:rPr>
              <w:t>sejarah</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penyiaran</w:t>
            </w:r>
            <w:proofErr w:type="spellEnd"/>
            <w:r w:rsidRPr="00007A23">
              <w:rPr>
                <w:rFonts w:ascii="Tahoma" w:hAnsi="Tahoma" w:cs="Tahoma"/>
                <w:sz w:val="24"/>
                <w:szCs w:val="24"/>
              </w:rPr>
              <w:t xml:space="preserve"> agama Buddha </w:t>
            </w:r>
            <w:proofErr w:type="spellStart"/>
            <w:r w:rsidRPr="00007A23">
              <w:rPr>
                <w:rFonts w:ascii="Tahoma" w:hAnsi="Tahoma" w:cs="Tahoma"/>
                <w:sz w:val="24"/>
                <w:szCs w:val="24"/>
              </w:rPr>
              <w:t>pada</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zaman</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penjajahan</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dan</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kemerdekaan</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hingga</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masa</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sekarang</w:t>
            </w:r>
            <w:proofErr w:type="spellEnd"/>
            <w:r w:rsidRPr="00007A23">
              <w:rPr>
                <w:rFonts w:ascii="Tahoma" w:hAnsi="Tahoma" w:cs="Tahoma"/>
                <w:sz w:val="24"/>
                <w:szCs w:val="24"/>
                <w:lang w:val="id-ID"/>
              </w:rPr>
              <w:t>.</w:t>
            </w:r>
          </w:p>
          <w:p w:rsidR="00F718A3" w:rsidRPr="00007A23" w:rsidRDefault="00F718A3" w:rsidP="00F718A3">
            <w:pPr>
              <w:autoSpaceDE w:val="0"/>
              <w:autoSpaceDN w:val="0"/>
              <w:adjustRightInd w:val="0"/>
              <w:rPr>
                <w:rFonts w:ascii="Tahoma" w:hAnsi="Tahoma" w:cs="Tahoma"/>
                <w:color w:val="000000"/>
                <w:sz w:val="24"/>
                <w:szCs w:val="24"/>
                <w:lang w:val="id-ID" w:eastAsia="id-ID"/>
              </w:rPr>
            </w:pPr>
          </w:p>
        </w:tc>
        <w:tc>
          <w:tcPr>
            <w:tcW w:w="906" w:type="pct"/>
            <w:shd w:val="clear" w:color="auto" w:fill="auto"/>
          </w:tcPr>
          <w:p w:rsidR="00F718A3" w:rsidRPr="00007A23" w:rsidRDefault="00F718A3" w:rsidP="00795059">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9 JP</w:t>
            </w:r>
          </w:p>
        </w:tc>
      </w:tr>
      <w:tr w:rsidR="00F718A3" w:rsidRPr="00007A23" w:rsidTr="00614C4D">
        <w:tc>
          <w:tcPr>
            <w:tcW w:w="1803" w:type="pct"/>
          </w:tcPr>
          <w:p w:rsidR="00F718A3" w:rsidRPr="00A925D0" w:rsidRDefault="00F718A3" w:rsidP="00A925D0">
            <w:pPr>
              <w:autoSpaceDE w:val="0"/>
              <w:autoSpaceDN w:val="0"/>
              <w:adjustRightInd w:val="0"/>
              <w:ind w:left="576" w:hanging="576"/>
              <w:rPr>
                <w:rFonts w:ascii="Tahoma" w:hAnsi="Tahoma" w:cs="Tahoma"/>
                <w:sz w:val="24"/>
                <w:szCs w:val="24"/>
                <w:lang w:val="id-ID"/>
              </w:rPr>
            </w:pPr>
            <w:r w:rsidRPr="00007A23">
              <w:rPr>
                <w:rFonts w:ascii="Tahoma" w:hAnsi="Tahoma" w:cs="Tahoma"/>
                <w:color w:val="000000"/>
                <w:sz w:val="24"/>
                <w:szCs w:val="24"/>
                <w:lang w:val="id-ID" w:eastAsia="id-ID"/>
              </w:rPr>
              <w:t>3.3</w:t>
            </w:r>
            <w:r w:rsidRPr="00007A23">
              <w:rPr>
                <w:rFonts w:ascii="Tahoma" w:hAnsi="Tahoma" w:cs="Tahoma"/>
                <w:color w:val="000000"/>
                <w:sz w:val="24"/>
                <w:szCs w:val="24"/>
                <w:lang w:val="id-ID" w:eastAsia="id-ID"/>
              </w:rPr>
              <w:tab/>
            </w:r>
            <w:r w:rsidRPr="00007A23">
              <w:rPr>
                <w:rFonts w:ascii="Tahoma" w:hAnsi="Tahoma" w:cs="Tahoma"/>
                <w:sz w:val="24"/>
                <w:szCs w:val="24"/>
                <w:lang w:val="id-ID"/>
              </w:rPr>
              <w:t>Menerapkan peranan agama bagi kehidupan.</w:t>
            </w:r>
          </w:p>
        </w:tc>
        <w:tc>
          <w:tcPr>
            <w:tcW w:w="2291" w:type="pct"/>
          </w:tcPr>
          <w:p w:rsidR="00F718A3" w:rsidRPr="00A925D0" w:rsidRDefault="00F718A3" w:rsidP="00A925D0">
            <w:pPr>
              <w:autoSpaceDE w:val="0"/>
              <w:autoSpaceDN w:val="0"/>
              <w:adjustRightInd w:val="0"/>
              <w:ind w:left="576" w:hanging="576"/>
              <w:rPr>
                <w:rFonts w:ascii="Tahoma" w:hAnsi="Tahoma" w:cs="Tahoma"/>
                <w:sz w:val="24"/>
                <w:szCs w:val="24"/>
                <w:lang w:val="id-ID"/>
              </w:rPr>
            </w:pPr>
            <w:r w:rsidRPr="00007A23">
              <w:rPr>
                <w:rFonts w:ascii="Tahoma" w:hAnsi="Tahoma" w:cs="Tahoma"/>
                <w:color w:val="000000"/>
                <w:sz w:val="24"/>
                <w:szCs w:val="24"/>
                <w:lang w:val="id-ID" w:eastAsia="id-ID"/>
              </w:rPr>
              <w:t>4.3</w:t>
            </w:r>
            <w:r w:rsidRPr="00007A23">
              <w:rPr>
                <w:rFonts w:ascii="Tahoma" w:hAnsi="Tahoma" w:cs="Tahoma"/>
                <w:color w:val="000000"/>
                <w:sz w:val="24"/>
                <w:szCs w:val="24"/>
                <w:lang w:val="id-ID" w:eastAsia="id-ID"/>
              </w:rPr>
              <w:tab/>
              <w:t>M</w:t>
            </w:r>
            <w:r w:rsidRPr="00007A23">
              <w:rPr>
                <w:rFonts w:ascii="Tahoma" w:hAnsi="Tahoma" w:cs="Tahoma"/>
                <w:sz w:val="24"/>
                <w:szCs w:val="24"/>
                <w:lang w:val="id-ID"/>
              </w:rPr>
              <w:t>empraktikkan  peranan agama  bagi kehidupan.</w:t>
            </w:r>
          </w:p>
        </w:tc>
        <w:tc>
          <w:tcPr>
            <w:tcW w:w="906" w:type="pct"/>
            <w:shd w:val="clear" w:color="auto" w:fill="auto"/>
          </w:tcPr>
          <w:p w:rsidR="00F718A3" w:rsidRPr="00007A23" w:rsidRDefault="00F718A3" w:rsidP="00795059">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12 JP</w:t>
            </w:r>
          </w:p>
        </w:tc>
      </w:tr>
      <w:tr w:rsidR="00F718A3" w:rsidRPr="00007A23" w:rsidTr="00614C4D">
        <w:tc>
          <w:tcPr>
            <w:tcW w:w="1803" w:type="pct"/>
          </w:tcPr>
          <w:p w:rsidR="00F718A3" w:rsidRPr="00007A23" w:rsidRDefault="00F718A3" w:rsidP="00F718A3">
            <w:pPr>
              <w:autoSpaceDE w:val="0"/>
              <w:autoSpaceDN w:val="0"/>
              <w:adjustRightInd w:val="0"/>
              <w:ind w:left="576" w:hanging="576"/>
              <w:rPr>
                <w:rFonts w:ascii="Tahoma" w:hAnsi="Tahoma" w:cs="Tahoma"/>
                <w:color w:val="000000"/>
                <w:sz w:val="24"/>
                <w:szCs w:val="24"/>
                <w:lang w:val="id-ID" w:eastAsia="id-ID"/>
              </w:rPr>
            </w:pPr>
            <w:r w:rsidRPr="00007A23">
              <w:rPr>
                <w:rFonts w:ascii="Tahoma" w:hAnsi="Tahoma" w:cs="Tahoma"/>
                <w:color w:val="000000"/>
                <w:sz w:val="24"/>
                <w:szCs w:val="24"/>
                <w:lang w:val="id-ID" w:eastAsia="id-ID"/>
              </w:rPr>
              <w:t>3.4</w:t>
            </w:r>
            <w:r w:rsidRPr="00007A23">
              <w:rPr>
                <w:rFonts w:ascii="Tahoma" w:hAnsi="Tahoma" w:cs="Tahoma"/>
                <w:color w:val="000000"/>
                <w:sz w:val="24"/>
                <w:szCs w:val="24"/>
                <w:lang w:val="id-ID" w:eastAsia="id-ID"/>
              </w:rPr>
              <w:tab/>
              <w:t xml:space="preserve">Memahami </w:t>
            </w:r>
            <w:r w:rsidRPr="00007A23">
              <w:rPr>
                <w:rFonts w:ascii="Tahoma" w:hAnsi="Tahoma" w:cs="Tahoma"/>
                <w:sz w:val="24"/>
                <w:szCs w:val="24"/>
                <w:lang w:val="id-ID"/>
              </w:rPr>
              <w:t>tujuan hidup berdasarkan agama Buddha.</w:t>
            </w:r>
          </w:p>
        </w:tc>
        <w:tc>
          <w:tcPr>
            <w:tcW w:w="2291" w:type="pct"/>
          </w:tcPr>
          <w:p w:rsidR="00F718A3" w:rsidRPr="00007A23" w:rsidRDefault="00F718A3" w:rsidP="00DA2D6D">
            <w:pPr>
              <w:autoSpaceDE w:val="0"/>
              <w:autoSpaceDN w:val="0"/>
              <w:adjustRightInd w:val="0"/>
              <w:ind w:left="576" w:hanging="576"/>
              <w:rPr>
                <w:rFonts w:ascii="Tahoma" w:hAnsi="Tahoma" w:cs="Tahoma"/>
                <w:color w:val="000000"/>
                <w:sz w:val="24"/>
                <w:szCs w:val="24"/>
                <w:lang w:val="id-ID" w:eastAsia="id-ID"/>
              </w:rPr>
            </w:pPr>
            <w:r w:rsidRPr="00007A23">
              <w:rPr>
                <w:rFonts w:ascii="Tahoma" w:hAnsi="Tahoma" w:cs="Tahoma"/>
                <w:color w:val="000000"/>
                <w:sz w:val="24"/>
                <w:szCs w:val="24"/>
                <w:lang w:val="id-ID" w:eastAsia="id-ID"/>
              </w:rPr>
              <w:t>4.4</w:t>
            </w:r>
            <w:r w:rsidRPr="00007A23">
              <w:rPr>
                <w:rFonts w:ascii="Tahoma" w:hAnsi="Tahoma" w:cs="Tahoma"/>
                <w:color w:val="000000"/>
                <w:sz w:val="24"/>
                <w:szCs w:val="24"/>
                <w:lang w:val="id-ID" w:eastAsia="id-ID"/>
              </w:rPr>
              <w:tab/>
              <w:t xml:space="preserve">Menunjukkan </w:t>
            </w:r>
            <w:r w:rsidRPr="00007A23">
              <w:rPr>
                <w:rFonts w:ascii="Tahoma" w:hAnsi="Tahoma" w:cs="Tahoma"/>
                <w:sz w:val="24"/>
                <w:szCs w:val="24"/>
                <w:lang w:val="id-ID"/>
              </w:rPr>
              <w:t>tujuan hidup berdasarkan agama Buddha.</w:t>
            </w:r>
          </w:p>
        </w:tc>
        <w:tc>
          <w:tcPr>
            <w:tcW w:w="906" w:type="pct"/>
            <w:shd w:val="clear" w:color="auto" w:fill="auto"/>
          </w:tcPr>
          <w:p w:rsidR="00F718A3" w:rsidRPr="00007A23" w:rsidRDefault="00F718A3" w:rsidP="00795059">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12 JP</w:t>
            </w:r>
          </w:p>
        </w:tc>
      </w:tr>
      <w:tr w:rsidR="00F718A3" w:rsidRPr="00007A23" w:rsidTr="00614C4D">
        <w:tc>
          <w:tcPr>
            <w:tcW w:w="1803" w:type="pct"/>
          </w:tcPr>
          <w:p w:rsidR="00F718A3" w:rsidRPr="00007A23" w:rsidRDefault="00F718A3" w:rsidP="00F718A3">
            <w:pPr>
              <w:autoSpaceDE w:val="0"/>
              <w:autoSpaceDN w:val="0"/>
              <w:adjustRightInd w:val="0"/>
              <w:ind w:left="576" w:hanging="576"/>
              <w:rPr>
                <w:rFonts w:ascii="Tahoma" w:hAnsi="Tahoma" w:cs="Tahoma"/>
                <w:color w:val="000000"/>
                <w:sz w:val="24"/>
                <w:szCs w:val="24"/>
                <w:lang w:val="id-ID" w:eastAsia="id-ID"/>
              </w:rPr>
            </w:pPr>
            <w:r w:rsidRPr="00007A23">
              <w:rPr>
                <w:rFonts w:ascii="Tahoma" w:hAnsi="Tahoma" w:cs="Tahoma"/>
                <w:color w:val="000000"/>
                <w:sz w:val="24"/>
                <w:szCs w:val="24"/>
                <w:lang w:val="id-ID" w:eastAsia="id-ID"/>
              </w:rPr>
              <w:t>3.5</w:t>
            </w:r>
            <w:r w:rsidRPr="00007A23">
              <w:rPr>
                <w:rFonts w:ascii="Tahoma" w:hAnsi="Tahoma" w:cs="Tahoma"/>
                <w:color w:val="000000"/>
                <w:sz w:val="24"/>
                <w:szCs w:val="24"/>
                <w:lang w:val="id-ID" w:eastAsia="id-ID"/>
              </w:rPr>
              <w:tab/>
              <w:t xml:space="preserve">Memahami </w:t>
            </w:r>
            <w:r w:rsidRPr="00007A23">
              <w:rPr>
                <w:rFonts w:ascii="Tahoma" w:hAnsi="Tahoma" w:cs="Tahoma"/>
                <w:sz w:val="24"/>
                <w:szCs w:val="24"/>
                <w:lang w:val="id-ID"/>
              </w:rPr>
              <w:t>konsep perlindungan dalam agama Buddha.</w:t>
            </w:r>
          </w:p>
        </w:tc>
        <w:tc>
          <w:tcPr>
            <w:tcW w:w="2291" w:type="pct"/>
          </w:tcPr>
          <w:p w:rsidR="00F718A3" w:rsidRPr="00007A23" w:rsidRDefault="00F718A3" w:rsidP="00614C4D">
            <w:pPr>
              <w:autoSpaceDE w:val="0"/>
              <w:autoSpaceDN w:val="0"/>
              <w:adjustRightInd w:val="0"/>
              <w:ind w:left="576" w:hanging="576"/>
              <w:rPr>
                <w:rFonts w:ascii="Tahoma" w:hAnsi="Tahoma" w:cs="Tahoma"/>
                <w:sz w:val="24"/>
                <w:szCs w:val="24"/>
                <w:lang w:val="id-ID"/>
              </w:rPr>
            </w:pPr>
            <w:r w:rsidRPr="00007A23">
              <w:rPr>
                <w:rFonts w:ascii="Tahoma" w:hAnsi="Tahoma" w:cs="Tahoma"/>
                <w:color w:val="000000"/>
                <w:sz w:val="24"/>
                <w:szCs w:val="24"/>
                <w:lang w:val="id-ID" w:eastAsia="id-ID"/>
              </w:rPr>
              <w:t>4.5</w:t>
            </w:r>
            <w:r w:rsidRPr="00007A23">
              <w:rPr>
                <w:rFonts w:ascii="Tahoma" w:hAnsi="Tahoma" w:cs="Tahoma"/>
                <w:color w:val="000000"/>
                <w:sz w:val="24"/>
                <w:szCs w:val="24"/>
                <w:lang w:val="id-ID" w:eastAsia="id-ID"/>
              </w:rPr>
              <w:tab/>
            </w:r>
            <w:r w:rsidRPr="00007A23">
              <w:rPr>
                <w:rFonts w:ascii="Tahoma" w:hAnsi="Tahoma" w:cs="Tahoma"/>
                <w:sz w:val="24"/>
                <w:szCs w:val="24"/>
                <w:lang w:val="id-ID"/>
              </w:rPr>
              <w:t>Menunjukkan konsep  perlindungan dalam agama Buddha.</w:t>
            </w:r>
          </w:p>
        </w:tc>
        <w:tc>
          <w:tcPr>
            <w:tcW w:w="906" w:type="pct"/>
            <w:shd w:val="clear" w:color="auto" w:fill="auto"/>
          </w:tcPr>
          <w:p w:rsidR="00F718A3" w:rsidRPr="00007A23" w:rsidRDefault="00F718A3" w:rsidP="00795059">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12 JP</w:t>
            </w:r>
          </w:p>
        </w:tc>
      </w:tr>
      <w:tr w:rsidR="00F718A3" w:rsidRPr="00007A23" w:rsidTr="00614C4D">
        <w:tc>
          <w:tcPr>
            <w:tcW w:w="1803" w:type="pct"/>
          </w:tcPr>
          <w:p w:rsidR="00F718A3" w:rsidRPr="00007A23" w:rsidRDefault="00F718A3" w:rsidP="00F718A3">
            <w:pPr>
              <w:autoSpaceDE w:val="0"/>
              <w:autoSpaceDN w:val="0"/>
              <w:adjustRightInd w:val="0"/>
              <w:ind w:left="576" w:hanging="576"/>
              <w:rPr>
                <w:rFonts w:ascii="Tahoma" w:hAnsi="Tahoma" w:cs="Tahoma"/>
                <w:color w:val="000000"/>
                <w:sz w:val="24"/>
                <w:szCs w:val="24"/>
                <w:lang w:val="id-ID" w:eastAsia="id-ID"/>
              </w:rPr>
            </w:pPr>
            <w:r w:rsidRPr="00007A23">
              <w:rPr>
                <w:rFonts w:ascii="Tahoma" w:hAnsi="Tahoma" w:cs="Tahoma"/>
                <w:color w:val="000000"/>
                <w:sz w:val="24"/>
                <w:szCs w:val="24"/>
                <w:lang w:val="id-ID" w:eastAsia="id-ID"/>
              </w:rPr>
              <w:t>3.6</w:t>
            </w:r>
            <w:r w:rsidRPr="00007A23">
              <w:rPr>
                <w:rFonts w:ascii="Tahoma" w:hAnsi="Tahoma" w:cs="Tahoma"/>
                <w:color w:val="000000"/>
                <w:sz w:val="24"/>
                <w:szCs w:val="24"/>
                <w:lang w:val="id-ID" w:eastAsia="id-ID"/>
              </w:rPr>
              <w:tab/>
            </w:r>
            <w:r w:rsidRPr="00007A23">
              <w:rPr>
                <w:rFonts w:ascii="Tahoma" w:hAnsi="Tahoma" w:cs="Tahoma"/>
                <w:sz w:val="24"/>
                <w:szCs w:val="24"/>
              </w:rPr>
              <w:t>Me</w:t>
            </w:r>
            <w:r w:rsidRPr="00007A23">
              <w:rPr>
                <w:rFonts w:ascii="Tahoma" w:hAnsi="Tahoma" w:cs="Tahoma"/>
                <w:sz w:val="24"/>
                <w:szCs w:val="24"/>
                <w:lang w:val="id-ID"/>
              </w:rPr>
              <w:t>nganalisis</w:t>
            </w:r>
            <w:r w:rsidRPr="00007A23">
              <w:rPr>
                <w:rFonts w:ascii="Tahoma" w:hAnsi="Tahoma" w:cs="Tahoma"/>
                <w:sz w:val="24"/>
                <w:szCs w:val="24"/>
              </w:rPr>
              <w:t xml:space="preserve"> </w:t>
            </w:r>
            <w:proofErr w:type="spellStart"/>
            <w:r w:rsidRPr="00007A23">
              <w:rPr>
                <w:rFonts w:ascii="Tahoma" w:hAnsi="Tahoma" w:cs="Tahoma"/>
                <w:sz w:val="24"/>
                <w:szCs w:val="24"/>
              </w:rPr>
              <w:t>peranan</w:t>
            </w:r>
            <w:proofErr w:type="spellEnd"/>
            <w:r w:rsidRPr="00007A23">
              <w:rPr>
                <w:rFonts w:ascii="Tahoma" w:hAnsi="Tahoma" w:cs="Tahoma"/>
                <w:sz w:val="24"/>
                <w:szCs w:val="24"/>
              </w:rPr>
              <w:t xml:space="preserve"> Agama Buddha </w:t>
            </w:r>
            <w:proofErr w:type="spellStart"/>
            <w:r w:rsidRPr="00007A23">
              <w:rPr>
                <w:rFonts w:ascii="Tahoma" w:hAnsi="Tahoma" w:cs="Tahoma"/>
                <w:sz w:val="24"/>
                <w:szCs w:val="24"/>
              </w:rPr>
              <w:t>dalam</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ilmu</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pengetahuan</w:t>
            </w:r>
            <w:proofErr w:type="spellEnd"/>
            <w:r w:rsidRPr="00007A23">
              <w:rPr>
                <w:rFonts w:ascii="Tahoma" w:hAnsi="Tahoma" w:cs="Tahoma"/>
                <w:sz w:val="24"/>
                <w:szCs w:val="24"/>
                <w:lang w:val="id-ID"/>
              </w:rPr>
              <w:t xml:space="preserve"> dan teknologi.</w:t>
            </w:r>
          </w:p>
        </w:tc>
        <w:tc>
          <w:tcPr>
            <w:tcW w:w="2291" w:type="pct"/>
          </w:tcPr>
          <w:p w:rsidR="00F718A3" w:rsidRPr="00007A23" w:rsidRDefault="00F718A3" w:rsidP="00DA2D6D">
            <w:pPr>
              <w:autoSpaceDE w:val="0"/>
              <w:autoSpaceDN w:val="0"/>
              <w:adjustRightInd w:val="0"/>
              <w:ind w:left="576" w:hanging="576"/>
              <w:rPr>
                <w:rFonts w:ascii="Tahoma" w:hAnsi="Tahoma" w:cs="Tahoma"/>
                <w:color w:val="000000"/>
                <w:sz w:val="24"/>
                <w:szCs w:val="24"/>
                <w:lang w:val="id-ID" w:eastAsia="id-ID"/>
              </w:rPr>
            </w:pPr>
            <w:r w:rsidRPr="00007A23">
              <w:rPr>
                <w:rFonts w:ascii="Tahoma" w:hAnsi="Tahoma" w:cs="Tahoma"/>
                <w:color w:val="000000"/>
                <w:sz w:val="24"/>
                <w:szCs w:val="24"/>
                <w:lang w:val="id-ID" w:eastAsia="id-ID"/>
              </w:rPr>
              <w:t>4.6</w:t>
            </w:r>
            <w:r w:rsidRPr="00007A23">
              <w:rPr>
                <w:rFonts w:ascii="Tahoma" w:hAnsi="Tahoma" w:cs="Tahoma"/>
                <w:color w:val="000000"/>
                <w:sz w:val="24"/>
                <w:szCs w:val="24"/>
                <w:lang w:val="id-ID" w:eastAsia="id-ID"/>
              </w:rPr>
              <w:tab/>
              <w:t xml:space="preserve">Merumuskan </w:t>
            </w:r>
            <w:proofErr w:type="spellStart"/>
            <w:r w:rsidRPr="00007A23">
              <w:rPr>
                <w:rFonts w:ascii="Tahoma" w:hAnsi="Tahoma" w:cs="Tahoma"/>
                <w:sz w:val="24"/>
                <w:szCs w:val="24"/>
              </w:rPr>
              <w:t>peranan</w:t>
            </w:r>
            <w:proofErr w:type="spellEnd"/>
            <w:r w:rsidRPr="00007A23">
              <w:rPr>
                <w:rFonts w:ascii="Tahoma" w:hAnsi="Tahoma" w:cs="Tahoma"/>
                <w:sz w:val="24"/>
                <w:szCs w:val="24"/>
              </w:rPr>
              <w:t xml:space="preserve"> Agama Buddha </w:t>
            </w:r>
            <w:proofErr w:type="spellStart"/>
            <w:r w:rsidRPr="00007A23">
              <w:rPr>
                <w:rFonts w:ascii="Tahoma" w:hAnsi="Tahoma" w:cs="Tahoma"/>
                <w:sz w:val="24"/>
                <w:szCs w:val="24"/>
              </w:rPr>
              <w:t>dalam</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ilmu</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pengetahuan</w:t>
            </w:r>
            <w:proofErr w:type="spellEnd"/>
            <w:r w:rsidRPr="00007A23">
              <w:rPr>
                <w:rFonts w:ascii="Tahoma" w:hAnsi="Tahoma" w:cs="Tahoma"/>
                <w:sz w:val="24"/>
                <w:szCs w:val="24"/>
                <w:lang w:val="id-ID"/>
              </w:rPr>
              <w:t xml:space="preserve"> dan</w:t>
            </w:r>
            <w:r w:rsidRPr="00007A23">
              <w:rPr>
                <w:rFonts w:ascii="Tahoma" w:hAnsi="Tahoma" w:cs="Tahoma"/>
                <w:sz w:val="24"/>
                <w:szCs w:val="24"/>
              </w:rPr>
              <w:t xml:space="preserve"> </w:t>
            </w:r>
            <w:proofErr w:type="spellStart"/>
            <w:r w:rsidRPr="00007A23">
              <w:rPr>
                <w:rFonts w:ascii="Tahoma" w:hAnsi="Tahoma" w:cs="Tahoma"/>
                <w:sz w:val="24"/>
                <w:szCs w:val="24"/>
              </w:rPr>
              <w:t>teknologi</w:t>
            </w:r>
            <w:proofErr w:type="spellEnd"/>
            <w:r w:rsidRPr="00007A23">
              <w:rPr>
                <w:rFonts w:ascii="Tahoma" w:hAnsi="Tahoma" w:cs="Tahoma"/>
                <w:sz w:val="24"/>
                <w:szCs w:val="24"/>
                <w:lang w:val="id-ID"/>
              </w:rPr>
              <w:t>.</w:t>
            </w:r>
          </w:p>
        </w:tc>
        <w:tc>
          <w:tcPr>
            <w:tcW w:w="906" w:type="pct"/>
            <w:shd w:val="clear" w:color="auto" w:fill="auto"/>
          </w:tcPr>
          <w:p w:rsidR="00F718A3" w:rsidRPr="00007A23" w:rsidRDefault="00F718A3" w:rsidP="00795059">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9 JP</w:t>
            </w:r>
          </w:p>
        </w:tc>
      </w:tr>
      <w:tr w:rsidR="00F718A3" w:rsidRPr="00007A23" w:rsidTr="00614C4D">
        <w:tc>
          <w:tcPr>
            <w:tcW w:w="1803" w:type="pct"/>
          </w:tcPr>
          <w:p w:rsidR="00F718A3" w:rsidRPr="00007A23" w:rsidRDefault="00F718A3" w:rsidP="00614C4D">
            <w:pPr>
              <w:autoSpaceDE w:val="0"/>
              <w:autoSpaceDN w:val="0"/>
              <w:adjustRightInd w:val="0"/>
              <w:ind w:left="576" w:hanging="576"/>
              <w:rPr>
                <w:rFonts w:ascii="Tahoma" w:hAnsi="Tahoma" w:cs="Tahoma"/>
                <w:sz w:val="24"/>
                <w:szCs w:val="24"/>
                <w:lang w:val="id-ID"/>
              </w:rPr>
            </w:pPr>
            <w:r w:rsidRPr="00007A23">
              <w:rPr>
                <w:rFonts w:ascii="Tahoma" w:hAnsi="Tahoma" w:cs="Tahoma"/>
                <w:color w:val="000000"/>
                <w:sz w:val="24"/>
                <w:szCs w:val="24"/>
                <w:lang w:val="id-ID" w:eastAsia="id-ID"/>
              </w:rPr>
              <w:t>3.7</w:t>
            </w:r>
            <w:r w:rsidRPr="00007A23">
              <w:rPr>
                <w:rFonts w:ascii="Tahoma" w:hAnsi="Tahoma" w:cs="Tahoma"/>
                <w:color w:val="000000"/>
                <w:sz w:val="24"/>
                <w:szCs w:val="24"/>
                <w:lang w:val="id-ID" w:eastAsia="id-ID"/>
              </w:rPr>
              <w:tab/>
              <w:t xml:space="preserve">Mengevaluasi </w:t>
            </w:r>
            <w:proofErr w:type="spellStart"/>
            <w:r w:rsidRPr="00007A23">
              <w:rPr>
                <w:rFonts w:ascii="Tahoma" w:hAnsi="Tahoma" w:cs="Tahoma"/>
                <w:sz w:val="24"/>
                <w:szCs w:val="24"/>
              </w:rPr>
              <w:t>peranan</w:t>
            </w:r>
            <w:proofErr w:type="spellEnd"/>
            <w:r w:rsidRPr="00007A23">
              <w:rPr>
                <w:rFonts w:ascii="Tahoma" w:hAnsi="Tahoma" w:cs="Tahoma"/>
                <w:sz w:val="24"/>
                <w:szCs w:val="24"/>
              </w:rPr>
              <w:t xml:space="preserve"> Agama Buddha </w:t>
            </w:r>
            <w:proofErr w:type="spellStart"/>
            <w:r w:rsidRPr="00007A23">
              <w:rPr>
                <w:rFonts w:ascii="Tahoma" w:hAnsi="Tahoma" w:cs="Tahoma"/>
                <w:sz w:val="24"/>
                <w:szCs w:val="24"/>
              </w:rPr>
              <w:t>dalam</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seni</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dan</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budaya</w:t>
            </w:r>
            <w:proofErr w:type="spellEnd"/>
            <w:r w:rsidRPr="00007A23">
              <w:rPr>
                <w:rFonts w:ascii="Tahoma" w:hAnsi="Tahoma" w:cs="Tahoma"/>
                <w:sz w:val="24"/>
                <w:szCs w:val="24"/>
                <w:lang w:val="id-ID"/>
              </w:rPr>
              <w:t>.</w:t>
            </w:r>
          </w:p>
        </w:tc>
        <w:tc>
          <w:tcPr>
            <w:tcW w:w="2291" w:type="pct"/>
          </w:tcPr>
          <w:p w:rsidR="00F718A3" w:rsidRPr="00007A23" w:rsidRDefault="00F718A3" w:rsidP="00F718A3">
            <w:pPr>
              <w:autoSpaceDE w:val="0"/>
              <w:autoSpaceDN w:val="0"/>
              <w:adjustRightInd w:val="0"/>
              <w:ind w:left="576" w:hanging="576"/>
              <w:rPr>
                <w:rFonts w:ascii="Tahoma" w:hAnsi="Tahoma" w:cs="Tahoma"/>
                <w:color w:val="000000"/>
                <w:sz w:val="24"/>
                <w:szCs w:val="24"/>
                <w:lang w:val="id-ID" w:eastAsia="id-ID"/>
              </w:rPr>
            </w:pPr>
            <w:r w:rsidRPr="00007A23">
              <w:rPr>
                <w:rFonts w:ascii="Tahoma" w:hAnsi="Tahoma" w:cs="Tahoma"/>
                <w:color w:val="000000"/>
                <w:sz w:val="24"/>
                <w:szCs w:val="24"/>
                <w:lang w:val="id-ID" w:eastAsia="id-ID"/>
              </w:rPr>
              <w:t>4.7</w:t>
            </w:r>
            <w:r w:rsidRPr="00007A23">
              <w:rPr>
                <w:rFonts w:ascii="Tahoma" w:hAnsi="Tahoma" w:cs="Tahoma"/>
                <w:color w:val="000000"/>
                <w:sz w:val="24"/>
                <w:szCs w:val="24"/>
                <w:lang w:val="id-ID" w:eastAsia="id-ID"/>
              </w:rPr>
              <w:tab/>
              <w:t xml:space="preserve">Memperbaiki </w:t>
            </w:r>
            <w:proofErr w:type="spellStart"/>
            <w:r w:rsidRPr="00007A23">
              <w:rPr>
                <w:rFonts w:ascii="Tahoma" w:hAnsi="Tahoma" w:cs="Tahoma"/>
                <w:sz w:val="24"/>
                <w:szCs w:val="24"/>
              </w:rPr>
              <w:t>peranan</w:t>
            </w:r>
            <w:proofErr w:type="spellEnd"/>
            <w:r w:rsidRPr="00007A23">
              <w:rPr>
                <w:rFonts w:ascii="Tahoma" w:hAnsi="Tahoma" w:cs="Tahoma"/>
                <w:sz w:val="24"/>
                <w:szCs w:val="24"/>
              </w:rPr>
              <w:t xml:space="preserve"> Agama Buddha </w:t>
            </w:r>
            <w:proofErr w:type="spellStart"/>
            <w:r w:rsidRPr="00007A23">
              <w:rPr>
                <w:rFonts w:ascii="Tahoma" w:hAnsi="Tahoma" w:cs="Tahoma"/>
                <w:sz w:val="24"/>
                <w:szCs w:val="24"/>
              </w:rPr>
              <w:t>dalam</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seni</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dan</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budaya</w:t>
            </w:r>
            <w:proofErr w:type="spellEnd"/>
            <w:r w:rsidRPr="00007A23">
              <w:rPr>
                <w:rFonts w:ascii="Tahoma" w:hAnsi="Tahoma" w:cs="Tahoma"/>
                <w:sz w:val="24"/>
                <w:szCs w:val="24"/>
                <w:lang w:val="id-ID"/>
              </w:rPr>
              <w:t>.</w:t>
            </w:r>
          </w:p>
        </w:tc>
        <w:tc>
          <w:tcPr>
            <w:tcW w:w="906" w:type="pct"/>
            <w:shd w:val="clear" w:color="auto" w:fill="auto"/>
          </w:tcPr>
          <w:p w:rsidR="00F718A3" w:rsidRPr="00007A23" w:rsidRDefault="00F718A3" w:rsidP="00795059">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12 JP</w:t>
            </w:r>
          </w:p>
        </w:tc>
      </w:tr>
      <w:tr w:rsidR="00F718A3" w:rsidRPr="00007A23" w:rsidTr="00614C4D">
        <w:tc>
          <w:tcPr>
            <w:tcW w:w="1803" w:type="pct"/>
          </w:tcPr>
          <w:p w:rsidR="00F718A3" w:rsidRPr="00007A23" w:rsidRDefault="00F718A3" w:rsidP="00F718A3">
            <w:pPr>
              <w:autoSpaceDE w:val="0"/>
              <w:autoSpaceDN w:val="0"/>
              <w:adjustRightInd w:val="0"/>
              <w:ind w:left="576" w:hanging="576"/>
              <w:rPr>
                <w:rFonts w:ascii="Tahoma" w:hAnsi="Tahoma" w:cs="Tahoma"/>
                <w:sz w:val="24"/>
                <w:szCs w:val="24"/>
                <w:lang w:val="id-ID"/>
              </w:rPr>
            </w:pPr>
            <w:r w:rsidRPr="00007A23">
              <w:rPr>
                <w:rFonts w:ascii="Tahoma" w:hAnsi="Tahoma" w:cs="Tahoma"/>
                <w:color w:val="000000"/>
                <w:sz w:val="24"/>
                <w:szCs w:val="24"/>
                <w:lang w:val="id-ID" w:eastAsia="id-ID"/>
              </w:rPr>
              <w:t>3.8</w:t>
            </w:r>
            <w:r w:rsidRPr="00007A23">
              <w:rPr>
                <w:rFonts w:ascii="Tahoma" w:hAnsi="Tahoma" w:cs="Tahoma"/>
                <w:color w:val="000000"/>
                <w:sz w:val="24"/>
                <w:szCs w:val="24"/>
                <w:lang w:val="id-ID" w:eastAsia="id-ID"/>
              </w:rPr>
              <w:tab/>
            </w:r>
            <w:proofErr w:type="spellStart"/>
            <w:r w:rsidRPr="00007A23">
              <w:rPr>
                <w:rFonts w:ascii="Tahoma" w:hAnsi="Tahoma" w:cs="Tahoma"/>
                <w:sz w:val="24"/>
                <w:szCs w:val="24"/>
              </w:rPr>
              <w:t>Menganalisis</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berbagai</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fenomena</w:t>
            </w:r>
            <w:proofErr w:type="spellEnd"/>
            <w:r w:rsidRPr="00007A23">
              <w:rPr>
                <w:rFonts w:ascii="Tahoma" w:hAnsi="Tahoma" w:cs="Tahoma"/>
                <w:sz w:val="24"/>
                <w:szCs w:val="24"/>
              </w:rPr>
              <w:t xml:space="preserve"> </w:t>
            </w:r>
            <w:r w:rsidRPr="00007A23">
              <w:rPr>
                <w:rFonts w:ascii="Tahoma" w:hAnsi="Tahoma" w:cs="Tahoma"/>
                <w:sz w:val="24"/>
                <w:szCs w:val="24"/>
                <w:lang w:val="id-ID"/>
              </w:rPr>
              <w:t xml:space="preserve">alam dan </w:t>
            </w:r>
            <w:proofErr w:type="spellStart"/>
            <w:r w:rsidRPr="00007A23">
              <w:rPr>
                <w:rFonts w:ascii="Tahoma" w:hAnsi="Tahoma" w:cs="Tahoma"/>
                <w:sz w:val="24"/>
                <w:szCs w:val="24"/>
              </w:rPr>
              <w:t>kehidupan</w:t>
            </w:r>
            <w:proofErr w:type="spellEnd"/>
            <w:r w:rsidRPr="00007A23">
              <w:rPr>
                <w:rFonts w:ascii="Tahoma" w:hAnsi="Tahoma" w:cs="Tahoma"/>
                <w:sz w:val="24"/>
                <w:szCs w:val="24"/>
                <w:lang w:val="id-ID"/>
              </w:rPr>
              <w:t>.</w:t>
            </w:r>
          </w:p>
        </w:tc>
        <w:tc>
          <w:tcPr>
            <w:tcW w:w="2291" w:type="pct"/>
          </w:tcPr>
          <w:p w:rsidR="00F718A3" w:rsidRPr="00007A23" w:rsidRDefault="00F718A3" w:rsidP="00F718A3">
            <w:pPr>
              <w:autoSpaceDE w:val="0"/>
              <w:autoSpaceDN w:val="0"/>
              <w:adjustRightInd w:val="0"/>
              <w:ind w:left="576" w:hanging="576"/>
              <w:rPr>
                <w:rFonts w:ascii="Tahoma" w:hAnsi="Tahoma" w:cs="Tahoma"/>
                <w:color w:val="000000"/>
                <w:sz w:val="24"/>
                <w:szCs w:val="24"/>
                <w:lang w:val="id-ID" w:eastAsia="id-ID"/>
              </w:rPr>
            </w:pPr>
            <w:r w:rsidRPr="00007A23">
              <w:rPr>
                <w:rFonts w:ascii="Tahoma" w:hAnsi="Tahoma" w:cs="Tahoma"/>
                <w:color w:val="000000"/>
                <w:sz w:val="24"/>
                <w:szCs w:val="24"/>
                <w:lang w:val="id-ID" w:eastAsia="id-ID"/>
              </w:rPr>
              <w:t xml:space="preserve">4.8  </w:t>
            </w:r>
            <w:r w:rsidRPr="00007A23">
              <w:rPr>
                <w:rFonts w:ascii="Tahoma" w:hAnsi="Tahoma" w:cs="Tahoma"/>
                <w:sz w:val="24"/>
                <w:szCs w:val="24"/>
                <w:lang w:val="id-ID" w:eastAsia="id-ID"/>
              </w:rPr>
              <w:t xml:space="preserve"> Menentukan</w:t>
            </w:r>
            <w:r w:rsidRPr="00007A23">
              <w:rPr>
                <w:rFonts w:ascii="Tahoma" w:hAnsi="Tahoma" w:cs="Tahoma"/>
                <w:color w:val="00B050"/>
                <w:sz w:val="24"/>
                <w:szCs w:val="24"/>
                <w:lang w:val="id-ID" w:eastAsia="id-ID"/>
              </w:rPr>
              <w:t xml:space="preserve"> </w:t>
            </w:r>
            <w:proofErr w:type="spellStart"/>
            <w:r w:rsidRPr="00007A23">
              <w:rPr>
                <w:rFonts w:ascii="Tahoma" w:hAnsi="Tahoma" w:cs="Tahoma"/>
                <w:sz w:val="24"/>
                <w:szCs w:val="24"/>
              </w:rPr>
              <w:t>berbagai</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fenomena</w:t>
            </w:r>
            <w:proofErr w:type="spellEnd"/>
            <w:r w:rsidRPr="00007A23">
              <w:rPr>
                <w:rFonts w:ascii="Tahoma" w:hAnsi="Tahoma" w:cs="Tahoma"/>
                <w:sz w:val="24"/>
                <w:szCs w:val="24"/>
              </w:rPr>
              <w:t xml:space="preserve"> </w:t>
            </w:r>
            <w:r w:rsidRPr="00007A23">
              <w:rPr>
                <w:rFonts w:ascii="Tahoma" w:hAnsi="Tahoma" w:cs="Tahoma"/>
                <w:sz w:val="24"/>
                <w:szCs w:val="24"/>
                <w:lang w:val="id-ID"/>
              </w:rPr>
              <w:t xml:space="preserve">alam dan </w:t>
            </w:r>
            <w:proofErr w:type="spellStart"/>
            <w:r w:rsidRPr="00007A23">
              <w:rPr>
                <w:rFonts w:ascii="Tahoma" w:hAnsi="Tahoma" w:cs="Tahoma"/>
                <w:sz w:val="24"/>
                <w:szCs w:val="24"/>
              </w:rPr>
              <w:t>kehidupan</w:t>
            </w:r>
            <w:proofErr w:type="spellEnd"/>
            <w:r w:rsidRPr="00007A23">
              <w:rPr>
                <w:rFonts w:ascii="Tahoma" w:hAnsi="Tahoma" w:cs="Tahoma"/>
                <w:sz w:val="24"/>
                <w:szCs w:val="24"/>
                <w:lang w:val="id-ID"/>
              </w:rPr>
              <w:t>.</w:t>
            </w:r>
          </w:p>
        </w:tc>
        <w:tc>
          <w:tcPr>
            <w:tcW w:w="906" w:type="pct"/>
            <w:shd w:val="clear" w:color="auto" w:fill="auto"/>
          </w:tcPr>
          <w:p w:rsidR="00F718A3" w:rsidRPr="00007A23" w:rsidRDefault="00F718A3" w:rsidP="00795059">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15 JP</w:t>
            </w:r>
          </w:p>
        </w:tc>
      </w:tr>
      <w:tr w:rsidR="00F718A3" w:rsidRPr="00007A23" w:rsidTr="00614C4D">
        <w:tc>
          <w:tcPr>
            <w:tcW w:w="1803" w:type="pct"/>
          </w:tcPr>
          <w:p w:rsidR="00F718A3" w:rsidRPr="00007A23" w:rsidRDefault="00F718A3" w:rsidP="00F718A3">
            <w:pPr>
              <w:autoSpaceDE w:val="0"/>
              <w:autoSpaceDN w:val="0"/>
              <w:adjustRightInd w:val="0"/>
              <w:ind w:left="576" w:hanging="576"/>
              <w:rPr>
                <w:rFonts w:ascii="Tahoma" w:hAnsi="Tahoma" w:cs="Tahoma"/>
                <w:color w:val="000000"/>
                <w:sz w:val="24"/>
                <w:szCs w:val="24"/>
                <w:lang w:val="id-ID" w:eastAsia="id-ID"/>
              </w:rPr>
            </w:pPr>
            <w:r w:rsidRPr="00007A23">
              <w:rPr>
                <w:rFonts w:ascii="Tahoma" w:hAnsi="Tahoma" w:cs="Tahoma"/>
                <w:color w:val="000000"/>
                <w:sz w:val="24"/>
                <w:szCs w:val="24"/>
                <w:lang w:val="id-ID" w:eastAsia="id-ID"/>
              </w:rPr>
              <w:t>3.9</w:t>
            </w:r>
            <w:r w:rsidRPr="00007A23">
              <w:rPr>
                <w:rFonts w:ascii="Tahoma" w:hAnsi="Tahoma" w:cs="Tahoma"/>
                <w:color w:val="000000"/>
                <w:sz w:val="24"/>
                <w:szCs w:val="24"/>
                <w:lang w:val="id-ID" w:eastAsia="id-ID"/>
              </w:rPr>
              <w:tab/>
            </w:r>
            <w:r w:rsidRPr="00007A23">
              <w:rPr>
                <w:rFonts w:ascii="Tahoma" w:hAnsi="Tahoma" w:cs="Tahoma"/>
                <w:sz w:val="24"/>
                <w:szCs w:val="24"/>
                <w:lang w:val="id-ID"/>
              </w:rPr>
              <w:t>Mengevaluasi</w:t>
            </w:r>
            <w:r w:rsidRPr="00007A23">
              <w:rPr>
                <w:rFonts w:ascii="Tahoma" w:hAnsi="Tahoma" w:cs="Tahoma"/>
                <w:sz w:val="24"/>
                <w:szCs w:val="24"/>
              </w:rPr>
              <w:t xml:space="preserve"> proses </w:t>
            </w:r>
            <w:proofErr w:type="spellStart"/>
            <w:r w:rsidRPr="00007A23">
              <w:rPr>
                <w:rFonts w:ascii="Tahoma" w:hAnsi="Tahoma" w:cs="Tahoma"/>
                <w:sz w:val="24"/>
                <w:szCs w:val="24"/>
              </w:rPr>
              <w:t>kerja</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hukum</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tertib</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kosmis</w:t>
            </w:r>
            <w:proofErr w:type="spellEnd"/>
            <w:r w:rsidRPr="00007A23">
              <w:rPr>
                <w:rFonts w:ascii="Tahoma" w:hAnsi="Tahoma" w:cs="Tahoma"/>
                <w:sz w:val="24"/>
                <w:szCs w:val="24"/>
              </w:rPr>
              <w:t xml:space="preserve"> (</w:t>
            </w:r>
            <w:proofErr w:type="spellStart"/>
            <w:r w:rsidRPr="00007A23">
              <w:rPr>
                <w:rFonts w:ascii="Tahoma" w:hAnsi="Tahoma" w:cs="Tahoma"/>
                <w:i/>
                <w:iCs/>
                <w:sz w:val="24"/>
                <w:szCs w:val="24"/>
              </w:rPr>
              <w:t>niyama</w:t>
            </w:r>
            <w:proofErr w:type="spellEnd"/>
            <w:r w:rsidRPr="00007A23">
              <w:rPr>
                <w:rFonts w:ascii="Tahoma" w:hAnsi="Tahoma" w:cs="Tahoma"/>
                <w:sz w:val="24"/>
                <w:szCs w:val="24"/>
              </w:rPr>
              <w:t>)</w:t>
            </w:r>
            <w:r w:rsidRPr="00007A23">
              <w:rPr>
                <w:rFonts w:ascii="Tahoma" w:hAnsi="Tahoma" w:cs="Tahoma"/>
                <w:sz w:val="24"/>
                <w:szCs w:val="24"/>
                <w:lang w:val="id-ID"/>
              </w:rPr>
              <w:t>.</w:t>
            </w:r>
          </w:p>
        </w:tc>
        <w:tc>
          <w:tcPr>
            <w:tcW w:w="2291" w:type="pct"/>
          </w:tcPr>
          <w:p w:rsidR="00F718A3" w:rsidRPr="00007A23" w:rsidRDefault="00F718A3" w:rsidP="00614C4D">
            <w:pPr>
              <w:autoSpaceDE w:val="0"/>
              <w:autoSpaceDN w:val="0"/>
              <w:adjustRightInd w:val="0"/>
              <w:ind w:left="576" w:hanging="576"/>
              <w:rPr>
                <w:rFonts w:ascii="Tahoma" w:hAnsi="Tahoma" w:cs="Tahoma"/>
                <w:sz w:val="24"/>
                <w:szCs w:val="24"/>
                <w:lang w:val="id-ID"/>
              </w:rPr>
            </w:pPr>
            <w:r w:rsidRPr="00007A23">
              <w:rPr>
                <w:rFonts w:ascii="Tahoma" w:hAnsi="Tahoma" w:cs="Tahoma"/>
                <w:color w:val="000000"/>
                <w:sz w:val="24"/>
                <w:szCs w:val="24"/>
                <w:lang w:val="id-ID" w:eastAsia="id-ID"/>
              </w:rPr>
              <w:t>4.9</w:t>
            </w:r>
            <w:r w:rsidRPr="00007A23">
              <w:rPr>
                <w:rFonts w:ascii="Tahoma" w:hAnsi="Tahoma" w:cs="Tahoma"/>
                <w:color w:val="000000"/>
                <w:sz w:val="24"/>
                <w:szCs w:val="24"/>
                <w:lang w:val="id-ID" w:eastAsia="id-ID"/>
              </w:rPr>
              <w:tab/>
            </w:r>
            <w:r w:rsidRPr="00007A23">
              <w:rPr>
                <w:rFonts w:ascii="Tahoma" w:hAnsi="Tahoma" w:cs="Tahoma"/>
                <w:sz w:val="24"/>
                <w:szCs w:val="24"/>
              </w:rPr>
              <w:t>Me</w:t>
            </w:r>
            <w:r w:rsidRPr="00007A23">
              <w:rPr>
                <w:rFonts w:ascii="Tahoma" w:hAnsi="Tahoma" w:cs="Tahoma"/>
                <w:sz w:val="24"/>
                <w:szCs w:val="24"/>
                <w:lang w:val="id-ID"/>
              </w:rPr>
              <w:t>nentukan</w:t>
            </w:r>
            <w:r w:rsidRPr="00007A23">
              <w:rPr>
                <w:rFonts w:ascii="Tahoma" w:hAnsi="Tahoma" w:cs="Tahoma"/>
                <w:sz w:val="24"/>
                <w:szCs w:val="24"/>
              </w:rPr>
              <w:t xml:space="preserve"> </w:t>
            </w:r>
            <w:r w:rsidR="00701601" w:rsidRPr="00007A23">
              <w:rPr>
                <w:rFonts w:ascii="Tahoma" w:hAnsi="Tahoma" w:cs="Tahoma"/>
                <w:sz w:val="24"/>
                <w:szCs w:val="24"/>
              </w:rPr>
              <w:t xml:space="preserve">proses </w:t>
            </w:r>
            <w:proofErr w:type="spellStart"/>
            <w:r w:rsidR="00701601" w:rsidRPr="00007A23">
              <w:rPr>
                <w:rFonts w:ascii="Tahoma" w:hAnsi="Tahoma" w:cs="Tahoma"/>
                <w:sz w:val="24"/>
                <w:szCs w:val="24"/>
              </w:rPr>
              <w:t>kerja</w:t>
            </w:r>
            <w:proofErr w:type="spellEnd"/>
            <w:r w:rsidR="00701601" w:rsidRPr="00007A23">
              <w:rPr>
                <w:rFonts w:ascii="Tahoma" w:hAnsi="Tahoma" w:cs="Tahoma"/>
                <w:sz w:val="24"/>
                <w:szCs w:val="24"/>
              </w:rPr>
              <w:t xml:space="preserve"> </w:t>
            </w:r>
            <w:proofErr w:type="spellStart"/>
            <w:r w:rsidRPr="00007A23">
              <w:rPr>
                <w:rFonts w:ascii="Tahoma" w:hAnsi="Tahoma" w:cs="Tahoma"/>
                <w:sz w:val="24"/>
                <w:szCs w:val="24"/>
              </w:rPr>
              <w:t>hukum</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tertib</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kosmis</w:t>
            </w:r>
            <w:proofErr w:type="spellEnd"/>
            <w:r w:rsidRPr="00007A23">
              <w:rPr>
                <w:rFonts w:ascii="Tahoma" w:hAnsi="Tahoma" w:cs="Tahoma"/>
                <w:sz w:val="24"/>
                <w:szCs w:val="24"/>
              </w:rPr>
              <w:t xml:space="preserve"> (</w:t>
            </w:r>
            <w:proofErr w:type="spellStart"/>
            <w:r w:rsidRPr="00007A23">
              <w:rPr>
                <w:rFonts w:ascii="Tahoma" w:hAnsi="Tahoma" w:cs="Tahoma"/>
                <w:i/>
                <w:iCs/>
                <w:sz w:val="24"/>
                <w:szCs w:val="24"/>
              </w:rPr>
              <w:t>niyama</w:t>
            </w:r>
            <w:proofErr w:type="spellEnd"/>
            <w:r w:rsidRPr="00007A23">
              <w:rPr>
                <w:rFonts w:ascii="Tahoma" w:hAnsi="Tahoma" w:cs="Tahoma"/>
                <w:sz w:val="24"/>
                <w:szCs w:val="24"/>
              </w:rPr>
              <w:t>)</w:t>
            </w:r>
            <w:r w:rsidRPr="00007A23">
              <w:rPr>
                <w:rFonts w:ascii="Tahoma" w:hAnsi="Tahoma" w:cs="Tahoma"/>
                <w:sz w:val="24"/>
                <w:szCs w:val="24"/>
                <w:lang w:val="id-ID"/>
              </w:rPr>
              <w:t>.</w:t>
            </w:r>
          </w:p>
        </w:tc>
        <w:tc>
          <w:tcPr>
            <w:tcW w:w="906" w:type="pct"/>
            <w:shd w:val="clear" w:color="auto" w:fill="auto"/>
          </w:tcPr>
          <w:p w:rsidR="00F718A3" w:rsidRPr="00007A23" w:rsidRDefault="00F718A3" w:rsidP="00795059">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15 JP</w:t>
            </w:r>
          </w:p>
        </w:tc>
      </w:tr>
      <w:tr w:rsidR="00F718A3" w:rsidRPr="00007A23" w:rsidTr="00614C4D">
        <w:tc>
          <w:tcPr>
            <w:tcW w:w="1803" w:type="pct"/>
          </w:tcPr>
          <w:p w:rsidR="00F718A3" w:rsidRPr="00007A23" w:rsidRDefault="00F718A3" w:rsidP="00F718A3">
            <w:pPr>
              <w:adjustRightInd w:val="0"/>
              <w:snapToGrid w:val="0"/>
              <w:ind w:left="576" w:hanging="576"/>
              <w:rPr>
                <w:rFonts w:ascii="Tahoma" w:hAnsi="Tahoma" w:cs="Tahoma"/>
                <w:bCs/>
                <w:kern w:val="24"/>
                <w:sz w:val="24"/>
                <w:szCs w:val="24"/>
                <w:lang w:val="id-ID" w:eastAsia="id-ID"/>
              </w:rPr>
            </w:pPr>
            <w:r w:rsidRPr="00007A23">
              <w:rPr>
                <w:rFonts w:ascii="Tahoma" w:hAnsi="Tahoma" w:cs="Tahoma"/>
                <w:color w:val="000000"/>
                <w:sz w:val="24"/>
                <w:szCs w:val="24"/>
                <w:lang w:val="id-ID" w:eastAsia="id-ID"/>
              </w:rPr>
              <w:lastRenderedPageBreak/>
              <w:t>3.10</w:t>
            </w:r>
            <w:r w:rsidRPr="00007A23">
              <w:rPr>
                <w:rFonts w:ascii="Tahoma" w:hAnsi="Tahoma" w:cs="Tahoma"/>
                <w:color w:val="000000"/>
                <w:sz w:val="24"/>
                <w:szCs w:val="24"/>
                <w:lang w:val="id-ID" w:eastAsia="id-ID"/>
              </w:rPr>
              <w:tab/>
            </w:r>
            <w:r w:rsidRPr="00007A23">
              <w:rPr>
                <w:rFonts w:ascii="Tahoma" w:hAnsi="Tahoma" w:cs="Tahoma"/>
                <w:sz w:val="24"/>
                <w:szCs w:val="24"/>
                <w:lang w:val="id-ID"/>
              </w:rPr>
              <w:t>Menerapkan nilai mora</w:t>
            </w:r>
            <w:r w:rsidR="00DA2D6D">
              <w:rPr>
                <w:rFonts w:ascii="Tahoma" w:hAnsi="Tahoma" w:cs="Tahoma"/>
                <w:sz w:val="24"/>
                <w:szCs w:val="24"/>
                <w:lang w:val="id-ID"/>
              </w:rPr>
              <w:t>litas berdasarkan ajaran Buddha</w:t>
            </w:r>
          </w:p>
        </w:tc>
        <w:tc>
          <w:tcPr>
            <w:tcW w:w="2291" w:type="pct"/>
          </w:tcPr>
          <w:p w:rsidR="00F718A3" w:rsidRPr="00007A23" w:rsidRDefault="00F718A3" w:rsidP="00DA2D6D">
            <w:pPr>
              <w:adjustRightInd w:val="0"/>
              <w:snapToGrid w:val="0"/>
              <w:ind w:left="590" w:hanging="567"/>
              <w:rPr>
                <w:rFonts w:ascii="Tahoma" w:hAnsi="Tahoma" w:cs="Tahoma"/>
                <w:sz w:val="24"/>
                <w:szCs w:val="24"/>
                <w:lang w:val="id-ID" w:eastAsia="id-ID"/>
              </w:rPr>
            </w:pPr>
            <w:r w:rsidRPr="00007A23">
              <w:rPr>
                <w:rFonts w:ascii="Tahoma" w:hAnsi="Tahoma" w:cs="Tahoma"/>
                <w:color w:val="000000"/>
                <w:sz w:val="24"/>
                <w:szCs w:val="24"/>
                <w:lang w:val="id-ID" w:eastAsia="id-ID"/>
              </w:rPr>
              <w:t>4.10 Melaksanakan</w:t>
            </w:r>
            <w:r w:rsidRPr="00007A23">
              <w:rPr>
                <w:rFonts w:ascii="Tahoma" w:hAnsi="Tahoma" w:cs="Tahoma"/>
                <w:sz w:val="24"/>
                <w:szCs w:val="24"/>
                <w:lang w:val="id-ID"/>
              </w:rPr>
              <w:t xml:space="preserve"> nilai moralitas berdasarkan agama Buddha</w:t>
            </w:r>
            <w:r w:rsidRPr="00007A23">
              <w:rPr>
                <w:rFonts w:ascii="Tahoma" w:hAnsi="Tahoma" w:cs="Tahoma"/>
                <w:color w:val="000000"/>
                <w:sz w:val="24"/>
                <w:szCs w:val="24"/>
                <w:lang w:val="id-ID" w:eastAsia="id-ID"/>
              </w:rPr>
              <w:t>.</w:t>
            </w:r>
          </w:p>
        </w:tc>
        <w:tc>
          <w:tcPr>
            <w:tcW w:w="906" w:type="pct"/>
            <w:shd w:val="clear" w:color="auto" w:fill="auto"/>
          </w:tcPr>
          <w:p w:rsidR="00F718A3" w:rsidRPr="00007A23" w:rsidRDefault="00F718A3" w:rsidP="00795059">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12 JP</w:t>
            </w:r>
          </w:p>
        </w:tc>
      </w:tr>
      <w:tr w:rsidR="00F718A3" w:rsidRPr="00007A23" w:rsidTr="00614C4D">
        <w:tc>
          <w:tcPr>
            <w:tcW w:w="1803" w:type="pct"/>
          </w:tcPr>
          <w:p w:rsidR="00F718A3" w:rsidRPr="00007A23" w:rsidRDefault="00F718A3" w:rsidP="00F718A3">
            <w:pPr>
              <w:adjustRightInd w:val="0"/>
              <w:snapToGrid w:val="0"/>
              <w:ind w:left="576" w:hanging="576"/>
              <w:rPr>
                <w:rFonts w:ascii="Tahoma" w:hAnsi="Tahoma" w:cs="Tahoma"/>
                <w:sz w:val="24"/>
                <w:szCs w:val="24"/>
                <w:lang w:val="id-ID"/>
              </w:rPr>
            </w:pPr>
            <w:r w:rsidRPr="00007A23">
              <w:rPr>
                <w:rFonts w:ascii="Tahoma" w:hAnsi="Tahoma" w:cs="Tahoma"/>
                <w:color w:val="000000"/>
                <w:sz w:val="24"/>
                <w:szCs w:val="24"/>
                <w:lang w:val="id-ID" w:eastAsia="id-ID"/>
              </w:rPr>
              <w:t>3.11</w:t>
            </w:r>
            <w:r w:rsidRPr="00007A23">
              <w:rPr>
                <w:rFonts w:ascii="Tahoma" w:hAnsi="Tahoma" w:cs="Tahoma"/>
                <w:color w:val="000000"/>
                <w:sz w:val="24"/>
                <w:szCs w:val="24"/>
                <w:lang w:val="id-ID" w:eastAsia="id-ID"/>
              </w:rPr>
              <w:tab/>
            </w:r>
            <w:r w:rsidRPr="00007A23">
              <w:rPr>
                <w:rFonts w:ascii="Tahoma" w:hAnsi="Tahoma" w:cs="Tahoma"/>
                <w:sz w:val="24"/>
                <w:szCs w:val="24"/>
                <w:lang w:val="id-ID"/>
              </w:rPr>
              <w:t>Menerapkan Sila sebagai pelindung dalam kehidupan sehari-hari.</w:t>
            </w:r>
          </w:p>
        </w:tc>
        <w:tc>
          <w:tcPr>
            <w:tcW w:w="2291" w:type="pct"/>
          </w:tcPr>
          <w:p w:rsidR="00F718A3" w:rsidRPr="00007A23" w:rsidRDefault="00F718A3" w:rsidP="00F718A3">
            <w:pPr>
              <w:adjustRightInd w:val="0"/>
              <w:snapToGrid w:val="0"/>
              <w:ind w:left="590" w:hanging="590"/>
              <w:rPr>
                <w:rFonts w:ascii="Tahoma" w:hAnsi="Tahoma" w:cs="Tahoma"/>
                <w:color w:val="000000"/>
                <w:sz w:val="24"/>
                <w:szCs w:val="24"/>
                <w:lang w:val="id-ID" w:eastAsia="id-ID"/>
              </w:rPr>
            </w:pPr>
            <w:r w:rsidRPr="00007A23">
              <w:rPr>
                <w:rFonts w:ascii="Tahoma" w:hAnsi="Tahoma" w:cs="Tahoma"/>
                <w:color w:val="000000"/>
                <w:sz w:val="24"/>
                <w:szCs w:val="24"/>
                <w:lang w:val="id-ID" w:eastAsia="id-ID"/>
              </w:rPr>
              <w:t>4.11</w:t>
            </w:r>
            <w:r w:rsidRPr="00007A23">
              <w:rPr>
                <w:rFonts w:ascii="Tahoma" w:hAnsi="Tahoma" w:cs="Tahoma"/>
                <w:color w:val="000000"/>
                <w:sz w:val="24"/>
                <w:szCs w:val="24"/>
                <w:lang w:val="id-ID" w:eastAsia="id-ID"/>
              </w:rPr>
              <w:tab/>
              <w:t xml:space="preserve">Melaksanakan </w:t>
            </w:r>
            <w:r w:rsidRPr="00007A23">
              <w:rPr>
                <w:rFonts w:ascii="Tahoma" w:hAnsi="Tahoma" w:cs="Tahoma"/>
                <w:sz w:val="24"/>
                <w:szCs w:val="24"/>
                <w:lang w:val="id-ID"/>
              </w:rPr>
              <w:t>Sila sebagai pelindung dalam kehidupan sehari-hari.</w:t>
            </w:r>
          </w:p>
        </w:tc>
        <w:tc>
          <w:tcPr>
            <w:tcW w:w="906" w:type="pct"/>
            <w:shd w:val="clear" w:color="auto" w:fill="auto"/>
          </w:tcPr>
          <w:p w:rsidR="00F718A3" w:rsidRPr="00007A23" w:rsidRDefault="00F718A3" w:rsidP="00795059">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12 JP</w:t>
            </w:r>
          </w:p>
        </w:tc>
      </w:tr>
      <w:tr w:rsidR="00F718A3" w:rsidRPr="00007A23" w:rsidTr="00614C4D">
        <w:tc>
          <w:tcPr>
            <w:tcW w:w="1803" w:type="pct"/>
          </w:tcPr>
          <w:p w:rsidR="00F718A3" w:rsidRPr="00007A23" w:rsidRDefault="00F718A3" w:rsidP="00103F7B">
            <w:pPr>
              <w:adjustRightInd w:val="0"/>
              <w:snapToGrid w:val="0"/>
              <w:ind w:left="576" w:hanging="576"/>
              <w:jc w:val="both"/>
              <w:rPr>
                <w:rFonts w:ascii="Tahoma" w:hAnsi="Tahoma" w:cs="Tahoma"/>
                <w:color w:val="000000"/>
                <w:sz w:val="24"/>
                <w:szCs w:val="24"/>
                <w:lang w:val="id-ID" w:eastAsia="id-ID"/>
              </w:rPr>
            </w:pPr>
            <w:r w:rsidRPr="00007A23">
              <w:rPr>
                <w:rFonts w:ascii="Tahoma" w:hAnsi="Tahoma" w:cs="Tahoma"/>
                <w:color w:val="000000"/>
                <w:sz w:val="24"/>
                <w:szCs w:val="24"/>
                <w:lang w:val="id-ID" w:eastAsia="id-ID"/>
              </w:rPr>
              <w:t>3.12</w:t>
            </w:r>
            <w:r w:rsidRPr="00007A23">
              <w:rPr>
                <w:rFonts w:ascii="Tahoma" w:hAnsi="Tahoma" w:cs="Tahoma"/>
                <w:color w:val="000000"/>
                <w:sz w:val="24"/>
                <w:szCs w:val="24"/>
                <w:lang w:val="id-ID" w:eastAsia="id-ID"/>
              </w:rPr>
              <w:tab/>
            </w:r>
            <w:proofErr w:type="spellStart"/>
            <w:r w:rsidRPr="00007A23">
              <w:rPr>
                <w:rFonts w:ascii="Tahoma" w:hAnsi="Tahoma" w:cs="Tahoma"/>
                <w:sz w:val="24"/>
                <w:szCs w:val="24"/>
              </w:rPr>
              <w:t>Meng</w:t>
            </w:r>
            <w:proofErr w:type="spellEnd"/>
            <w:r w:rsidRPr="00007A23">
              <w:rPr>
                <w:rFonts w:ascii="Tahoma" w:hAnsi="Tahoma" w:cs="Tahoma"/>
                <w:sz w:val="24"/>
                <w:szCs w:val="24"/>
                <w:lang w:val="id-ID"/>
              </w:rPr>
              <w:t xml:space="preserve">evaluasi manfaat menjalankan </w:t>
            </w:r>
            <w:proofErr w:type="spellStart"/>
            <w:r w:rsidRPr="00007A23">
              <w:rPr>
                <w:rFonts w:ascii="Tahoma" w:hAnsi="Tahoma" w:cs="Tahoma"/>
                <w:sz w:val="24"/>
                <w:szCs w:val="24"/>
              </w:rPr>
              <w:t>sila</w:t>
            </w:r>
            <w:proofErr w:type="spellEnd"/>
            <w:r w:rsidRPr="00007A23">
              <w:rPr>
                <w:rFonts w:ascii="Tahoma" w:hAnsi="Tahoma" w:cs="Tahoma"/>
                <w:sz w:val="24"/>
                <w:szCs w:val="24"/>
                <w:lang w:val="id-ID"/>
              </w:rPr>
              <w:t>.</w:t>
            </w:r>
          </w:p>
        </w:tc>
        <w:tc>
          <w:tcPr>
            <w:tcW w:w="2291" w:type="pct"/>
          </w:tcPr>
          <w:p w:rsidR="00F718A3" w:rsidRPr="00A925D0" w:rsidRDefault="00F718A3" w:rsidP="00A925D0">
            <w:pPr>
              <w:adjustRightInd w:val="0"/>
              <w:snapToGrid w:val="0"/>
              <w:ind w:left="576" w:hanging="576"/>
              <w:rPr>
                <w:rFonts w:ascii="Tahoma" w:hAnsi="Tahoma" w:cs="Tahoma"/>
                <w:sz w:val="24"/>
                <w:szCs w:val="24"/>
                <w:lang w:val="id-ID"/>
              </w:rPr>
            </w:pPr>
            <w:r w:rsidRPr="00007A23">
              <w:rPr>
                <w:rFonts w:ascii="Tahoma" w:hAnsi="Tahoma" w:cs="Tahoma"/>
                <w:color w:val="000000"/>
                <w:sz w:val="24"/>
                <w:szCs w:val="24"/>
                <w:lang w:val="id-ID" w:eastAsia="id-ID"/>
              </w:rPr>
              <w:t>4.12</w:t>
            </w:r>
            <w:r w:rsidRPr="00007A23">
              <w:rPr>
                <w:rFonts w:ascii="Tahoma" w:hAnsi="Tahoma" w:cs="Tahoma"/>
                <w:color w:val="000000"/>
                <w:sz w:val="24"/>
                <w:szCs w:val="24"/>
                <w:lang w:val="id-ID" w:eastAsia="id-ID"/>
              </w:rPr>
              <w:tab/>
            </w:r>
            <w:r w:rsidRPr="00007A23">
              <w:rPr>
                <w:rFonts w:ascii="Tahoma" w:hAnsi="Tahoma" w:cs="Tahoma"/>
                <w:sz w:val="24"/>
                <w:szCs w:val="24"/>
                <w:lang w:val="id-ID"/>
              </w:rPr>
              <w:t>Mengembangkan manfaat menjalankan s</w:t>
            </w:r>
            <w:proofErr w:type="spellStart"/>
            <w:r w:rsidRPr="00007A23">
              <w:rPr>
                <w:rFonts w:ascii="Tahoma" w:hAnsi="Tahoma" w:cs="Tahoma"/>
                <w:sz w:val="24"/>
                <w:szCs w:val="24"/>
              </w:rPr>
              <w:t>ila</w:t>
            </w:r>
            <w:proofErr w:type="spellEnd"/>
            <w:r w:rsidRPr="00007A23">
              <w:rPr>
                <w:rFonts w:ascii="Tahoma" w:hAnsi="Tahoma" w:cs="Tahoma"/>
                <w:sz w:val="24"/>
                <w:szCs w:val="24"/>
                <w:lang w:val="id-ID"/>
              </w:rPr>
              <w:t>.</w:t>
            </w:r>
          </w:p>
        </w:tc>
        <w:tc>
          <w:tcPr>
            <w:tcW w:w="906" w:type="pct"/>
            <w:shd w:val="clear" w:color="auto" w:fill="auto"/>
          </w:tcPr>
          <w:p w:rsidR="00F718A3" w:rsidRPr="00007A23" w:rsidRDefault="00F718A3" w:rsidP="00795059">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12 JP</w:t>
            </w:r>
          </w:p>
        </w:tc>
      </w:tr>
      <w:tr w:rsidR="00F718A3" w:rsidRPr="00007A23" w:rsidTr="00614C4D">
        <w:tc>
          <w:tcPr>
            <w:tcW w:w="1803" w:type="pct"/>
          </w:tcPr>
          <w:p w:rsidR="00F718A3" w:rsidRPr="00007A23" w:rsidRDefault="00F718A3" w:rsidP="00F718A3">
            <w:pPr>
              <w:adjustRightInd w:val="0"/>
              <w:snapToGrid w:val="0"/>
              <w:ind w:left="576" w:hanging="576"/>
              <w:rPr>
                <w:rFonts w:ascii="Tahoma" w:hAnsi="Tahoma" w:cs="Tahoma"/>
                <w:color w:val="000000"/>
                <w:sz w:val="24"/>
                <w:szCs w:val="24"/>
                <w:lang w:val="id-ID" w:eastAsia="id-ID"/>
              </w:rPr>
            </w:pPr>
            <w:r w:rsidRPr="00007A23">
              <w:rPr>
                <w:rFonts w:ascii="Tahoma" w:hAnsi="Tahoma" w:cs="Tahoma"/>
                <w:color w:val="000000"/>
                <w:sz w:val="24"/>
                <w:szCs w:val="24"/>
                <w:lang w:val="id-ID" w:eastAsia="id-ID"/>
              </w:rPr>
              <w:t>3.13</w:t>
            </w:r>
            <w:r w:rsidRPr="00007A23">
              <w:rPr>
                <w:rFonts w:ascii="Tahoma" w:hAnsi="Tahoma" w:cs="Tahoma"/>
                <w:color w:val="000000"/>
                <w:sz w:val="24"/>
                <w:szCs w:val="24"/>
                <w:lang w:val="id-ID" w:eastAsia="id-ID"/>
              </w:rPr>
              <w:tab/>
            </w:r>
            <w:proofErr w:type="spellStart"/>
            <w:r w:rsidRPr="00007A23">
              <w:rPr>
                <w:rFonts w:ascii="Tahoma" w:hAnsi="Tahoma" w:cs="Tahoma"/>
                <w:sz w:val="24"/>
                <w:szCs w:val="24"/>
              </w:rPr>
              <w:t>Menerapkan</w:t>
            </w:r>
            <w:proofErr w:type="spellEnd"/>
            <w:r w:rsidRPr="00007A23">
              <w:rPr>
                <w:rFonts w:ascii="Tahoma" w:hAnsi="Tahoma" w:cs="Tahoma"/>
                <w:sz w:val="24"/>
                <w:szCs w:val="24"/>
              </w:rPr>
              <w:t xml:space="preserve"> puja </w:t>
            </w:r>
            <w:proofErr w:type="spellStart"/>
            <w:r w:rsidRPr="00007A23">
              <w:rPr>
                <w:rFonts w:ascii="Tahoma" w:hAnsi="Tahoma" w:cs="Tahoma"/>
                <w:sz w:val="24"/>
                <w:szCs w:val="24"/>
              </w:rPr>
              <w:t>terkait</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dengan</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budaya</w:t>
            </w:r>
            <w:proofErr w:type="spellEnd"/>
            <w:r w:rsidRPr="00007A23">
              <w:rPr>
                <w:rFonts w:ascii="Tahoma" w:hAnsi="Tahoma" w:cs="Tahoma"/>
                <w:sz w:val="24"/>
                <w:szCs w:val="24"/>
                <w:lang w:val="id-ID"/>
              </w:rPr>
              <w:t>.</w:t>
            </w:r>
          </w:p>
        </w:tc>
        <w:tc>
          <w:tcPr>
            <w:tcW w:w="2291" w:type="pct"/>
          </w:tcPr>
          <w:p w:rsidR="00F718A3" w:rsidRPr="00A925D0" w:rsidRDefault="00F718A3" w:rsidP="00A925D0">
            <w:pPr>
              <w:adjustRightInd w:val="0"/>
              <w:snapToGrid w:val="0"/>
              <w:ind w:left="576" w:hanging="576"/>
              <w:jc w:val="both"/>
              <w:rPr>
                <w:rFonts w:ascii="Tahoma" w:hAnsi="Tahoma" w:cs="Tahoma"/>
                <w:sz w:val="24"/>
                <w:szCs w:val="24"/>
                <w:lang w:val="id-ID"/>
              </w:rPr>
            </w:pPr>
            <w:r w:rsidRPr="00007A23">
              <w:rPr>
                <w:rFonts w:ascii="Tahoma" w:hAnsi="Tahoma" w:cs="Tahoma"/>
                <w:color w:val="000000"/>
                <w:sz w:val="24"/>
                <w:szCs w:val="24"/>
                <w:lang w:val="id-ID" w:eastAsia="id-ID"/>
              </w:rPr>
              <w:t>4.13</w:t>
            </w:r>
            <w:r w:rsidRPr="00007A23">
              <w:rPr>
                <w:rFonts w:ascii="Tahoma" w:hAnsi="Tahoma" w:cs="Tahoma"/>
                <w:color w:val="000000"/>
                <w:sz w:val="24"/>
                <w:szCs w:val="24"/>
                <w:lang w:val="id-ID" w:eastAsia="id-ID"/>
              </w:rPr>
              <w:tab/>
            </w:r>
            <w:r w:rsidRPr="00007A23">
              <w:rPr>
                <w:rFonts w:ascii="Tahoma" w:hAnsi="Tahoma" w:cs="Tahoma"/>
                <w:sz w:val="24"/>
                <w:szCs w:val="24"/>
                <w:lang w:val="id-ID"/>
              </w:rPr>
              <w:t xml:space="preserve">Melakukan </w:t>
            </w:r>
            <w:r w:rsidRPr="00007A23">
              <w:rPr>
                <w:rFonts w:ascii="Tahoma" w:hAnsi="Tahoma" w:cs="Tahoma"/>
                <w:sz w:val="24"/>
                <w:szCs w:val="24"/>
              </w:rPr>
              <w:t xml:space="preserve">puja </w:t>
            </w:r>
            <w:proofErr w:type="spellStart"/>
            <w:r w:rsidRPr="00007A23">
              <w:rPr>
                <w:rFonts w:ascii="Tahoma" w:hAnsi="Tahoma" w:cs="Tahoma"/>
                <w:sz w:val="24"/>
                <w:szCs w:val="24"/>
              </w:rPr>
              <w:t>terkait</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dengan</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budaya</w:t>
            </w:r>
            <w:proofErr w:type="spellEnd"/>
            <w:r w:rsidRPr="00007A23">
              <w:rPr>
                <w:rFonts w:ascii="Tahoma" w:hAnsi="Tahoma" w:cs="Tahoma"/>
                <w:sz w:val="24"/>
                <w:szCs w:val="24"/>
                <w:lang w:val="id-ID"/>
              </w:rPr>
              <w:t>.</w:t>
            </w:r>
          </w:p>
        </w:tc>
        <w:tc>
          <w:tcPr>
            <w:tcW w:w="906" w:type="pct"/>
            <w:shd w:val="clear" w:color="auto" w:fill="auto"/>
          </w:tcPr>
          <w:p w:rsidR="00F718A3" w:rsidRPr="00007A23" w:rsidRDefault="00F718A3" w:rsidP="00795059">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12 JP</w:t>
            </w:r>
          </w:p>
        </w:tc>
      </w:tr>
      <w:tr w:rsidR="00F718A3" w:rsidRPr="00007A23" w:rsidTr="00614C4D">
        <w:tc>
          <w:tcPr>
            <w:tcW w:w="1803" w:type="pct"/>
          </w:tcPr>
          <w:p w:rsidR="00F718A3" w:rsidRPr="00007A23" w:rsidRDefault="00F718A3" w:rsidP="00F77E02">
            <w:pPr>
              <w:adjustRightInd w:val="0"/>
              <w:snapToGrid w:val="0"/>
              <w:ind w:left="576" w:hanging="576"/>
              <w:jc w:val="both"/>
              <w:rPr>
                <w:rFonts w:ascii="Tahoma" w:hAnsi="Tahoma" w:cs="Tahoma"/>
                <w:color w:val="000000"/>
                <w:sz w:val="24"/>
                <w:szCs w:val="24"/>
                <w:lang w:val="id-ID" w:eastAsia="id-ID"/>
              </w:rPr>
            </w:pPr>
            <w:r w:rsidRPr="00007A23">
              <w:rPr>
                <w:rFonts w:ascii="Tahoma" w:hAnsi="Tahoma" w:cs="Tahoma"/>
                <w:color w:val="000000"/>
                <w:sz w:val="24"/>
                <w:szCs w:val="24"/>
                <w:lang w:val="id-ID" w:eastAsia="id-ID"/>
              </w:rPr>
              <w:t>3.14</w:t>
            </w:r>
            <w:r w:rsidRPr="00007A23">
              <w:rPr>
                <w:rFonts w:ascii="Tahoma" w:hAnsi="Tahoma" w:cs="Tahoma"/>
                <w:color w:val="000000"/>
                <w:sz w:val="24"/>
                <w:szCs w:val="24"/>
                <w:lang w:val="id-ID" w:eastAsia="id-ID"/>
              </w:rPr>
              <w:tab/>
            </w:r>
            <w:proofErr w:type="spellStart"/>
            <w:r w:rsidRPr="00007A23">
              <w:rPr>
                <w:rFonts w:ascii="Tahoma" w:hAnsi="Tahoma" w:cs="Tahoma"/>
                <w:sz w:val="24"/>
                <w:szCs w:val="24"/>
              </w:rPr>
              <w:t>Meng</w:t>
            </w:r>
            <w:proofErr w:type="spellEnd"/>
            <w:r w:rsidRPr="00007A23">
              <w:rPr>
                <w:rFonts w:ascii="Tahoma" w:hAnsi="Tahoma" w:cs="Tahoma"/>
                <w:sz w:val="24"/>
                <w:szCs w:val="24"/>
                <w:lang w:val="id-ID"/>
              </w:rPr>
              <w:t>evaluasi</w:t>
            </w:r>
            <w:r w:rsidRPr="00007A23">
              <w:rPr>
                <w:rFonts w:ascii="Tahoma" w:hAnsi="Tahoma" w:cs="Tahoma"/>
                <w:sz w:val="24"/>
                <w:szCs w:val="24"/>
              </w:rPr>
              <w:t xml:space="preserve"> </w:t>
            </w:r>
            <w:proofErr w:type="spellStart"/>
            <w:r w:rsidRPr="00007A23">
              <w:rPr>
                <w:rFonts w:ascii="Tahoma" w:hAnsi="Tahoma" w:cs="Tahoma"/>
                <w:sz w:val="24"/>
                <w:szCs w:val="24"/>
              </w:rPr>
              <w:t>peranan</w:t>
            </w:r>
            <w:proofErr w:type="spellEnd"/>
            <w:r w:rsidRPr="00007A23">
              <w:rPr>
                <w:rFonts w:ascii="Tahoma" w:hAnsi="Tahoma" w:cs="Tahoma"/>
                <w:sz w:val="24"/>
                <w:szCs w:val="24"/>
              </w:rPr>
              <w:t xml:space="preserve"> Agama Buddha </w:t>
            </w:r>
            <w:proofErr w:type="spellStart"/>
            <w:r w:rsidRPr="00007A23">
              <w:rPr>
                <w:rFonts w:ascii="Tahoma" w:hAnsi="Tahoma" w:cs="Tahoma"/>
                <w:sz w:val="24"/>
                <w:szCs w:val="24"/>
              </w:rPr>
              <w:t>dalam</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pelestarian</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lingkungan</w:t>
            </w:r>
            <w:proofErr w:type="spellEnd"/>
            <w:r w:rsidRPr="00007A23">
              <w:rPr>
                <w:rFonts w:ascii="Tahoma" w:hAnsi="Tahoma" w:cs="Tahoma"/>
                <w:sz w:val="24"/>
                <w:szCs w:val="24"/>
                <w:lang w:val="id-ID"/>
              </w:rPr>
              <w:t>.</w:t>
            </w:r>
          </w:p>
        </w:tc>
        <w:tc>
          <w:tcPr>
            <w:tcW w:w="2291" w:type="pct"/>
          </w:tcPr>
          <w:p w:rsidR="00F718A3" w:rsidRPr="00A925D0" w:rsidRDefault="00F718A3" w:rsidP="00A925D0">
            <w:pPr>
              <w:adjustRightInd w:val="0"/>
              <w:snapToGrid w:val="0"/>
              <w:ind w:left="576" w:hanging="576"/>
              <w:rPr>
                <w:rFonts w:ascii="Tahoma" w:hAnsi="Tahoma" w:cs="Tahoma"/>
                <w:sz w:val="24"/>
                <w:szCs w:val="24"/>
                <w:lang w:val="id-ID"/>
              </w:rPr>
            </w:pPr>
            <w:r w:rsidRPr="00007A23">
              <w:rPr>
                <w:rFonts w:ascii="Tahoma" w:hAnsi="Tahoma" w:cs="Tahoma"/>
                <w:color w:val="000000"/>
                <w:sz w:val="24"/>
                <w:szCs w:val="24"/>
                <w:lang w:val="id-ID" w:eastAsia="id-ID"/>
              </w:rPr>
              <w:t>4.14</w:t>
            </w:r>
            <w:r w:rsidRPr="00007A23">
              <w:rPr>
                <w:rFonts w:ascii="Tahoma" w:hAnsi="Tahoma" w:cs="Tahoma"/>
                <w:color w:val="000000"/>
                <w:sz w:val="24"/>
                <w:szCs w:val="24"/>
                <w:lang w:val="id-ID" w:eastAsia="id-ID"/>
              </w:rPr>
              <w:tab/>
              <w:t xml:space="preserve">Mengembangkan </w:t>
            </w:r>
            <w:proofErr w:type="spellStart"/>
            <w:r w:rsidRPr="00007A23">
              <w:rPr>
                <w:rFonts w:ascii="Tahoma" w:hAnsi="Tahoma" w:cs="Tahoma"/>
                <w:sz w:val="24"/>
                <w:szCs w:val="24"/>
              </w:rPr>
              <w:t>peranan</w:t>
            </w:r>
            <w:proofErr w:type="spellEnd"/>
            <w:r w:rsidRPr="00007A23">
              <w:rPr>
                <w:rFonts w:ascii="Tahoma" w:hAnsi="Tahoma" w:cs="Tahoma"/>
                <w:sz w:val="24"/>
                <w:szCs w:val="24"/>
              </w:rPr>
              <w:t xml:space="preserve"> Agama Buddha </w:t>
            </w:r>
            <w:proofErr w:type="spellStart"/>
            <w:r w:rsidRPr="00007A23">
              <w:rPr>
                <w:rFonts w:ascii="Tahoma" w:hAnsi="Tahoma" w:cs="Tahoma"/>
                <w:sz w:val="24"/>
                <w:szCs w:val="24"/>
              </w:rPr>
              <w:t>dalam</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pelestarian</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lingkungan</w:t>
            </w:r>
            <w:proofErr w:type="spellEnd"/>
            <w:r w:rsidRPr="00007A23">
              <w:rPr>
                <w:rFonts w:ascii="Tahoma" w:hAnsi="Tahoma" w:cs="Tahoma"/>
                <w:sz w:val="24"/>
                <w:szCs w:val="24"/>
                <w:lang w:val="id-ID"/>
              </w:rPr>
              <w:t>.</w:t>
            </w:r>
          </w:p>
        </w:tc>
        <w:tc>
          <w:tcPr>
            <w:tcW w:w="906" w:type="pct"/>
            <w:shd w:val="clear" w:color="auto" w:fill="auto"/>
          </w:tcPr>
          <w:p w:rsidR="00F718A3" w:rsidRPr="00007A23" w:rsidRDefault="00F718A3" w:rsidP="00795059">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12 JP</w:t>
            </w:r>
          </w:p>
        </w:tc>
      </w:tr>
      <w:tr w:rsidR="00F718A3" w:rsidRPr="00007A23" w:rsidTr="00614C4D">
        <w:tc>
          <w:tcPr>
            <w:tcW w:w="1803" w:type="pct"/>
          </w:tcPr>
          <w:p w:rsidR="00F718A3" w:rsidRPr="00007A23" w:rsidRDefault="00F718A3" w:rsidP="00F718A3">
            <w:pPr>
              <w:adjustRightInd w:val="0"/>
              <w:snapToGrid w:val="0"/>
              <w:ind w:left="576" w:hanging="576"/>
              <w:jc w:val="both"/>
              <w:rPr>
                <w:rFonts w:ascii="Tahoma" w:hAnsi="Tahoma" w:cs="Tahoma"/>
                <w:sz w:val="24"/>
                <w:szCs w:val="24"/>
                <w:lang w:val="id-ID"/>
              </w:rPr>
            </w:pPr>
            <w:r w:rsidRPr="00007A23">
              <w:rPr>
                <w:rFonts w:ascii="Tahoma" w:hAnsi="Tahoma" w:cs="Tahoma"/>
                <w:color w:val="000000"/>
                <w:sz w:val="24"/>
                <w:szCs w:val="24"/>
                <w:lang w:val="id-ID" w:eastAsia="id-ID"/>
              </w:rPr>
              <w:t>3.15</w:t>
            </w:r>
            <w:r w:rsidRPr="00007A23">
              <w:rPr>
                <w:rFonts w:ascii="Tahoma" w:hAnsi="Tahoma" w:cs="Tahoma"/>
                <w:color w:val="000000"/>
                <w:sz w:val="24"/>
                <w:szCs w:val="24"/>
                <w:lang w:val="id-ID" w:eastAsia="id-ID"/>
              </w:rPr>
              <w:tab/>
            </w:r>
            <w:r w:rsidRPr="00007A23">
              <w:rPr>
                <w:rFonts w:ascii="Tahoma" w:hAnsi="Tahoma" w:cs="Tahoma"/>
                <w:sz w:val="24"/>
                <w:szCs w:val="24"/>
              </w:rPr>
              <w:t>Me</w:t>
            </w:r>
            <w:r w:rsidRPr="00007A23">
              <w:rPr>
                <w:rFonts w:ascii="Tahoma" w:hAnsi="Tahoma" w:cs="Tahoma"/>
                <w:sz w:val="24"/>
                <w:szCs w:val="24"/>
                <w:lang w:val="id-ID"/>
              </w:rPr>
              <w:t>nganalisis</w:t>
            </w:r>
            <w:r w:rsidRPr="00007A23">
              <w:rPr>
                <w:rFonts w:ascii="Tahoma" w:hAnsi="Tahoma" w:cs="Tahoma"/>
                <w:sz w:val="24"/>
                <w:szCs w:val="24"/>
              </w:rPr>
              <w:t xml:space="preserve"> </w:t>
            </w:r>
            <w:proofErr w:type="spellStart"/>
            <w:r w:rsidRPr="00007A23">
              <w:rPr>
                <w:rFonts w:ascii="Tahoma" w:hAnsi="Tahoma" w:cs="Tahoma"/>
                <w:sz w:val="24"/>
                <w:szCs w:val="24"/>
              </w:rPr>
              <w:t>berbagai</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fenomena</w:t>
            </w:r>
            <w:proofErr w:type="spellEnd"/>
            <w:r w:rsidRPr="00007A23">
              <w:rPr>
                <w:rFonts w:ascii="Tahoma" w:hAnsi="Tahoma" w:cs="Tahoma"/>
                <w:sz w:val="24"/>
                <w:szCs w:val="24"/>
              </w:rPr>
              <w:t xml:space="preserve"> </w:t>
            </w:r>
            <w:r w:rsidRPr="00007A23">
              <w:rPr>
                <w:rFonts w:ascii="Tahoma" w:hAnsi="Tahoma" w:cs="Tahoma"/>
                <w:sz w:val="24"/>
                <w:szCs w:val="24"/>
                <w:lang w:val="id-ID"/>
              </w:rPr>
              <w:t>berdasarkan Hukum Empat Kebenaran Mulia.</w:t>
            </w:r>
          </w:p>
        </w:tc>
        <w:tc>
          <w:tcPr>
            <w:tcW w:w="2291" w:type="pct"/>
          </w:tcPr>
          <w:p w:rsidR="00F718A3" w:rsidRPr="00007A23" w:rsidRDefault="00F718A3" w:rsidP="00F718A3">
            <w:pPr>
              <w:adjustRightInd w:val="0"/>
              <w:snapToGrid w:val="0"/>
              <w:ind w:left="576" w:hanging="576"/>
              <w:rPr>
                <w:rFonts w:ascii="Tahoma" w:hAnsi="Tahoma" w:cs="Tahoma"/>
                <w:color w:val="000000"/>
                <w:sz w:val="24"/>
                <w:szCs w:val="24"/>
                <w:lang w:val="id-ID" w:eastAsia="id-ID"/>
              </w:rPr>
            </w:pPr>
            <w:r w:rsidRPr="00007A23">
              <w:rPr>
                <w:rFonts w:ascii="Tahoma" w:hAnsi="Tahoma" w:cs="Tahoma"/>
                <w:color w:val="000000"/>
                <w:sz w:val="24"/>
                <w:szCs w:val="24"/>
                <w:lang w:val="id-ID" w:eastAsia="id-ID"/>
              </w:rPr>
              <w:t>4.15</w:t>
            </w:r>
            <w:r w:rsidRPr="00007A23">
              <w:rPr>
                <w:rFonts w:ascii="Tahoma" w:hAnsi="Tahoma" w:cs="Tahoma"/>
                <w:color w:val="000000"/>
                <w:sz w:val="24"/>
                <w:szCs w:val="24"/>
                <w:lang w:val="id-ID" w:eastAsia="id-ID"/>
              </w:rPr>
              <w:tab/>
            </w:r>
            <w:r w:rsidRPr="00007A23">
              <w:rPr>
                <w:rFonts w:ascii="Tahoma" w:hAnsi="Tahoma" w:cs="Tahoma"/>
                <w:sz w:val="24"/>
                <w:szCs w:val="24"/>
              </w:rPr>
              <w:t>Me</w:t>
            </w:r>
            <w:r w:rsidRPr="00007A23">
              <w:rPr>
                <w:rFonts w:ascii="Tahoma" w:hAnsi="Tahoma" w:cs="Tahoma"/>
                <w:sz w:val="24"/>
                <w:szCs w:val="24"/>
                <w:lang w:val="id-ID"/>
              </w:rPr>
              <w:t xml:space="preserve">nentukan </w:t>
            </w:r>
            <w:proofErr w:type="spellStart"/>
            <w:r w:rsidRPr="00007A23">
              <w:rPr>
                <w:rFonts w:ascii="Tahoma" w:hAnsi="Tahoma" w:cs="Tahoma"/>
                <w:sz w:val="24"/>
                <w:szCs w:val="24"/>
              </w:rPr>
              <w:t>fenomena</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berdasarkan</w:t>
            </w:r>
            <w:proofErr w:type="spellEnd"/>
            <w:r w:rsidRPr="00007A23">
              <w:rPr>
                <w:rFonts w:ascii="Tahoma" w:hAnsi="Tahoma" w:cs="Tahoma"/>
                <w:sz w:val="24"/>
                <w:szCs w:val="24"/>
              </w:rPr>
              <w:t xml:space="preserve"> proses </w:t>
            </w:r>
            <w:proofErr w:type="spellStart"/>
            <w:r w:rsidRPr="00007A23">
              <w:rPr>
                <w:rFonts w:ascii="Tahoma" w:hAnsi="Tahoma" w:cs="Tahoma"/>
                <w:sz w:val="24"/>
                <w:szCs w:val="24"/>
              </w:rPr>
              <w:t>kerja</w:t>
            </w:r>
            <w:proofErr w:type="spellEnd"/>
            <w:r w:rsidRPr="00007A23">
              <w:rPr>
                <w:rFonts w:ascii="Tahoma" w:hAnsi="Tahoma" w:cs="Tahoma"/>
                <w:sz w:val="24"/>
                <w:szCs w:val="24"/>
                <w:lang w:val="id-ID"/>
              </w:rPr>
              <w:t xml:space="preserve"> Hukum Empat Kebenaran Mulia.</w:t>
            </w:r>
          </w:p>
        </w:tc>
        <w:tc>
          <w:tcPr>
            <w:tcW w:w="906" w:type="pct"/>
            <w:shd w:val="clear" w:color="auto" w:fill="auto"/>
          </w:tcPr>
          <w:p w:rsidR="00F718A3" w:rsidRPr="00007A23" w:rsidRDefault="00F718A3" w:rsidP="00795059">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15 JP</w:t>
            </w:r>
          </w:p>
        </w:tc>
      </w:tr>
      <w:tr w:rsidR="00F718A3" w:rsidRPr="00007A23" w:rsidTr="00614C4D">
        <w:tc>
          <w:tcPr>
            <w:tcW w:w="1803" w:type="pct"/>
          </w:tcPr>
          <w:p w:rsidR="00F718A3" w:rsidRPr="00007A23" w:rsidRDefault="00F718A3" w:rsidP="00EC65DA">
            <w:pPr>
              <w:tabs>
                <w:tab w:val="left" w:pos="567"/>
              </w:tabs>
              <w:adjustRightInd w:val="0"/>
              <w:snapToGrid w:val="0"/>
              <w:ind w:left="567" w:hanging="567"/>
              <w:rPr>
                <w:rFonts w:ascii="Tahoma" w:hAnsi="Tahoma" w:cs="Tahoma"/>
                <w:sz w:val="24"/>
                <w:szCs w:val="24"/>
                <w:lang w:val="id-ID"/>
              </w:rPr>
            </w:pPr>
            <w:r w:rsidRPr="00007A23">
              <w:rPr>
                <w:rFonts w:ascii="Tahoma" w:hAnsi="Tahoma" w:cs="Tahoma"/>
                <w:color w:val="000000"/>
                <w:sz w:val="24"/>
                <w:szCs w:val="24"/>
                <w:lang w:val="id-ID" w:eastAsia="id-ID"/>
              </w:rPr>
              <w:t>3.16</w:t>
            </w:r>
            <w:r w:rsidRPr="00007A23">
              <w:rPr>
                <w:rFonts w:ascii="Tahoma" w:hAnsi="Tahoma" w:cs="Tahoma"/>
                <w:sz w:val="24"/>
                <w:szCs w:val="24"/>
                <w:lang w:val="id-ID"/>
              </w:rPr>
              <w:t xml:space="preserve"> </w:t>
            </w:r>
            <w:r w:rsidRPr="00007A23">
              <w:rPr>
                <w:rFonts w:ascii="Tahoma" w:hAnsi="Tahoma" w:cs="Tahoma"/>
                <w:sz w:val="24"/>
                <w:szCs w:val="24"/>
              </w:rPr>
              <w:t>Me</w:t>
            </w:r>
            <w:r w:rsidRPr="00007A23">
              <w:rPr>
                <w:rFonts w:ascii="Tahoma" w:hAnsi="Tahoma" w:cs="Tahoma"/>
                <w:sz w:val="24"/>
                <w:szCs w:val="24"/>
                <w:lang w:val="id-ID"/>
              </w:rPr>
              <w:t xml:space="preserve">ngevaluasi </w:t>
            </w:r>
            <w:proofErr w:type="spellStart"/>
            <w:r w:rsidRPr="00007A23">
              <w:rPr>
                <w:rFonts w:ascii="Tahoma" w:hAnsi="Tahoma" w:cs="Tahoma"/>
                <w:sz w:val="24"/>
                <w:szCs w:val="24"/>
              </w:rPr>
              <w:t>fenomena</w:t>
            </w:r>
            <w:proofErr w:type="spellEnd"/>
            <w:r w:rsidRPr="00007A23">
              <w:rPr>
                <w:rFonts w:ascii="Tahoma" w:hAnsi="Tahoma" w:cs="Tahoma"/>
                <w:sz w:val="24"/>
                <w:szCs w:val="24"/>
              </w:rPr>
              <w:t xml:space="preserve"> </w:t>
            </w:r>
            <w:r w:rsidRPr="00007A23">
              <w:rPr>
                <w:rFonts w:ascii="Tahoma" w:hAnsi="Tahoma" w:cs="Tahoma"/>
                <w:sz w:val="24"/>
                <w:szCs w:val="24"/>
                <w:lang w:val="id-ID"/>
              </w:rPr>
              <w:t>berdasarkan Hukum Karma dan Punarbhava.</w:t>
            </w:r>
          </w:p>
        </w:tc>
        <w:tc>
          <w:tcPr>
            <w:tcW w:w="2291" w:type="pct"/>
          </w:tcPr>
          <w:p w:rsidR="00F718A3" w:rsidRPr="00007A23" w:rsidRDefault="00F718A3" w:rsidP="00A925D0">
            <w:pPr>
              <w:tabs>
                <w:tab w:val="left" w:pos="602"/>
              </w:tabs>
              <w:adjustRightInd w:val="0"/>
              <w:snapToGrid w:val="0"/>
              <w:ind w:left="602" w:hanging="602"/>
              <w:rPr>
                <w:rFonts w:ascii="Tahoma" w:hAnsi="Tahoma" w:cs="Tahoma"/>
                <w:sz w:val="24"/>
                <w:szCs w:val="24"/>
                <w:lang w:val="id-ID"/>
              </w:rPr>
            </w:pPr>
            <w:r w:rsidRPr="00007A23">
              <w:rPr>
                <w:rFonts w:ascii="Tahoma" w:hAnsi="Tahoma" w:cs="Tahoma"/>
                <w:color w:val="000000"/>
                <w:sz w:val="24"/>
                <w:szCs w:val="24"/>
                <w:lang w:val="id-ID" w:eastAsia="id-ID"/>
              </w:rPr>
              <w:t xml:space="preserve">4.16  Mengatasi </w:t>
            </w:r>
            <w:proofErr w:type="spellStart"/>
            <w:r w:rsidRPr="00007A23">
              <w:rPr>
                <w:rFonts w:ascii="Tahoma" w:hAnsi="Tahoma" w:cs="Tahoma"/>
                <w:sz w:val="24"/>
                <w:szCs w:val="24"/>
              </w:rPr>
              <w:t>fenomena</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berdasarkan</w:t>
            </w:r>
            <w:proofErr w:type="spellEnd"/>
            <w:r w:rsidRPr="00007A23">
              <w:rPr>
                <w:rFonts w:ascii="Tahoma" w:hAnsi="Tahoma" w:cs="Tahoma"/>
                <w:sz w:val="24"/>
                <w:szCs w:val="24"/>
              </w:rPr>
              <w:t xml:space="preserve"> proses </w:t>
            </w:r>
            <w:proofErr w:type="spellStart"/>
            <w:r w:rsidRPr="00007A23">
              <w:rPr>
                <w:rFonts w:ascii="Tahoma" w:hAnsi="Tahoma" w:cs="Tahoma"/>
                <w:sz w:val="24"/>
                <w:szCs w:val="24"/>
              </w:rPr>
              <w:t>kerja</w:t>
            </w:r>
            <w:proofErr w:type="spellEnd"/>
            <w:r w:rsidRPr="00007A23">
              <w:rPr>
                <w:rFonts w:ascii="Tahoma" w:hAnsi="Tahoma" w:cs="Tahoma"/>
                <w:sz w:val="24"/>
                <w:szCs w:val="24"/>
                <w:lang w:val="id-ID"/>
              </w:rPr>
              <w:t xml:space="preserve"> Hukum Karma dan Punarbhava.</w:t>
            </w:r>
          </w:p>
        </w:tc>
        <w:tc>
          <w:tcPr>
            <w:tcW w:w="906" w:type="pct"/>
            <w:shd w:val="clear" w:color="auto" w:fill="auto"/>
          </w:tcPr>
          <w:p w:rsidR="00F718A3" w:rsidRPr="00007A23" w:rsidRDefault="00F718A3" w:rsidP="00795059">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12 JP</w:t>
            </w:r>
          </w:p>
        </w:tc>
      </w:tr>
      <w:tr w:rsidR="00F718A3" w:rsidRPr="00007A23" w:rsidTr="00614C4D">
        <w:tc>
          <w:tcPr>
            <w:tcW w:w="1803" w:type="pct"/>
          </w:tcPr>
          <w:p w:rsidR="00F718A3" w:rsidRPr="00007A23" w:rsidRDefault="00F718A3" w:rsidP="00F718A3">
            <w:pPr>
              <w:ind w:left="567" w:hanging="567"/>
              <w:rPr>
                <w:rFonts w:ascii="Tahoma" w:hAnsi="Tahoma" w:cs="Tahoma"/>
                <w:sz w:val="24"/>
                <w:szCs w:val="24"/>
                <w:lang w:val="id-ID"/>
              </w:rPr>
            </w:pPr>
            <w:r w:rsidRPr="00007A23">
              <w:rPr>
                <w:rFonts w:ascii="Tahoma" w:hAnsi="Tahoma" w:cs="Tahoma"/>
                <w:color w:val="000000"/>
                <w:sz w:val="24"/>
                <w:szCs w:val="24"/>
                <w:lang w:val="id-ID" w:eastAsia="id-ID"/>
              </w:rPr>
              <w:t>3.17</w:t>
            </w:r>
            <w:r w:rsidRPr="00007A23">
              <w:rPr>
                <w:rFonts w:ascii="Tahoma" w:hAnsi="Tahoma" w:cs="Tahoma"/>
                <w:color w:val="000000"/>
                <w:sz w:val="24"/>
                <w:szCs w:val="24"/>
                <w:lang w:val="id-ID" w:eastAsia="id-ID"/>
              </w:rPr>
              <w:tab/>
            </w:r>
            <w:r w:rsidRPr="00007A23">
              <w:rPr>
                <w:rFonts w:ascii="Tahoma" w:hAnsi="Tahoma" w:cs="Tahoma"/>
                <w:sz w:val="24"/>
                <w:szCs w:val="24"/>
              </w:rPr>
              <w:t>Me</w:t>
            </w:r>
            <w:r w:rsidRPr="00007A23">
              <w:rPr>
                <w:rFonts w:ascii="Tahoma" w:hAnsi="Tahoma" w:cs="Tahoma"/>
                <w:sz w:val="24"/>
                <w:szCs w:val="24"/>
                <w:lang w:val="id-ID"/>
              </w:rPr>
              <w:t>nganalisis</w:t>
            </w:r>
            <w:r w:rsidRPr="00007A23">
              <w:rPr>
                <w:rFonts w:ascii="Tahoma" w:hAnsi="Tahoma" w:cs="Tahoma"/>
                <w:sz w:val="24"/>
                <w:szCs w:val="24"/>
              </w:rPr>
              <w:t xml:space="preserve"> </w:t>
            </w:r>
            <w:proofErr w:type="spellStart"/>
            <w:r w:rsidRPr="00007A23">
              <w:rPr>
                <w:rFonts w:ascii="Tahoma" w:hAnsi="Tahoma" w:cs="Tahoma"/>
                <w:sz w:val="24"/>
                <w:szCs w:val="24"/>
              </w:rPr>
              <w:t>fenomena</w:t>
            </w:r>
            <w:proofErr w:type="spellEnd"/>
            <w:r w:rsidRPr="00007A23">
              <w:rPr>
                <w:rFonts w:ascii="Tahoma" w:hAnsi="Tahoma" w:cs="Tahoma"/>
                <w:sz w:val="24"/>
                <w:szCs w:val="24"/>
              </w:rPr>
              <w:t xml:space="preserve"> </w:t>
            </w:r>
            <w:r w:rsidRPr="00007A23">
              <w:rPr>
                <w:rFonts w:ascii="Tahoma" w:hAnsi="Tahoma" w:cs="Tahoma"/>
                <w:sz w:val="24"/>
                <w:szCs w:val="24"/>
                <w:lang w:val="id-ID"/>
              </w:rPr>
              <w:t>berdasarkan Hukum Tilakkhana.</w:t>
            </w:r>
          </w:p>
        </w:tc>
        <w:tc>
          <w:tcPr>
            <w:tcW w:w="2291" w:type="pct"/>
          </w:tcPr>
          <w:p w:rsidR="00F718A3" w:rsidRPr="00007A23" w:rsidRDefault="00F718A3" w:rsidP="00BE1F34">
            <w:pPr>
              <w:ind w:left="602" w:hanging="602"/>
              <w:rPr>
                <w:rFonts w:ascii="Tahoma" w:hAnsi="Tahoma" w:cs="Tahoma"/>
                <w:sz w:val="24"/>
                <w:szCs w:val="24"/>
                <w:lang w:val="id-ID"/>
              </w:rPr>
            </w:pPr>
            <w:r w:rsidRPr="00007A23">
              <w:rPr>
                <w:rFonts w:ascii="Tahoma" w:hAnsi="Tahoma" w:cs="Tahoma"/>
                <w:color w:val="000000"/>
                <w:sz w:val="24"/>
                <w:szCs w:val="24"/>
                <w:lang w:val="id-ID" w:eastAsia="id-ID"/>
              </w:rPr>
              <w:t xml:space="preserve">4.17 </w:t>
            </w:r>
            <w:r w:rsidRPr="00007A23">
              <w:rPr>
                <w:rFonts w:ascii="Tahoma" w:hAnsi="Tahoma" w:cs="Tahoma"/>
                <w:color w:val="000000"/>
                <w:sz w:val="24"/>
                <w:szCs w:val="24"/>
                <w:lang w:val="id-ID" w:eastAsia="id-ID"/>
              </w:rPr>
              <w:tab/>
            </w:r>
            <w:r w:rsidRPr="00007A23">
              <w:rPr>
                <w:rFonts w:ascii="Tahoma" w:hAnsi="Tahoma" w:cs="Tahoma"/>
                <w:sz w:val="24"/>
                <w:szCs w:val="24"/>
                <w:lang w:val="id-ID" w:eastAsia="id-ID"/>
              </w:rPr>
              <w:t>Merumuskan</w:t>
            </w:r>
            <w:r w:rsidRPr="00007A23">
              <w:rPr>
                <w:rFonts w:ascii="Tahoma" w:hAnsi="Tahoma" w:cs="Tahoma"/>
                <w:sz w:val="24"/>
                <w:szCs w:val="24"/>
              </w:rPr>
              <w:t xml:space="preserve"> </w:t>
            </w:r>
            <w:proofErr w:type="spellStart"/>
            <w:r w:rsidRPr="00007A23">
              <w:rPr>
                <w:rFonts w:ascii="Tahoma" w:hAnsi="Tahoma" w:cs="Tahoma"/>
                <w:sz w:val="24"/>
                <w:szCs w:val="24"/>
              </w:rPr>
              <w:t>fenomena</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berdasarkan</w:t>
            </w:r>
            <w:proofErr w:type="spellEnd"/>
            <w:r w:rsidRPr="00007A23">
              <w:rPr>
                <w:rFonts w:ascii="Tahoma" w:hAnsi="Tahoma" w:cs="Tahoma"/>
                <w:sz w:val="24"/>
                <w:szCs w:val="24"/>
              </w:rPr>
              <w:t xml:space="preserve"> proses </w:t>
            </w:r>
            <w:proofErr w:type="spellStart"/>
            <w:r w:rsidRPr="00007A23">
              <w:rPr>
                <w:rFonts w:ascii="Tahoma" w:hAnsi="Tahoma" w:cs="Tahoma"/>
                <w:sz w:val="24"/>
                <w:szCs w:val="24"/>
              </w:rPr>
              <w:t>kerja</w:t>
            </w:r>
            <w:proofErr w:type="spellEnd"/>
            <w:r w:rsidRPr="00007A23">
              <w:rPr>
                <w:rFonts w:ascii="Tahoma" w:hAnsi="Tahoma" w:cs="Tahoma"/>
                <w:sz w:val="24"/>
                <w:szCs w:val="24"/>
                <w:lang w:val="id-ID"/>
              </w:rPr>
              <w:t xml:space="preserve"> Hukum Tilakkhana.</w:t>
            </w:r>
          </w:p>
        </w:tc>
        <w:tc>
          <w:tcPr>
            <w:tcW w:w="906" w:type="pct"/>
            <w:shd w:val="clear" w:color="auto" w:fill="auto"/>
          </w:tcPr>
          <w:p w:rsidR="00F718A3" w:rsidRPr="00007A23" w:rsidRDefault="00F718A3" w:rsidP="00795059">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9 JP</w:t>
            </w:r>
          </w:p>
        </w:tc>
      </w:tr>
      <w:tr w:rsidR="00F718A3" w:rsidRPr="00007A23" w:rsidTr="00614C4D">
        <w:tc>
          <w:tcPr>
            <w:tcW w:w="1803" w:type="pct"/>
          </w:tcPr>
          <w:p w:rsidR="00F718A3" w:rsidRPr="00007A23" w:rsidRDefault="00F718A3" w:rsidP="00F718A3">
            <w:pPr>
              <w:adjustRightInd w:val="0"/>
              <w:snapToGrid w:val="0"/>
              <w:ind w:left="576" w:hanging="576"/>
              <w:jc w:val="both"/>
              <w:rPr>
                <w:rFonts w:ascii="Tahoma" w:hAnsi="Tahoma" w:cs="Tahoma"/>
                <w:sz w:val="24"/>
                <w:szCs w:val="24"/>
                <w:lang w:val="id-ID"/>
              </w:rPr>
            </w:pPr>
            <w:r w:rsidRPr="00007A23">
              <w:rPr>
                <w:rFonts w:ascii="Tahoma" w:hAnsi="Tahoma" w:cs="Tahoma"/>
                <w:color w:val="000000"/>
                <w:sz w:val="24"/>
                <w:szCs w:val="24"/>
                <w:lang w:val="id-ID" w:eastAsia="id-ID"/>
              </w:rPr>
              <w:t>3.18</w:t>
            </w:r>
            <w:r w:rsidRPr="00007A23">
              <w:rPr>
                <w:rFonts w:ascii="Tahoma" w:hAnsi="Tahoma" w:cs="Tahoma"/>
                <w:color w:val="000000"/>
                <w:sz w:val="24"/>
                <w:szCs w:val="24"/>
                <w:lang w:val="id-ID" w:eastAsia="id-ID"/>
              </w:rPr>
              <w:tab/>
            </w:r>
            <w:r w:rsidRPr="00007A23">
              <w:rPr>
                <w:rFonts w:ascii="Tahoma" w:hAnsi="Tahoma" w:cs="Tahoma"/>
                <w:sz w:val="24"/>
                <w:szCs w:val="24"/>
              </w:rPr>
              <w:t>Me</w:t>
            </w:r>
            <w:r w:rsidRPr="00007A23">
              <w:rPr>
                <w:rFonts w:ascii="Tahoma" w:hAnsi="Tahoma" w:cs="Tahoma"/>
                <w:sz w:val="24"/>
                <w:szCs w:val="24"/>
                <w:lang w:val="id-ID"/>
              </w:rPr>
              <w:t xml:space="preserve">ngevaluasi </w:t>
            </w:r>
            <w:proofErr w:type="spellStart"/>
            <w:r w:rsidRPr="00007A23">
              <w:rPr>
                <w:rFonts w:ascii="Tahoma" w:hAnsi="Tahoma" w:cs="Tahoma"/>
                <w:sz w:val="24"/>
                <w:szCs w:val="24"/>
              </w:rPr>
              <w:t>fenomena</w:t>
            </w:r>
            <w:proofErr w:type="spellEnd"/>
            <w:r w:rsidRPr="00007A23">
              <w:rPr>
                <w:rFonts w:ascii="Tahoma" w:hAnsi="Tahoma" w:cs="Tahoma"/>
                <w:sz w:val="24"/>
                <w:szCs w:val="24"/>
              </w:rPr>
              <w:t xml:space="preserve"> </w:t>
            </w:r>
            <w:r w:rsidRPr="00007A23">
              <w:rPr>
                <w:rFonts w:ascii="Tahoma" w:hAnsi="Tahoma" w:cs="Tahoma"/>
                <w:sz w:val="24"/>
                <w:szCs w:val="24"/>
                <w:lang w:val="id-ID"/>
              </w:rPr>
              <w:t>ber</w:t>
            </w:r>
            <w:r w:rsidR="00DA2D6D">
              <w:rPr>
                <w:rFonts w:ascii="Tahoma" w:hAnsi="Tahoma" w:cs="Tahoma"/>
                <w:sz w:val="24"/>
                <w:szCs w:val="24"/>
                <w:lang w:val="id-ID"/>
              </w:rPr>
              <w:t>dasarkan Hukum Paticcasamuppada</w:t>
            </w:r>
          </w:p>
        </w:tc>
        <w:tc>
          <w:tcPr>
            <w:tcW w:w="2291" w:type="pct"/>
          </w:tcPr>
          <w:p w:rsidR="00F718A3" w:rsidRPr="00007A23" w:rsidRDefault="00F718A3" w:rsidP="000A70C0">
            <w:pPr>
              <w:adjustRightInd w:val="0"/>
              <w:snapToGrid w:val="0"/>
              <w:ind w:left="576" w:hanging="576"/>
              <w:rPr>
                <w:rFonts w:ascii="Tahoma" w:hAnsi="Tahoma" w:cs="Tahoma"/>
                <w:sz w:val="24"/>
                <w:szCs w:val="24"/>
                <w:lang w:val="id-ID"/>
              </w:rPr>
            </w:pPr>
            <w:r w:rsidRPr="00007A23">
              <w:rPr>
                <w:rFonts w:ascii="Tahoma" w:hAnsi="Tahoma" w:cs="Tahoma"/>
                <w:color w:val="000000"/>
                <w:sz w:val="24"/>
                <w:szCs w:val="24"/>
                <w:lang w:val="id-ID" w:eastAsia="id-ID"/>
              </w:rPr>
              <w:t>4.18</w:t>
            </w:r>
            <w:r w:rsidRPr="00007A23">
              <w:rPr>
                <w:rFonts w:ascii="Tahoma" w:hAnsi="Tahoma" w:cs="Tahoma"/>
                <w:color w:val="000000"/>
                <w:sz w:val="24"/>
                <w:szCs w:val="24"/>
                <w:lang w:val="id-ID" w:eastAsia="id-ID"/>
              </w:rPr>
              <w:tab/>
            </w:r>
            <w:r w:rsidRPr="00007A23">
              <w:rPr>
                <w:rFonts w:ascii="Tahoma" w:hAnsi="Tahoma" w:cs="Tahoma"/>
                <w:sz w:val="24"/>
                <w:szCs w:val="24"/>
                <w:lang w:val="id-ID" w:eastAsia="id-ID"/>
              </w:rPr>
              <w:t xml:space="preserve">Mengatasi </w:t>
            </w:r>
            <w:proofErr w:type="spellStart"/>
            <w:r w:rsidRPr="00007A23">
              <w:rPr>
                <w:rFonts w:ascii="Tahoma" w:hAnsi="Tahoma" w:cs="Tahoma"/>
                <w:sz w:val="24"/>
                <w:szCs w:val="24"/>
              </w:rPr>
              <w:t>fenomena</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berdasarkan</w:t>
            </w:r>
            <w:proofErr w:type="spellEnd"/>
            <w:r w:rsidRPr="00007A23">
              <w:rPr>
                <w:rFonts w:ascii="Tahoma" w:hAnsi="Tahoma" w:cs="Tahoma"/>
                <w:sz w:val="24"/>
                <w:szCs w:val="24"/>
              </w:rPr>
              <w:t xml:space="preserve"> proses </w:t>
            </w:r>
            <w:proofErr w:type="spellStart"/>
            <w:r w:rsidRPr="00007A23">
              <w:rPr>
                <w:rFonts w:ascii="Tahoma" w:hAnsi="Tahoma" w:cs="Tahoma"/>
                <w:sz w:val="24"/>
                <w:szCs w:val="24"/>
              </w:rPr>
              <w:t>kerja</w:t>
            </w:r>
            <w:proofErr w:type="spellEnd"/>
            <w:r w:rsidRPr="00007A23">
              <w:rPr>
                <w:rFonts w:ascii="Tahoma" w:hAnsi="Tahoma" w:cs="Tahoma"/>
                <w:sz w:val="24"/>
                <w:szCs w:val="24"/>
                <w:lang w:val="id-ID"/>
              </w:rPr>
              <w:t xml:space="preserve"> Hukum Paticcasamuppada.</w:t>
            </w:r>
          </w:p>
        </w:tc>
        <w:tc>
          <w:tcPr>
            <w:tcW w:w="906" w:type="pct"/>
            <w:shd w:val="clear" w:color="auto" w:fill="auto"/>
          </w:tcPr>
          <w:p w:rsidR="00F718A3" w:rsidRPr="00007A23" w:rsidRDefault="00F718A3" w:rsidP="00795059">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15 JP</w:t>
            </w:r>
          </w:p>
        </w:tc>
      </w:tr>
      <w:tr w:rsidR="00F718A3" w:rsidRPr="00007A23" w:rsidTr="00614C4D">
        <w:tc>
          <w:tcPr>
            <w:tcW w:w="1803" w:type="pct"/>
          </w:tcPr>
          <w:p w:rsidR="00F718A3" w:rsidRPr="00007A23" w:rsidRDefault="00F718A3" w:rsidP="00614C4D">
            <w:pPr>
              <w:shd w:val="clear" w:color="auto" w:fill="FFFFFF"/>
              <w:adjustRightInd w:val="0"/>
              <w:snapToGrid w:val="0"/>
              <w:ind w:left="576" w:hanging="576"/>
              <w:rPr>
                <w:rFonts w:ascii="Tahoma" w:hAnsi="Tahoma" w:cs="Tahoma"/>
                <w:sz w:val="24"/>
                <w:szCs w:val="24"/>
                <w:lang w:val="id-ID"/>
              </w:rPr>
            </w:pPr>
            <w:r w:rsidRPr="00007A23">
              <w:rPr>
                <w:rFonts w:ascii="Tahoma" w:hAnsi="Tahoma" w:cs="Tahoma"/>
                <w:color w:val="000000"/>
                <w:sz w:val="24"/>
                <w:szCs w:val="24"/>
                <w:lang w:val="id-ID" w:eastAsia="id-ID"/>
              </w:rPr>
              <w:t>3.19</w:t>
            </w:r>
            <w:r w:rsidRPr="00007A23">
              <w:rPr>
                <w:rFonts w:ascii="Tahoma" w:hAnsi="Tahoma" w:cs="Tahoma"/>
                <w:color w:val="000000"/>
                <w:sz w:val="24"/>
                <w:szCs w:val="24"/>
                <w:lang w:val="id-ID" w:eastAsia="id-ID"/>
              </w:rPr>
              <w:tab/>
            </w:r>
            <w:r w:rsidRPr="00007A23">
              <w:rPr>
                <w:rFonts w:ascii="Tahoma" w:hAnsi="Tahoma" w:cs="Tahoma"/>
                <w:color w:val="000000"/>
                <w:sz w:val="24"/>
                <w:szCs w:val="24"/>
                <w:lang w:val="id-ID"/>
              </w:rPr>
              <w:t xml:space="preserve">Menganalisis konsep alam semesta dan sistem dunia </w:t>
            </w:r>
            <w:r w:rsidRPr="00007A23">
              <w:rPr>
                <w:rFonts w:ascii="Tahoma" w:hAnsi="Tahoma" w:cs="Tahoma"/>
                <w:sz w:val="24"/>
                <w:szCs w:val="24"/>
              </w:rPr>
              <w:t>da</w:t>
            </w:r>
            <w:r w:rsidRPr="00007A23">
              <w:rPr>
                <w:rFonts w:ascii="Tahoma" w:hAnsi="Tahoma" w:cs="Tahoma"/>
                <w:sz w:val="24"/>
                <w:szCs w:val="24"/>
                <w:lang w:val="id-ID"/>
              </w:rPr>
              <w:t xml:space="preserve">lam </w:t>
            </w:r>
            <w:r w:rsidRPr="00007A23">
              <w:rPr>
                <w:rFonts w:ascii="Tahoma" w:hAnsi="Tahoma" w:cs="Tahoma"/>
                <w:sz w:val="24"/>
                <w:szCs w:val="24"/>
                <w:lang w:val="id-ID"/>
              </w:rPr>
              <w:lastRenderedPageBreak/>
              <w:t>perspektif agama Buddha.</w:t>
            </w:r>
          </w:p>
        </w:tc>
        <w:tc>
          <w:tcPr>
            <w:tcW w:w="2291" w:type="pct"/>
          </w:tcPr>
          <w:p w:rsidR="00F718A3" w:rsidRPr="00007A23" w:rsidRDefault="00F718A3" w:rsidP="00614C4D">
            <w:pPr>
              <w:shd w:val="clear" w:color="auto" w:fill="FFFFFF"/>
              <w:adjustRightInd w:val="0"/>
              <w:snapToGrid w:val="0"/>
              <w:ind w:left="610" w:hanging="610"/>
              <w:rPr>
                <w:rFonts w:ascii="Tahoma" w:hAnsi="Tahoma" w:cs="Tahoma"/>
                <w:sz w:val="24"/>
                <w:szCs w:val="24"/>
                <w:lang w:val="id-ID"/>
              </w:rPr>
            </w:pPr>
            <w:r w:rsidRPr="00007A23">
              <w:rPr>
                <w:rFonts w:ascii="Tahoma" w:hAnsi="Tahoma" w:cs="Tahoma"/>
                <w:color w:val="000000"/>
                <w:sz w:val="24"/>
                <w:szCs w:val="24"/>
                <w:lang w:val="id-ID" w:eastAsia="id-ID"/>
              </w:rPr>
              <w:lastRenderedPageBreak/>
              <w:t>4.19</w:t>
            </w:r>
            <w:r w:rsidRPr="00007A23">
              <w:rPr>
                <w:rFonts w:ascii="Tahoma" w:hAnsi="Tahoma" w:cs="Tahoma"/>
                <w:color w:val="000000"/>
                <w:sz w:val="24"/>
                <w:szCs w:val="24"/>
                <w:lang w:val="id-ID" w:eastAsia="id-ID"/>
              </w:rPr>
              <w:tab/>
            </w:r>
            <w:r w:rsidRPr="00007A23">
              <w:rPr>
                <w:rFonts w:ascii="Tahoma" w:hAnsi="Tahoma" w:cs="Tahoma"/>
                <w:sz w:val="24"/>
                <w:szCs w:val="24"/>
                <w:lang w:val="id-ID" w:eastAsia="id-ID"/>
              </w:rPr>
              <w:t>Merumuskan</w:t>
            </w:r>
            <w:r w:rsidRPr="00007A23">
              <w:rPr>
                <w:rFonts w:ascii="Tahoma" w:hAnsi="Tahoma" w:cs="Tahoma"/>
                <w:color w:val="000000"/>
                <w:sz w:val="24"/>
                <w:szCs w:val="24"/>
                <w:lang w:val="id-ID"/>
              </w:rPr>
              <w:t xml:space="preserve"> alam semesta dan sistem dunia </w:t>
            </w:r>
            <w:r w:rsidRPr="00007A23">
              <w:rPr>
                <w:rFonts w:ascii="Tahoma" w:hAnsi="Tahoma" w:cs="Tahoma"/>
                <w:sz w:val="24"/>
                <w:szCs w:val="24"/>
              </w:rPr>
              <w:t>da</w:t>
            </w:r>
            <w:r w:rsidRPr="00007A23">
              <w:rPr>
                <w:rFonts w:ascii="Tahoma" w:hAnsi="Tahoma" w:cs="Tahoma"/>
                <w:sz w:val="24"/>
                <w:szCs w:val="24"/>
                <w:lang w:val="id-ID"/>
              </w:rPr>
              <w:t>lam perspektif agama Buddha.</w:t>
            </w:r>
          </w:p>
        </w:tc>
        <w:tc>
          <w:tcPr>
            <w:tcW w:w="906" w:type="pct"/>
            <w:shd w:val="clear" w:color="auto" w:fill="auto"/>
          </w:tcPr>
          <w:p w:rsidR="00F718A3" w:rsidRPr="00007A23" w:rsidRDefault="00F718A3" w:rsidP="00795059">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12 JP</w:t>
            </w:r>
          </w:p>
        </w:tc>
      </w:tr>
      <w:tr w:rsidR="00F718A3" w:rsidRPr="00007A23" w:rsidTr="00614C4D">
        <w:tc>
          <w:tcPr>
            <w:tcW w:w="1803" w:type="pct"/>
          </w:tcPr>
          <w:p w:rsidR="00614C4D" w:rsidRPr="00E16D1A" w:rsidRDefault="00F718A3" w:rsidP="00E16D1A">
            <w:pPr>
              <w:shd w:val="clear" w:color="auto" w:fill="FFFFFF"/>
              <w:adjustRightInd w:val="0"/>
              <w:snapToGrid w:val="0"/>
              <w:ind w:left="576" w:hanging="576"/>
              <w:jc w:val="both"/>
              <w:rPr>
                <w:rFonts w:ascii="Tahoma" w:hAnsi="Tahoma" w:cs="Tahoma"/>
                <w:sz w:val="24"/>
                <w:szCs w:val="24"/>
                <w:lang w:val="id-ID"/>
              </w:rPr>
            </w:pPr>
            <w:r w:rsidRPr="00007A23">
              <w:rPr>
                <w:rFonts w:ascii="Tahoma" w:hAnsi="Tahoma" w:cs="Tahoma"/>
                <w:color w:val="000000"/>
                <w:sz w:val="24"/>
                <w:szCs w:val="24"/>
                <w:lang w:val="id-ID" w:eastAsia="id-ID"/>
              </w:rPr>
              <w:lastRenderedPageBreak/>
              <w:t>3.20</w:t>
            </w:r>
            <w:r w:rsidRPr="00007A23">
              <w:rPr>
                <w:rFonts w:ascii="Tahoma" w:hAnsi="Tahoma" w:cs="Tahoma"/>
                <w:color w:val="000000"/>
                <w:sz w:val="24"/>
                <w:szCs w:val="24"/>
                <w:lang w:val="id-ID" w:eastAsia="id-ID"/>
              </w:rPr>
              <w:tab/>
            </w:r>
            <w:proofErr w:type="spellStart"/>
            <w:r w:rsidRPr="00007A23">
              <w:rPr>
                <w:rFonts w:ascii="Tahoma" w:hAnsi="Tahoma" w:cs="Tahoma"/>
                <w:sz w:val="24"/>
                <w:szCs w:val="24"/>
              </w:rPr>
              <w:t>Meng</w:t>
            </w:r>
            <w:proofErr w:type="spellEnd"/>
            <w:r w:rsidRPr="00007A23">
              <w:rPr>
                <w:rFonts w:ascii="Tahoma" w:hAnsi="Tahoma" w:cs="Tahoma"/>
                <w:sz w:val="24"/>
                <w:szCs w:val="24"/>
                <w:lang w:val="id-ID"/>
              </w:rPr>
              <w:t xml:space="preserve">evaluasi </w:t>
            </w:r>
            <w:proofErr w:type="spellStart"/>
            <w:r w:rsidRPr="00007A23">
              <w:rPr>
                <w:rFonts w:ascii="Tahoma" w:hAnsi="Tahoma" w:cs="Tahoma"/>
                <w:sz w:val="24"/>
                <w:szCs w:val="24"/>
              </w:rPr>
              <w:t>alam-alam</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kehidupan</w:t>
            </w:r>
            <w:proofErr w:type="spellEnd"/>
            <w:r w:rsidRPr="00007A23">
              <w:rPr>
                <w:rFonts w:ascii="Tahoma" w:hAnsi="Tahoma" w:cs="Tahoma"/>
                <w:sz w:val="24"/>
                <w:szCs w:val="24"/>
                <w:lang w:val="id-ID"/>
              </w:rPr>
              <w:t xml:space="preserve"> dalam perspektif agama Buddha.</w:t>
            </w:r>
          </w:p>
        </w:tc>
        <w:tc>
          <w:tcPr>
            <w:tcW w:w="2291" w:type="pct"/>
          </w:tcPr>
          <w:p w:rsidR="00F718A3" w:rsidRPr="00007A23" w:rsidRDefault="00F718A3" w:rsidP="00E16D1A">
            <w:pPr>
              <w:shd w:val="clear" w:color="auto" w:fill="FFFFFF"/>
              <w:adjustRightInd w:val="0"/>
              <w:snapToGrid w:val="0"/>
              <w:ind w:left="610" w:hanging="610"/>
              <w:rPr>
                <w:rFonts w:ascii="Tahoma" w:hAnsi="Tahoma" w:cs="Tahoma"/>
                <w:sz w:val="24"/>
                <w:szCs w:val="24"/>
                <w:lang w:val="id-ID"/>
              </w:rPr>
            </w:pPr>
            <w:r w:rsidRPr="00007A23">
              <w:rPr>
                <w:rFonts w:ascii="Tahoma" w:hAnsi="Tahoma" w:cs="Tahoma"/>
                <w:color w:val="000000"/>
                <w:sz w:val="24"/>
                <w:szCs w:val="24"/>
                <w:lang w:val="id-ID" w:eastAsia="id-ID"/>
              </w:rPr>
              <w:t>4.20</w:t>
            </w:r>
            <w:r w:rsidRPr="00007A23">
              <w:rPr>
                <w:rFonts w:ascii="Tahoma" w:hAnsi="Tahoma" w:cs="Tahoma"/>
                <w:color w:val="000000"/>
                <w:sz w:val="24"/>
                <w:szCs w:val="24"/>
                <w:lang w:val="id-ID" w:eastAsia="id-ID"/>
              </w:rPr>
              <w:tab/>
            </w:r>
            <w:r w:rsidRPr="00007A23">
              <w:rPr>
                <w:rFonts w:ascii="Tahoma" w:hAnsi="Tahoma" w:cs="Tahoma"/>
                <w:sz w:val="24"/>
                <w:szCs w:val="24"/>
                <w:lang w:val="id-ID" w:eastAsia="id-ID"/>
              </w:rPr>
              <w:t>Menentukan</w:t>
            </w:r>
            <w:r w:rsidRPr="00007A23">
              <w:rPr>
                <w:rFonts w:ascii="Tahoma" w:hAnsi="Tahoma" w:cs="Tahoma"/>
                <w:sz w:val="24"/>
                <w:szCs w:val="24"/>
              </w:rPr>
              <w:t xml:space="preserve"> </w:t>
            </w:r>
            <w:proofErr w:type="spellStart"/>
            <w:r w:rsidRPr="00007A23">
              <w:rPr>
                <w:rFonts w:ascii="Tahoma" w:hAnsi="Tahoma" w:cs="Tahoma"/>
                <w:sz w:val="24"/>
                <w:szCs w:val="24"/>
              </w:rPr>
              <w:t>alam-alam</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kehidupan</w:t>
            </w:r>
            <w:proofErr w:type="spellEnd"/>
            <w:r w:rsidRPr="00007A23">
              <w:rPr>
                <w:rFonts w:ascii="Tahoma" w:hAnsi="Tahoma" w:cs="Tahoma"/>
                <w:sz w:val="24"/>
                <w:szCs w:val="24"/>
                <w:lang w:val="id-ID"/>
              </w:rPr>
              <w:t xml:space="preserve"> dalam perspektif agama Buddha</w:t>
            </w:r>
          </w:p>
        </w:tc>
        <w:tc>
          <w:tcPr>
            <w:tcW w:w="906" w:type="pct"/>
            <w:shd w:val="clear" w:color="auto" w:fill="auto"/>
          </w:tcPr>
          <w:p w:rsidR="00F718A3" w:rsidRPr="00007A23" w:rsidRDefault="00F718A3" w:rsidP="00795059">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12 JP</w:t>
            </w:r>
          </w:p>
        </w:tc>
      </w:tr>
      <w:tr w:rsidR="00F718A3" w:rsidRPr="00007A23" w:rsidTr="00614C4D">
        <w:tc>
          <w:tcPr>
            <w:tcW w:w="1803" w:type="pct"/>
          </w:tcPr>
          <w:p w:rsidR="00F718A3" w:rsidRPr="00007A23" w:rsidRDefault="00F718A3" w:rsidP="00F77E02">
            <w:pPr>
              <w:shd w:val="clear" w:color="auto" w:fill="FFFFFF"/>
              <w:adjustRightInd w:val="0"/>
              <w:snapToGrid w:val="0"/>
              <w:ind w:left="576" w:hanging="576"/>
              <w:jc w:val="both"/>
              <w:rPr>
                <w:rFonts w:ascii="Tahoma" w:hAnsi="Tahoma" w:cs="Tahoma"/>
                <w:color w:val="000000"/>
                <w:sz w:val="24"/>
                <w:szCs w:val="24"/>
                <w:lang w:val="id-ID" w:eastAsia="id-ID"/>
              </w:rPr>
            </w:pPr>
            <w:r w:rsidRPr="00007A23">
              <w:rPr>
                <w:rFonts w:ascii="Tahoma" w:hAnsi="Tahoma" w:cs="Tahoma"/>
                <w:color w:val="000000"/>
                <w:sz w:val="24"/>
                <w:szCs w:val="24"/>
                <w:lang w:val="id-ID" w:eastAsia="id-ID"/>
              </w:rPr>
              <w:t>3.21</w:t>
            </w:r>
            <w:r w:rsidRPr="00007A23">
              <w:rPr>
                <w:rFonts w:ascii="Tahoma" w:hAnsi="Tahoma" w:cs="Tahoma"/>
                <w:color w:val="000000"/>
                <w:sz w:val="24"/>
                <w:szCs w:val="24"/>
                <w:lang w:val="id-ID" w:eastAsia="id-ID"/>
              </w:rPr>
              <w:tab/>
            </w:r>
            <w:r w:rsidRPr="00007A23">
              <w:rPr>
                <w:rFonts w:ascii="Tahoma" w:hAnsi="Tahoma" w:cs="Tahoma"/>
                <w:sz w:val="24"/>
                <w:szCs w:val="24"/>
                <w:lang w:val="id-ID"/>
              </w:rPr>
              <w:t xml:space="preserve">Memahami </w:t>
            </w:r>
            <w:proofErr w:type="spellStart"/>
            <w:r w:rsidRPr="00007A23">
              <w:rPr>
                <w:rFonts w:ascii="Tahoma" w:hAnsi="Tahoma" w:cs="Tahoma"/>
                <w:sz w:val="24"/>
                <w:szCs w:val="24"/>
              </w:rPr>
              <w:t>meditasi</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pandangan</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terang</w:t>
            </w:r>
            <w:proofErr w:type="spellEnd"/>
            <w:r w:rsidRPr="00007A23">
              <w:rPr>
                <w:rFonts w:ascii="Tahoma" w:hAnsi="Tahoma" w:cs="Tahoma"/>
                <w:sz w:val="24"/>
                <w:szCs w:val="24"/>
                <w:lang w:val="id-ID"/>
              </w:rPr>
              <w:t>.</w:t>
            </w:r>
          </w:p>
        </w:tc>
        <w:tc>
          <w:tcPr>
            <w:tcW w:w="2291" w:type="pct"/>
          </w:tcPr>
          <w:p w:rsidR="00F718A3" w:rsidRPr="00007A23" w:rsidRDefault="00F718A3" w:rsidP="00614C4D">
            <w:pPr>
              <w:shd w:val="clear" w:color="auto" w:fill="FFFFFF"/>
              <w:adjustRightInd w:val="0"/>
              <w:snapToGrid w:val="0"/>
              <w:ind w:left="576" w:hanging="576"/>
              <w:rPr>
                <w:rFonts w:ascii="Tahoma" w:hAnsi="Tahoma" w:cs="Tahoma"/>
                <w:sz w:val="24"/>
                <w:szCs w:val="24"/>
                <w:lang w:val="id-ID"/>
              </w:rPr>
            </w:pPr>
            <w:r w:rsidRPr="00007A23">
              <w:rPr>
                <w:rFonts w:ascii="Tahoma" w:hAnsi="Tahoma" w:cs="Tahoma"/>
                <w:color w:val="000000"/>
                <w:sz w:val="24"/>
                <w:szCs w:val="24"/>
                <w:lang w:val="id-ID" w:eastAsia="id-ID"/>
              </w:rPr>
              <w:t>4.21</w:t>
            </w:r>
            <w:r w:rsidRPr="00007A23">
              <w:rPr>
                <w:rFonts w:ascii="Tahoma" w:hAnsi="Tahoma" w:cs="Tahoma"/>
                <w:color w:val="000000"/>
                <w:sz w:val="24"/>
                <w:szCs w:val="24"/>
                <w:lang w:val="id-ID" w:eastAsia="id-ID"/>
              </w:rPr>
              <w:tab/>
            </w:r>
            <w:r w:rsidRPr="00007A23">
              <w:rPr>
                <w:rFonts w:ascii="Tahoma" w:hAnsi="Tahoma" w:cs="Tahoma"/>
                <w:sz w:val="24"/>
                <w:szCs w:val="24"/>
                <w:lang w:val="id-ID"/>
              </w:rPr>
              <w:t>Menunjukkan</w:t>
            </w:r>
            <w:r w:rsidRPr="00007A23">
              <w:rPr>
                <w:rFonts w:ascii="Tahoma" w:hAnsi="Tahoma" w:cs="Tahoma"/>
                <w:sz w:val="24"/>
                <w:szCs w:val="24"/>
              </w:rPr>
              <w:t xml:space="preserve"> </w:t>
            </w:r>
            <w:r w:rsidRPr="00007A23">
              <w:rPr>
                <w:rFonts w:ascii="Tahoma" w:hAnsi="Tahoma" w:cs="Tahoma"/>
                <w:sz w:val="24"/>
                <w:szCs w:val="24"/>
                <w:lang w:val="id-ID"/>
              </w:rPr>
              <w:t xml:space="preserve">cara </w:t>
            </w:r>
            <w:proofErr w:type="spellStart"/>
            <w:r w:rsidRPr="00007A23">
              <w:rPr>
                <w:rFonts w:ascii="Tahoma" w:hAnsi="Tahoma" w:cs="Tahoma"/>
                <w:sz w:val="24"/>
                <w:szCs w:val="24"/>
              </w:rPr>
              <w:t>meditasi</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pandangan</w:t>
            </w:r>
            <w:proofErr w:type="spellEnd"/>
            <w:r w:rsidRPr="00007A23">
              <w:rPr>
                <w:rFonts w:ascii="Tahoma" w:hAnsi="Tahoma" w:cs="Tahoma"/>
                <w:sz w:val="24"/>
                <w:szCs w:val="24"/>
              </w:rPr>
              <w:t xml:space="preserve"> </w:t>
            </w:r>
            <w:proofErr w:type="spellStart"/>
            <w:r w:rsidRPr="00007A23">
              <w:rPr>
                <w:rFonts w:ascii="Tahoma" w:hAnsi="Tahoma" w:cs="Tahoma"/>
                <w:sz w:val="24"/>
                <w:szCs w:val="24"/>
              </w:rPr>
              <w:t>terang</w:t>
            </w:r>
            <w:proofErr w:type="spellEnd"/>
            <w:r w:rsidRPr="00007A23">
              <w:rPr>
                <w:rFonts w:ascii="Tahoma" w:hAnsi="Tahoma" w:cs="Tahoma"/>
                <w:sz w:val="24"/>
                <w:szCs w:val="24"/>
                <w:lang w:val="id-ID"/>
              </w:rPr>
              <w:t>.</w:t>
            </w:r>
          </w:p>
        </w:tc>
        <w:tc>
          <w:tcPr>
            <w:tcW w:w="906" w:type="pct"/>
            <w:shd w:val="clear" w:color="auto" w:fill="auto"/>
          </w:tcPr>
          <w:p w:rsidR="00F718A3" w:rsidRPr="00007A23" w:rsidRDefault="00F718A3" w:rsidP="00F23ED6">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12 JP</w:t>
            </w:r>
          </w:p>
        </w:tc>
      </w:tr>
      <w:tr w:rsidR="00F718A3" w:rsidRPr="00007A23" w:rsidTr="00614C4D">
        <w:tc>
          <w:tcPr>
            <w:tcW w:w="1803" w:type="pct"/>
          </w:tcPr>
          <w:p w:rsidR="00F718A3" w:rsidRPr="00007A23" w:rsidRDefault="00F718A3" w:rsidP="00F77E02">
            <w:pPr>
              <w:shd w:val="clear" w:color="auto" w:fill="FFFFFF"/>
              <w:adjustRightInd w:val="0"/>
              <w:snapToGrid w:val="0"/>
              <w:ind w:left="576" w:hanging="576"/>
              <w:jc w:val="both"/>
              <w:rPr>
                <w:rFonts w:ascii="Tahoma" w:hAnsi="Tahoma" w:cs="Tahoma"/>
                <w:color w:val="000000"/>
                <w:sz w:val="24"/>
                <w:szCs w:val="24"/>
                <w:lang w:val="id-ID" w:eastAsia="id-ID"/>
              </w:rPr>
            </w:pPr>
            <w:r w:rsidRPr="00007A23">
              <w:rPr>
                <w:rFonts w:ascii="Tahoma" w:hAnsi="Tahoma" w:cs="Tahoma"/>
                <w:color w:val="000000"/>
                <w:sz w:val="24"/>
                <w:szCs w:val="24"/>
                <w:lang w:val="id-ID" w:eastAsia="id-ID"/>
              </w:rPr>
              <w:t>3.22</w:t>
            </w:r>
            <w:r w:rsidRPr="00007A23">
              <w:rPr>
                <w:rFonts w:ascii="Tahoma" w:hAnsi="Tahoma" w:cs="Tahoma"/>
                <w:color w:val="000000"/>
                <w:sz w:val="24"/>
                <w:szCs w:val="24"/>
                <w:lang w:val="id-ID" w:eastAsia="id-ID"/>
              </w:rPr>
              <w:tab/>
            </w:r>
            <w:r w:rsidRPr="00007A23">
              <w:rPr>
                <w:rFonts w:ascii="Tahoma" w:hAnsi="Tahoma" w:cs="Tahoma"/>
                <w:sz w:val="24"/>
                <w:szCs w:val="24"/>
              </w:rPr>
              <w:t>Men</w:t>
            </w:r>
            <w:r w:rsidRPr="00007A23">
              <w:rPr>
                <w:rFonts w:ascii="Tahoma" w:hAnsi="Tahoma" w:cs="Tahoma"/>
                <w:sz w:val="24"/>
                <w:szCs w:val="24"/>
                <w:lang w:val="id-ID"/>
              </w:rPr>
              <w:t xml:space="preserve">erapakan praktik </w:t>
            </w:r>
            <w:r w:rsidRPr="00007A23">
              <w:rPr>
                <w:rFonts w:ascii="Tahoma" w:hAnsi="Tahoma" w:cs="Tahoma"/>
                <w:color w:val="000000"/>
                <w:sz w:val="24"/>
                <w:szCs w:val="24"/>
                <w:lang w:val="id-ID"/>
              </w:rPr>
              <w:t xml:space="preserve"> meditasi pandangan terang.</w:t>
            </w:r>
          </w:p>
        </w:tc>
        <w:tc>
          <w:tcPr>
            <w:tcW w:w="2291" w:type="pct"/>
          </w:tcPr>
          <w:p w:rsidR="00F718A3" w:rsidRPr="00007A23" w:rsidRDefault="00F718A3" w:rsidP="00F718A3">
            <w:pPr>
              <w:shd w:val="clear" w:color="auto" w:fill="FFFFFF"/>
              <w:adjustRightInd w:val="0"/>
              <w:snapToGrid w:val="0"/>
              <w:ind w:left="576" w:hanging="576"/>
              <w:rPr>
                <w:rFonts w:ascii="Tahoma" w:hAnsi="Tahoma" w:cs="Tahoma"/>
                <w:color w:val="000000"/>
                <w:sz w:val="24"/>
                <w:szCs w:val="24"/>
                <w:lang w:val="id-ID"/>
              </w:rPr>
            </w:pPr>
            <w:r w:rsidRPr="00007A23">
              <w:rPr>
                <w:rFonts w:ascii="Tahoma" w:hAnsi="Tahoma" w:cs="Tahoma"/>
                <w:color w:val="000000"/>
                <w:sz w:val="24"/>
                <w:szCs w:val="24"/>
                <w:lang w:val="id-ID" w:eastAsia="id-ID"/>
              </w:rPr>
              <w:t>4.22</w:t>
            </w:r>
            <w:r w:rsidRPr="00007A23">
              <w:rPr>
                <w:rFonts w:ascii="Tahoma" w:hAnsi="Tahoma" w:cs="Tahoma"/>
                <w:color w:val="000000"/>
                <w:sz w:val="24"/>
                <w:szCs w:val="24"/>
                <w:lang w:val="id-ID" w:eastAsia="id-ID"/>
              </w:rPr>
              <w:tab/>
              <w:t xml:space="preserve">Mendemonstrasikan </w:t>
            </w:r>
            <w:r w:rsidRPr="00007A23">
              <w:rPr>
                <w:rFonts w:ascii="Tahoma" w:hAnsi="Tahoma" w:cs="Tahoma"/>
                <w:color w:val="000000"/>
                <w:sz w:val="24"/>
                <w:szCs w:val="24"/>
                <w:lang w:val="id-ID"/>
              </w:rPr>
              <w:t>meditasi pandangan terang.</w:t>
            </w:r>
          </w:p>
          <w:p w:rsidR="00F718A3" w:rsidRPr="00007A23" w:rsidRDefault="00F718A3" w:rsidP="00F77E02">
            <w:pPr>
              <w:shd w:val="clear" w:color="auto" w:fill="FFFFFF"/>
              <w:adjustRightInd w:val="0"/>
              <w:snapToGrid w:val="0"/>
              <w:ind w:left="576" w:hanging="576"/>
              <w:jc w:val="both"/>
              <w:rPr>
                <w:rFonts w:ascii="Tahoma" w:hAnsi="Tahoma" w:cs="Tahoma"/>
                <w:color w:val="000000"/>
                <w:sz w:val="24"/>
                <w:szCs w:val="24"/>
                <w:lang w:val="id-ID" w:eastAsia="id-ID"/>
              </w:rPr>
            </w:pPr>
          </w:p>
        </w:tc>
        <w:tc>
          <w:tcPr>
            <w:tcW w:w="906" w:type="pct"/>
            <w:shd w:val="clear" w:color="auto" w:fill="auto"/>
          </w:tcPr>
          <w:p w:rsidR="00F718A3" w:rsidRPr="00007A23" w:rsidRDefault="00F718A3" w:rsidP="00F23ED6">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12 JP</w:t>
            </w:r>
          </w:p>
        </w:tc>
      </w:tr>
      <w:tr w:rsidR="00F718A3" w:rsidRPr="00007A23" w:rsidTr="00614C4D">
        <w:tc>
          <w:tcPr>
            <w:tcW w:w="1803" w:type="pct"/>
          </w:tcPr>
          <w:p w:rsidR="00F718A3" w:rsidRPr="00007A23" w:rsidRDefault="00F718A3" w:rsidP="00F718A3">
            <w:pPr>
              <w:shd w:val="clear" w:color="auto" w:fill="FFFFFF"/>
              <w:adjustRightInd w:val="0"/>
              <w:snapToGrid w:val="0"/>
              <w:ind w:left="576" w:hanging="576"/>
              <w:rPr>
                <w:rFonts w:ascii="Tahoma" w:hAnsi="Tahoma" w:cs="Tahoma"/>
                <w:color w:val="000000"/>
                <w:sz w:val="24"/>
                <w:szCs w:val="24"/>
                <w:lang w:val="id-ID" w:eastAsia="id-ID"/>
              </w:rPr>
            </w:pPr>
            <w:r w:rsidRPr="00007A23">
              <w:rPr>
                <w:rFonts w:ascii="Tahoma" w:hAnsi="Tahoma" w:cs="Tahoma"/>
                <w:color w:val="000000"/>
                <w:sz w:val="24"/>
                <w:szCs w:val="24"/>
                <w:lang w:val="id-ID" w:eastAsia="id-ID"/>
              </w:rPr>
              <w:t>3.23</w:t>
            </w:r>
            <w:r w:rsidRPr="00007A23">
              <w:rPr>
                <w:rFonts w:ascii="Tahoma" w:hAnsi="Tahoma" w:cs="Tahoma"/>
                <w:color w:val="000000"/>
                <w:sz w:val="24"/>
                <w:szCs w:val="24"/>
                <w:lang w:val="id-ID" w:eastAsia="id-ID"/>
              </w:rPr>
              <w:tab/>
            </w:r>
            <w:r w:rsidRPr="00007A23">
              <w:rPr>
                <w:rFonts w:ascii="Tahoma" w:hAnsi="Tahoma" w:cs="Tahoma"/>
                <w:sz w:val="24"/>
                <w:szCs w:val="24"/>
              </w:rPr>
              <w:t>Me</w:t>
            </w:r>
            <w:r w:rsidRPr="00007A23">
              <w:rPr>
                <w:rFonts w:ascii="Tahoma" w:hAnsi="Tahoma" w:cs="Tahoma"/>
                <w:sz w:val="24"/>
                <w:szCs w:val="24"/>
                <w:lang w:val="id-ID"/>
              </w:rPr>
              <w:t>ngevaluasi cara h</w:t>
            </w:r>
            <w:r w:rsidRPr="00007A23">
              <w:rPr>
                <w:rFonts w:ascii="Tahoma" w:hAnsi="Tahoma" w:cs="Tahoma"/>
                <w:color w:val="000000"/>
                <w:sz w:val="24"/>
                <w:szCs w:val="24"/>
                <w:lang w:val="id-ID"/>
              </w:rPr>
              <w:t>idup sadar dalam kehidupan sehari-hari.</w:t>
            </w:r>
          </w:p>
        </w:tc>
        <w:tc>
          <w:tcPr>
            <w:tcW w:w="2291" w:type="pct"/>
          </w:tcPr>
          <w:p w:rsidR="00F718A3" w:rsidRPr="00007A23" w:rsidRDefault="00F718A3" w:rsidP="00F718A3">
            <w:pPr>
              <w:shd w:val="clear" w:color="auto" w:fill="FFFFFF"/>
              <w:adjustRightInd w:val="0"/>
              <w:snapToGrid w:val="0"/>
              <w:ind w:left="576" w:hanging="576"/>
              <w:rPr>
                <w:rFonts w:ascii="Tahoma" w:hAnsi="Tahoma" w:cs="Tahoma"/>
                <w:color w:val="000000"/>
                <w:sz w:val="24"/>
                <w:szCs w:val="24"/>
                <w:lang w:val="id-ID"/>
              </w:rPr>
            </w:pPr>
            <w:r w:rsidRPr="00007A23">
              <w:rPr>
                <w:rFonts w:ascii="Tahoma" w:hAnsi="Tahoma" w:cs="Tahoma"/>
                <w:color w:val="000000"/>
                <w:sz w:val="24"/>
                <w:szCs w:val="24"/>
                <w:lang w:val="id-ID" w:eastAsia="id-ID"/>
              </w:rPr>
              <w:t>4.23</w:t>
            </w:r>
            <w:r w:rsidRPr="00007A23">
              <w:rPr>
                <w:rFonts w:ascii="Tahoma" w:hAnsi="Tahoma" w:cs="Tahoma"/>
                <w:color w:val="000000"/>
                <w:sz w:val="24"/>
                <w:szCs w:val="24"/>
                <w:lang w:val="id-ID" w:eastAsia="id-ID"/>
              </w:rPr>
              <w:tab/>
            </w:r>
            <w:r w:rsidRPr="00007A23">
              <w:rPr>
                <w:rFonts w:ascii="Tahoma" w:hAnsi="Tahoma" w:cs="Tahoma"/>
                <w:sz w:val="24"/>
                <w:szCs w:val="24"/>
                <w:lang w:val="id-ID" w:eastAsia="id-ID"/>
              </w:rPr>
              <w:t xml:space="preserve">Mengatasi  </w:t>
            </w:r>
            <w:r w:rsidRPr="00007A23">
              <w:rPr>
                <w:rFonts w:ascii="Tahoma" w:hAnsi="Tahoma" w:cs="Tahoma"/>
                <w:sz w:val="24"/>
                <w:szCs w:val="24"/>
                <w:lang w:val="id-ID"/>
              </w:rPr>
              <w:t>cara h</w:t>
            </w:r>
            <w:r w:rsidRPr="00007A23">
              <w:rPr>
                <w:rFonts w:ascii="Tahoma" w:hAnsi="Tahoma" w:cs="Tahoma"/>
                <w:color w:val="000000"/>
                <w:sz w:val="24"/>
                <w:szCs w:val="24"/>
                <w:lang w:val="id-ID"/>
              </w:rPr>
              <w:t>idup sadar dalam kehidupan sehari-hari.</w:t>
            </w:r>
          </w:p>
          <w:p w:rsidR="00F718A3" w:rsidRPr="00007A23" w:rsidRDefault="00F718A3" w:rsidP="00614C4D">
            <w:pPr>
              <w:shd w:val="clear" w:color="auto" w:fill="FFFFFF"/>
              <w:adjustRightInd w:val="0"/>
              <w:snapToGrid w:val="0"/>
              <w:jc w:val="both"/>
              <w:rPr>
                <w:rFonts w:ascii="Tahoma" w:hAnsi="Tahoma" w:cs="Tahoma"/>
                <w:color w:val="000000"/>
                <w:sz w:val="24"/>
                <w:szCs w:val="24"/>
                <w:lang w:val="id-ID" w:eastAsia="id-ID"/>
              </w:rPr>
            </w:pPr>
          </w:p>
        </w:tc>
        <w:tc>
          <w:tcPr>
            <w:tcW w:w="906" w:type="pct"/>
            <w:shd w:val="clear" w:color="auto" w:fill="auto"/>
          </w:tcPr>
          <w:p w:rsidR="00F718A3" w:rsidRPr="00007A23" w:rsidRDefault="00F718A3" w:rsidP="00F23ED6">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12 JP</w:t>
            </w:r>
          </w:p>
        </w:tc>
      </w:tr>
      <w:tr w:rsidR="00F718A3" w:rsidRPr="00007A23" w:rsidTr="00614C4D">
        <w:tc>
          <w:tcPr>
            <w:tcW w:w="1803" w:type="pct"/>
          </w:tcPr>
          <w:p w:rsidR="00F718A3" w:rsidRPr="00007A23" w:rsidRDefault="00F718A3" w:rsidP="00F718A3">
            <w:pPr>
              <w:shd w:val="clear" w:color="auto" w:fill="FFFFFF"/>
              <w:adjustRightInd w:val="0"/>
              <w:snapToGrid w:val="0"/>
              <w:ind w:left="576" w:hanging="576"/>
              <w:jc w:val="both"/>
              <w:rPr>
                <w:rFonts w:ascii="Tahoma" w:hAnsi="Tahoma" w:cs="Tahoma"/>
                <w:color w:val="000000"/>
                <w:sz w:val="24"/>
                <w:szCs w:val="24"/>
                <w:lang w:val="id-ID"/>
              </w:rPr>
            </w:pPr>
            <w:r w:rsidRPr="00007A23">
              <w:rPr>
                <w:rFonts w:ascii="Tahoma" w:hAnsi="Tahoma" w:cs="Tahoma"/>
                <w:color w:val="000000"/>
                <w:sz w:val="24"/>
                <w:szCs w:val="24"/>
                <w:lang w:val="id-ID" w:eastAsia="id-ID"/>
              </w:rPr>
              <w:t>3.24</w:t>
            </w:r>
            <w:r w:rsidRPr="00007A23">
              <w:rPr>
                <w:rFonts w:ascii="Tahoma" w:hAnsi="Tahoma" w:cs="Tahoma"/>
                <w:color w:val="000000"/>
                <w:sz w:val="24"/>
                <w:szCs w:val="24"/>
                <w:lang w:val="id-ID" w:eastAsia="id-ID"/>
              </w:rPr>
              <w:tab/>
              <w:t xml:space="preserve">Menganalisis </w:t>
            </w:r>
            <w:r w:rsidRPr="00007A23">
              <w:rPr>
                <w:rFonts w:ascii="Tahoma" w:hAnsi="Tahoma" w:cs="Tahoma"/>
                <w:color w:val="000000"/>
                <w:sz w:val="24"/>
                <w:szCs w:val="24"/>
                <w:lang w:val="id-ID"/>
              </w:rPr>
              <w:t>problematika kehidupan manusia.</w:t>
            </w:r>
          </w:p>
        </w:tc>
        <w:tc>
          <w:tcPr>
            <w:tcW w:w="2291" w:type="pct"/>
          </w:tcPr>
          <w:p w:rsidR="00F718A3" w:rsidRPr="00007A23" w:rsidRDefault="00F718A3" w:rsidP="00F718A3">
            <w:pPr>
              <w:shd w:val="clear" w:color="auto" w:fill="FFFFFF"/>
              <w:adjustRightInd w:val="0"/>
              <w:snapToGrid w:val="0"/>
              <w:ind w:left="576" w:hanging="576"/>
              <w:rPr>
                <w:rFonts w:ascii="Tahoma" w:hAnsi="Tahoma" w:cs="Tahoma"/>
                <w:color w:val="000000"/>
                <w:sz w:val="24"/>
                <w:szCs w:val="24"/>
                <w:lang w:val="id-ID" w:eastAsia="id-ID"/>
              </w:rPr>
            </w:pPr>
            <w:r w:rsidRPr="00007A23">
              <w:rPr>
                <w:rFonts w:ascii="Tahoma" w:hAnsi="Tahoma" w:cs="Tahoma"/>
                <w:color w:val="000000"/>
                <w:sz w:val="24"/>
                <w:szCs w:val="24"/>
                <w:lang w:val="id-ID" w:eastAsia="id-ID"/>
              </w:rPr>
              <w:t>4.24</w:t>
            </w:r>
            <w:r w:rsidRPr="00007A23">
              <w:rPr>
                <w:rFonts w:ascii="Tahoma" w:hAnsi="Tahoma" w:cs="Tahoma"/>
                <w:color w:val="000000"/>
                <w:sz w:val="24"/>
                <w:szCs w:val="24"/>
                <w:lang w:val="id-ID" w:eastAsia="id-ID"/>
              </w:rPr>
              <w:tab/>
              <w:t xml:space="preserve">Merumuskan secara kritis </w:t>
            </w:r>
            <w:r w:rsidRPr="00007A23">
              <w:rPr>
                <w:rFonts w:ascii="Tahoma" w:hAnsi="Tahoma" w:cs="Tahoma"/>
                <w:color w:val="000000"/>
                <w:sz w:val="24"/>
                <w:szCs w:val="24"/>
                <w:lang w:val="id-ID"/>
              </w:rPr>
              <w:t>problematika kehidupan manusia.</w:t>
            </w:r>
          </w:p>
        </w:tc>
        <w:tc>
          <w:tcPr>
            <w:tcW w:w="906" w:type="pct"/>
            <w:shd w:val="clear" w:color="auto" w:fill="auto"/>
          </w:tcPr>
          <w:p w:rsidR="00F718A3" w:rsidRPr="00007A23" w:rsidRDefault="00F718A3" w:rsidP="00F23ED6">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12 JP</w:t>
            </w:r>
          </w:p>
        </w:tc>
      </w:tr>
      <w:tr w:rsidR="00F718A3" w:rsidRPr="00007A23" w:rsidTr="00614C4D">
        <w:tc>
          <w:tcPr>
            <w:tcW w:w="1803" w:type="pct"/>
          </w:tcPr>
          <w:p w:rsidR="00F718A3" w:rsidRPr="00007A23" w:rsidRDefault="00F718A3" w:rsidP="00F718A3">
            <w:pPr>
              <w:shd w:val="clear" w:color="auto" w:fill="FFFFFF"/>
              <w:adjustRightInd w:val="0"/>
              <w:snapToGrid w:val="0"/>
              <w:ind w:left="576" w:hanging="576"/>
              <w:rPr>
                <w:rFonts w:ascii="Tahoma" w:hAnsi="Tahoma" w:cs="Tahoma"/>
                <w:color w:val="000000"/>
                <w:sz w:val="24"/>
                <w:szCs w:val="24"/>
                <w:lang w:val="id-ID" w:eastAsia="id-ID"/>
              </w:rPr>
            </w:pPr>
            <w:r w:rsidRPr="00007A23">
              <w:rPr>
                <w:rFonts w:ascii="Tahoma" w:hAnsi="Tahoma" w:cs="Tahoma"/>
                <w:color w:val="000000"/>
                <w:sz w:val="24"/>
                <w:szCs w:val="24"/>
                <w:lang w:val="id-ID" w:eastAsia="id-ID"/>
              </w:rPr>
              <w:t>3.25</w:t>
            </w:r>
            <w:r w:rsidRPr="00007A23">
              <w:rPr>
                <w:rFonts w:ascii="Tahoma" w:hAnsi="Tahoma" w:cs="Tahoma"/>
                <w:color w:val="000000"/>
                <w:sz w:val="24"/>
                <w:szCs w:val="24"/>
                <w:lang w:val="id-ID" w:eastAsia="id-ID"/>
              </w:rPr>
              <w:tab/>
              <w:t xml:space="preserve">Mengevaluasi </w:t>
            </w:r>
            <w:r w:rsidRPr="00007A23">
              <w:rPr>
                <w:rFonts w:ascii="Tahoma" w:hAnsi="Tahoma" w:cs="Tahoma"/>
                <w:color w:val="000000"/>
                <w:sz w:val="24"/>
                <w:szCs w:val="24"/>
                <w:lang w:val="id-ID"/>
              </w:rPr>
              <w:t>cara menghindari aborsi dan pergaulan bebas.</w:t>
            </w:r>
          </w:p>
        </w:tc>
        <w:tc>
          <w:tcPr>
            <w:tcW w:w="2291" w:type="pct"/>
          </w:tcPr>
          <w:p w:rsidR="00F718A3" w:rsidRPr="00007A23" w:rsidRDefault="00F718A3" w:rsidP="00F718A3">
            <w:pPr>
              <w:shd w:val="clear" w:color="auto" w:fill="FFFFFF"/>
              <w:adjustRightInd w:val="0"/>
              <w:snapToGrid w:val="0"/>
              <w:ind w:left="576" w:hanging="576"/>
              <w:rPr>
                <w:rFonts w:ascii="Tahoma" w:hAnsi="Tahoma" w:cs="Tahoma"/>
                <w:color w:val="000000"/>
                <w:sz w:val="24"/>
                <w:szCs w:val="24"/>
                <w:lang w:val="id-ID"/>
              </w:rPr>
            </w:pPr>
            <w:r w:rsidRPr="00007A23">
              <w:rPr>
                <w:rFonts w:ascii="Tahoma" w:hAnsi="Tahoma" w:cs="Tahoma"/>
                <w:color w:val="000000"/>
                <w:sz w:val="24"/>
                <w:szCs w:val="24"/>
                <w:lang w:val="id-ID" w:eastAsia="id-ID"/>
              </w:rPr>
              <w:t>4.25</w:t>
            </w:r>
            <w:r w:rsidRPr="00007A23">
              <w:rPr>
                <w:rFonts w:ascii="Tahoma" w:hAnsi="Tahoma" w:cs="Tahoma"/>
                <w:color w:val="000000"/>
                <w:sz w:val="24"/>
                <w:szCs w:val="24"/>
                <w:lang w:val="id-ID" w:eastAsia="id-ID"/>
              </w:rPr>
              <w:tab/>
              <w:t xml:space="preserve">Menentukan cara </w:t>
            </w:r>
            <w:r w:rsidRPr="00007A23">
              <w:rPr>
                <w:rFonts w:ascii="Tahoma" w:hAnsi="Tahoma" w:cs="Tahoma"/>
                <w:color w:val="000000"/>
                <w:sz w:val="24"/>
                <w:szCs w:val="24"/>
                <w:lang w:val="id-ID"/>
              </w:rPr>
              <w:t>menghindari aborsi dan pergaulan bebas.</w:t>
            </w:r>
          </w:p>
          <w:p w:rsidR="00F718A3" w:rsidRPr="00007A23" w:rsidRDefault="00F718A3" w:rsidP="00614C4D">
            <w:pPr>
              <w:shd w:val="clear" w:color="auto" w:fill="FFFFFF"/>
              <w:adjustRightInd w:val="0"/>
              <w:snapToGrid w:val="0"/>
              <w:ind w:left="576" w:hanging="576"/>
              <w:rPr>
                <w:rFonts w:ascii="Tahoma" w:hAnsi="Tahoma" w:cs="Tahoma"/>
                <w:color w:val="000000"/>
                <w:sz w:val="24"/>
                <w:szCs w:val="24"/>
                <w:lang w:val="id-ID" w:eastAsia="id-ID"/>
              </w:rPr>
            </w:pPr>
            <w:r w:rsidRPr="00007A23">
              <w:rPr>
                <w:rFonts w:ascii="Tahoma" w:hAnsi="Tahoma" w:cs="Tahoma"/>
                <w:color w:val="000000"/>
                <w:sz w:val="24"/>
                <w:szCs w:val="24"/>
                <w:lang w:val="id-ID" w:eastAsia="id-ID"/>
              </w:rPr>
              <w:t xml:space="preserve"> </w:t>
            </w:r>
          </w:p>
        </w:tc>
        <w:tc>
          <w:tcPr>
            <w:tcW w:w="906" w:type="pct"/>
            <w:shd w:val="clear" w:color="auto" w:fill="auto"/>
          </w:tcPr>
          <w:p w:rsidR="00F718A3" w:rsidRPr="00007A23" w:rsidRDefault="00F718A3" w:rsidP="00F23ED6">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9 JP</w:t>
            </w:r>
          </w:p>
        </w:tc>
      </w:tr>
      <w:tr w:rsidR="00F718A3" w:rsidRPr="00007A23" w:rsidTr="00614C4D">
        <w:tc>
          <w:tcPr>
            <w:tcW w:w="1803" w:type="pct"/>
          </w:tcPr>
          <w:p w:rsidR="00F718A3" w:rsidRPr="00007A23" w:rsidRDefault="00F718A3" w:rsidP="00F718A3">
            <w:pPr>
              <w:shd w:val="clear" w:color="auto" w:fill="FFFFFF"/>
              <w:adjustRightInd w:val="0"/>
              <w:snapToGrid w:val="0"/>
              <w:ind w:left="576" w:hanging="576"/>
              <w:rPr>
                <w:rFonts w:ascii="Tahoma" w:hAnsi="Tahoma" w:cs="Tahoma"/>
                <w:color w:val="000000"/>
                <w:sz w:val="24"/>
                <w:szCs w:val="24"/>
                <w:lang w:val="id-ID" w:eastAsia="id-ID"/>
              </w:rPr>
            </w:pPr>
            <w:r w:rsidRPr="00007A23">
              <w:rPr>
                <w:rFonts w:ascii="Tahoma" w:hAnsi="Tahoma" w:cs="Tahoma"/>
                <w:color w:val="000000"/>
                <w:sz w:val="24"/>
                <w:szCs w:val="24"/>
                <w:lang w:val="id-ID" w:eastAsia="id-ID"/>
              </w:rPr>
              <w:t>3.26</w:t>
            </w:r>
            <w:r w:rsidRPr="00007A23">
              <w:rPr>
                <w:rFonts w:ascii="Tahoma" w:hAnsi="Tahoma" w:cs="Tahoma"/>
                <w:color w:val="000000"/>
                <w:sz w:val="24"/>
                <w:szCs w:val="24"/>
                <w:lang w:val="id-ID" w:eastAsia="id-ID"/>
              </w:rPr>
              <w:tab/>
              <w:t xml:space="preserve">Mengevaluasi </w:t>
            </w:r>
            <w:r w:rsidRPr="00007A23">
              <w:rPr>
                <w:rFonts w:ascii="Tahoma" w:hAnsi="Tahoma" w:cs="Tahoma"/>
                <w:color w:val="000000"/>
                <w:sz w:val="24"/>
                <w:szCs w:val="24"/>
                <w:lang w:val="id-ID"/>
              </w:rPr>
              <w:t>cara menghindari Narkoba dan Tawuran.</w:t>
            </w:r>
          </w:p>
        </w:tc>
        <w:tc>
          <w:tcPr>
            <w:tcW w:w="2291" w:type="pct"/>
          </w:tcPr>
          <w:p w:rsidR="00F718A3" w:rsidRPr="00007A23" w:rsidRDefault="00F718A3" w:rsidP="00F718A3">
            <w:pPr>
              <w:shd w:val="clear" w:color="auto" w:fill="FFFFFF"/>
              <w:adjustRightInd w:val="0"/>
              <w:snapToGrid w:val="0"/>
              <w:ind w:left="576" w:hanging="576"/>
              <w:rPr>
                <w:rFonts w:ascii="Tahoma" w:hAnsi="Tahoma" w:cs="Tahoma"/>
                <w:color w:val="000000"/>
                <w:sz w:val="24"/>
                <w:szCs w:val="24"/>
                <w:lang w:val="id-ID"/>
              </w:rPr>
            </w:pPr>
            <w:r w:rsidRPr="00007A23">
              <w:rPr>
                <w:rFonts w:ascii="Tahoma" w:hAnsi="Tahoma" w:cs="Tahoma"/>
                <w:color w:val="000000"/>
                <w:sz w:val="24"/>
                <w:szCs w:val="24"/>
                <w:lang w:val="id-ID" w:eastAsia="id-ID"/>
              </w:rPr>
              <w:t>4.26</w:t>
            </w:r>
            <w:r w:rsidRPr="00007A23">
              <w:rPr>
                <w:rFonts w:ascii="Tahoma" w:hAnsi="Tahoma" w:cs="Tahoma"/>
                <w:color w:val="000000"/>
                <w:sz w:val="24"/>
                <w:szCs w:val="24"/>
                <w:lang w:val="id-ID" w:eastAsia="id-ID"/>
              </w:rPr>
              <w:tab/>
              <w:t>Menentukan</w:t>
            </w:r>
            <w:r w:rsidRPr="00007A23">
              <w:rPr>
                <w:rFonts w:ascii="Tahoma" w:hAnsi="Tahoma" w:cs="Tahoma"/>
                <w:sz w:val="24"/>
                <w:szCs w:val="24"/>
                <w:lang w:val="id-ID" w:eastAsia="id-ID"/>
              </w:rPr>
              <w:t xml:space="preserve"> </w:t>
            </w:r>
            <w:r w:rsidRPr="00007A23">
              <w:rPr>
                <w:rFonts w:ascii="Tahoma" w:hAnsi="Tahoma" w:cs="Tahoma"/>
                <w:color w:val="000000"/>
                <w:sz w:val="24"/>
                <w:szCs w:val="24"/>
                <w:lang w:val="id-ID"/>
              </w:rPr>
              <w:t>cara menghindari Narkoba dan Tawuran.</w:t>
            </w:r>
          </w:p>
        </w:tc>
        <w:tc>
          <w:tcPr>
            <w:tcW w:w="906" w:type="pct"/>
            <w:shd w:val="clear" w:color="auto" w:fill="auto"/>
          </w:tcPr>
          <w:p w:rsidR="00F718A3" w:rsidRPr="00007A23" w:rsidRDefault="00F718A3" w:rsidP="00F23ED6">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9 JP</w:t>
            </w:r>
          </w:p>
        </w:tc>
      </w:tr>
      <w:tr w:rsidR="00F718A3" w:rsidRPr="00007A23" w:rsidTr="00614C4D">
        <w:tc>
          <w:tcPr>
            <w:tcW w:w="1803" w:type="pct"/>
          </w:tcPr>
          <w:p w:rsidR="00F718A3" w:rsidRPr="00007A23" w:rsidRDefault="00F718A3" w:rsidP="00F718A3">
            <w:pPr>
              <w:shd w:val="clear" w:color="auto" w:fill="FFFFFF"/>
              <w:adjustRightInd w:val="0"/>
              <w:snapToGrid w:val="0"/>
              <w:ind w:left="576" w:hanging="576"/>
              <w:rPr>
                <w:rFonts w:ascii="Tahoma" w:hAnsi="Tahoma" w:cs="Tahoma"/>
                <w:color w:val="000000"/>
                <w:sz w:val="24"/>
                <w:szCs w:val="24"/>
                <w:lang w:val="id-ID" w:eastAsia="id-ID"/>
              </w:rPr>
            </w:pPr>
            <w:r w:rsidRPr="00007A23">
              <w:rPr>
                <w:rFonts w:ascii="Tahoma" w:hAnsi="Tahoma" w:cs="Tahoma"/>
                <w:color w:val="000000"/>
                <w:sz w:val="24"/>
                <w:szCs w:val="24"/>
                <w:lang w:val="id-ID" w:eastAsia="id-ID"/>
              </w:rPr>
              <w:t>3.27</w:t>
            </w:r>
            <w:r w:rsidRPr="00007A23">
              <w:rPr>
                <w:rFonts w:ascii="Tahoma" w:hAnsi="Tahoma" w:cs="Tahoma"/>
                <w:color w:val="000000"/>
                <w:sz w:val="24"/>
                <w:szCs w:val="24"/>
                <w:lang w:val="id-ID" w:eastAsia="id-ID"/>
              </w:rPr>
              <w:tab/>
              <w:t xml:space="preserve">Mengevaluasi </w:t>
            </w:r>
            <w:r w:rsidRPr="00007A23">
              <w:rPr>
                <w:rFonts w:ascii="Tahoma" w:hAnsi="Tahoma" w:cs="Tahoma"/>
                <w:color w:val="000000"/>
                <w:sz w:val="24"/>
                <w:szCs w:val="24"/>
                <w:lang w:val="id-ID"/>
              </w:rPr>
              <w:t>cara menghindari tindakan korupsi.</w:t>
            </w:r>
          </w:p>
        </w:tc>
        <w:tc>
          <w:tcPr>
            <w:tcW w:w="2291" w:type="pct"/>
          </w:tcPr>
          <w:p w:rsidR="00F718A3" w:rsidRPr="00007A23" w:rsidRDefault="00F718A3" w:rsidP="00F718A3">
            <w:pPr>
              <w:shd w:val="clear" w:color="auto" w:fill="FFFFFF"/>
              <w:adjustRightInd w:val="0"/>
              <w:snapToGrid w:val="0"/>
              <w:ind w:left="576" w:hanging="576"/>
              <w:rPr>
                <w:rFonts w:ascii="Tahoma" w:hAnsi="Tahoma" w:cs="Tahoma"/>
                <w:color w:val="000000"/>
                <w:sz w:val="24"/>
                <w:szCs w:val="24"/>
                <w:lang w:val="id-ID" w:eastAsia="id-ID"/>
              </w:rPr>
            </w:pPr>
            <w:r w:rsidRPr="00007A23">
              <w:rPr>
                <w:rFonts w:ascii="Tahoma" w:hAnsi="Tahoma" w:cs="Tahoma"/>
                <w:color w:val="000000"/>
                <w:sz w:val="24"/>
                <w:szCs w:val="24"/>
                <w:lang w:val="id-ID" w:eastAsia="id-ID"/>
              </w:rPr>
              <w:t>4.27</w:t>
            </w:r>
            <w:r w:rsidRPr="00007A23">
              <w:rPr>
                <w:rFonts w:ascii="Tahoma" w:hAnsi="Tahoma" w:cs="Tahoma"/>
                <w:color w:val="000000"/>
                <w:sz w:val="24"/>
                <w:szCs w:val="24"/>
                <w:lang w:val="id-ID" w:eastAsia="id-ID"/>
              </w:rPr>
              <w:tab/>
              <w:t>Menentukan cara menghindari tindakan korupsi.</w:t>
            </w:r>
          </w:p>
        </w:tc>
        <w:tc>
          <w:tcPr>
            <w:tcW w:w="906" w:type="pct"/>
            <w:shd w:val="clear" w:color="auto" w:fill="auto"/>
          </w:tcPr>
          <w:p w:rsidR="00F718A3" w:rsidRPr="00007A23" w:rsidRDefault="00F718A3" w:rsidP="00F23ED6">
            <w:pPr>
              <w:spacing w:before="60" w:after="60" w:line="240" w:lineRule="auto"/>
              <w:jc w:val="center"/>
              <w:rPr>
                <w:rFonts w:ascii="Tahoma" w:hAnsi="Tahoma" w:cs="Tahoma"/>
                <w:sz w:val="24"/>
                <w:szCs w:val="24"/>
                <w:lang w:val="id-ID"/>
              </w:rPr>
            </w:pPr>
            <w:r w:rsidRPr="00007A23">
              <w:rPr>
                <w:rFonts w:ascii="Tahoma" w:hAnsi="Tahoma" w:cs="Tahoma"/>
                <w:sz w:val="24"/>
                <w:szCs w:val="24"/>
                <w:lang w:val="id-ID"/>
              </w:rPr>
              <w:t>9 JP</w:t>
            </w:r>
          </w:p>
        </w:tc>
      </w:tr>
    </w:tbl>
    <w:p w:rsidR="00501E09" w:rsidRPr="00007A23" w:rsidRDefault="00501E09" w:rsidP="00501E09">
      <w:pPr>
        <w:spacing w:before="0" w:after="0" w:line="240" w:lineRule="auto"/>
        <w:jc w:val="both"/>
        <w:rPr>
          <w:rFonts w:ascii="Tahoma" w:hAnsi="Tahoma" w:cs="Tahoma"/>
          <w:sz w:val="24"/>
          <w:szCs w:val="24"/>
          <w:lang w:val="en-ID"/>
        </w:rPr>
      </w:pPr>
    </w:p>
    <w:p w:rsidR="00FC1B32" w:rsidRPr="00007A23" w:rsidRDefault="00FC1B32">
      <w:pPr>
        <w:spacing w:before="0" w:after="200" w:line="276" w:lineRule="auto"/>
        <w:rPr>
          <w:rFonts w:ascii="Tahoma" w:hAnsi="Tahoma" w:cs="Tahoma"/>
          <w:sz w:val="24"/>
          <w:szCs w:val="24"/>
        </w:rPr>
      </w:pPr>
    </w:p>
    <w:sectPr w:rsidR="00FC1B32" w:rsidRPr="00007A23" w:rsidSect="001C48AB">
      <w:pgSz w:w="11907" w:h="16839" w:code="9"/>
      <w:pgMar w:top="1418"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338752F"/>
    <w:multiLevelType w:val="multilevel"/>
    <w:tmpl w:val="3EDAC1D2"/>
    <w:lvl w:ilvl="0">
      <w:start w:val="1"/>
      <w:numFmt w:val="decimal"/>
      <w:lvlText w:val="%1."/>
      <w:lvlJc w:val="left"/>
      <w:pPr>
        <w:ind w:left="720" w:hanging="360"/>
      </w:pPr>
      <w:rPr>
        <w:rFonts w:cs="Times New Roman" w:hint="default"/>
      </w:rPr>
    </w:lvl>
    <w:lvl w:ilvl="1">
      <w:start w:val="1"/>
      <w:numFmt w:val="decimal"/>
      <w:lvlText w:val="4.%2"/>
      <w:lvlJc w:val="left"/>
      <w:pPr>
        <w:ind w:left="1080" w:hanging="720"/>
      </w:pPr>
      <w:rPr>
        <w:rFonts w:cs="Times New Roman" w:hint="default"/>
        <w:color w:val="000000"/>
        <w:sz w:val="22"/>
      </w:rPr>
    </w:lvl>
    <w:lvl w:ilvl="2">
      <w:start w:val="1"/>
      <w:numFmt w:val="decimal"/>
      <w:isLgl/>
      <w:lvlText w:val="%1.%2.%3"/>
      <w:lvlJc w:val="left"/>
      <w:pPr>
        <w:ind w:left="1080" w:hanging="720"/>
      </w:pPr>
      <w:rPr>
        <w:rFonts w:ascii="Tahoma" w:hAnsi="Tahoma" w:cs="Tahoma" w:hint="default"/>
        <w:color w:val="000000"/>
        <w:sz w:val="22"/>
      </w:rPr>
    </w:lvl>
    <w:lvl w:ilvl="3">
      <w:start w:val="1"/>
      <w:numFmt w:val="decimal"/>
      <w:isLgl/>
      <w:lvlText w:val="%1.%2.%3.%4"/>
      <w:lvlJc w:val="left"/>
      <w:pPr>
        <w:ind w:left="1440" w:hanging="1080"/>
      </w:pPr>
      <w:rPr>
        <w:rFonts w:ascii="Tahoma" w:hAnsi="Tahoma" w:cs="Tahoma" w:hint="default"/>
        <w:color w:val="000000"/>
        <w:sz w:val="22"/>
      </w:rPr>
    </w:lvl>
    <w:lvl w:ilvl="4">
      <w:start w:val="1"/>
      <w:numFmt w:val="decimal"/>
      <w:isLgl/>
      <w:lvlText w:val="%1.%2.%3.%4.%5"/>
      <w:lvlJc w:val="left"/>
      <w:pPr>
        <w:ind w:left="1440" w:hanging="1080"/>
      </w:pPr>
      <w:rPr>
        <w:rFonts w:ascii="Tahoma" w:hAnsi="Tahoma" w:cs="Tahoma" w:hint="default"/>
        <w:color w:val="000000"/>
        <w:sz w:val="22"/>
      </w:rPr>
    </w:lvl>
    <w:lvl w:ilvl="5">
      <w:start w:val="1"/>
      <w:numFmt w:val="decimal"/>
      <w:isLgl/>
      <w:lvlText w:val="%1.%2.%3.%4.%5.%6"/>
      <w:lvlJc w:val="left"/>
      <w:pPr>
        <w:ind w:left="1800" w:hanging="1440"/>
      </w:pPr>
      <w:rPr>
        <w:rFonts w:ascii="Tahoma" w:hAnsi="Tahoma" w:cs="Tahoma" w:hint="default"/>
        <w:color w:val="000000"/>
        <w:sz w:val="22"/>
      </w:rPr>
    </w:lvl>
    <w:lvl w:ilvl="6">
      <w:start w:val="1"/>
      <w:numFmt w:val="decimal"/>
      <w:isLgl/>
      <w:lvlText w:val="%1.%2.%3.%4.%5.%6.%7"/>
      <w:lvlJc w:val="left"/>
      <w:pPr>
        <w:ind w:left="2160" w:hanging="1800"/>
      </w:pPr>
      <w:rPr>
        <w:rFonts w:ascii="Tahoma" w:hAnsi="Tahoma" w:cs="Tahoma" w:hint="default"/>
        <w:color w:val="000000"/>
        <w:sz w:val="22"/>
      </w:rPr>
    </w:lvl>
    <w:lvl w:ilvl="7">
      <w:start w:val="1"/>
      <w:numFmt w:val="decimal"/>
      <w:isLgl/>
      <w:lvlText w:val="%1.%2.%3.%4.%5.%6.%7.%8"/>
      <w:lvlJc w:val="left"/>
      <w:pPr>
        <w:ind w:left="2160" w:hanging="1800"/>
      </w:pPr>
      <w:rPr>
        <w:rFonts w:ascii="Tahoma" w:hAnsi="Tahoma" w:cs="Tahoma" w:hint="default"/>
        <w:color w:val="000000"/>
        <w:sz w:val="22"/>
      </w:rPr>
    </w:lvl>
    <w:lvl w:ilvl="8">
      <w:start w:val="1"/>
      <w:numFmt w:val="decimal"/>
      <w:isLgl/>
      <w:lvlText w:val="%1.%2.%3.%4.%5.%6.%7.%8.%9"/>
      <w:lvlJc w:val="left"/>
      <w:pPr>
        <w:ind w:left="2520" w:hanging="2160"/>
      </w:pPr>
      <w:rPr>
        <w:rFonts w:ascii="Tahoma" w:hAnsi="Tahoma" w:cs="Tahoma" w:hint="default"/>
        <w:color w:val="000000"/>
        <w:sz w:val="22"/>
      </w:rPr>
    </w:lvl>
  </w:abstractNum>
  <w:abstractNum w:abstractNumId="9">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9"/>
  </w:num>
  <w:num w:numId="4">
    <w:abstractNumId w:val="3"/>
  </w:num>
  <w:num w:numId="5">
    <w:abstractNumId w:val="7"/>
  </w:num>
  <w:num w:numId="6">
    <w:abstractNumId w:val="4"/>
  </w:num>
  <w:num w:numId="7">
    <w:abstractNumId w:val="2"/>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E2159"/>
    <w:rsid w:val="00007A23"/>
    <w:rsid w:val="000259B3"/>
    <w:rsid w:val="00041B7F"/>
    <w:rsid w:val="000504E6"/>
    <w:rsid w:val="00080369"/>
    <w:rsid w:val="000A70C0"/>
    <w:rsid w:val="000E06C9"/>
    <w:rsid w:val="00103F7B"/>
    <w:rsid w:val="00105469"/>
    <w:rsid w:val="001218B1"/>
    <w:rsid w:val="00182A2B"/>
    <w:rsid w:val="001C1C96"/>
    <w:rsid w:val="001C48AB"/>
    <w:rsid w:val="001D365F"/>
    <w:rsid w:val="00216996"/>
    <w:rsid w:val="002177A7"/>
    <w:rsid w:val="00241D5D"/>
    <w:rsid w:val="00251902"/>
    <w:rsid w:val="00273101"/>
    <w:rsid w:val="00281C63"/>
    <w:rsid w:val="00291BE2"/>
    <w:rsid w:val="002927BA"/>
    <w:rsid w:val="002C6EEA"/>
    <w:rsid w:val="00301398"/>
    <w:rsid w:val="00340AA6"/>
    <w:rsid w:val="003700C9"/>
    <w:rsid w:val="00371838"/>
    <w:rsid w:val="003D7400"/>
    <w:rsid w:val="003E2159"/>
    <w:rsid w:val="004329C7"/>
    <w:rsid w:val="00483CF0"/>
    <w:rsid w:val="004D2282"/>
    <w:rsid w:val="004D2954"/>
    <w:rsid w:val="00501E09"/>
    <w:rsid w:val="00527BF3"/>
    <w:rsid w:val="00567ADE"/>
    <w:rsid w:val="00586582"/>
    <w:rsid w:val="005E318C"/>
    <w:rsid w:val="006112C7"/>
    <w:rsid w:val="0061491F"/>
    <w:rsid w:val="00614C4D"/>
    <w:rsid w:val="00620E61"/>
    <w:rsid w:val="0063492E"/>
    <w:rsid w:val="00636C50"/>
    <w:rsid w:val="00685F7D"/>
    <w:rsid w:val="006E3221"/>
    <w:rsid w:val="007006B7"/>
    <w:rsid w:val="00701601"/>
    <w:rsid w:val="00740A4B"/>
    <w:rsid w:val="007701FB"/>
    <w:rsid w:val="00771375"/>
    <w:rsid w:val="00796780"/>
    <w:rsid w:val="007A5EA3"/>
    <w:rsid w:val="00803BB7"/>
    <w:rsid w:val="00812F23"/>
    <w:rsid w:val="00815516"/>
    <w:rsid w:val="00816F2E"/>
    <w:rsid w:val="008411DC"/>
    <w:rsid w:val="0087018B"/>
    <w:rsid w:val="008A27EA"/>
    <w:rsid w:val="009362A2"/>
    <w:rsid w:val="00955138"/>
    <w:rsid w:val="009571A3"/>
    <w:rsid w:val="00974A13"/>
    <w:rsid w:val="009B2957"/>
    <w:rsid w:val="009D1736"/>
    <w:rsid w:val="009F439F"/>
    <w:rsid w:val="009F7950"/>
    <w:rsid w:val="00A17592"/>
    <w:rsid w:val="00A233DC"/>
    <w:rsid w:val="00A925D0"/>
    <w:rsid w:val="00A944B3"/>
    <w:rsid w:val="00AC7C06"/>
    <w:rsid w:val="00AE7120"/>
    <w:rsid w:val="00B06504"/>
    <w:rsid w:val="00BD11D4"/>
    <w:rsid w:val="00BE1F34"/>
    <w:rsid w:val="00D53B98"/>
    <w:rsid w:val="00D64D92"/>
    <w:rsid w:val="00D66051"/>
    <w:rsid w:val="00D67E4B"/>
    <w:rsid w:val="00D7124D"/>
    <w:rsid w:val="00D71C01"/>
    <w:rsid w:val="00D90A96"/>
    <w:rsid w:val="00DA2D6D"/>
    <w:rsid w:val="00DA3238"/>
    <w:rsid w:val="00DA4DE0"/>
    <w:rsid w:val="00DE33C4"/>
    <w:rsid w:val="00E16D1A"/>
    <w:rsid w:val="00E16EC0"/>
    <w:rsid w:val="00E312DC"/>
    <w:rsid w:val="00E3561B"/>
    <w:rsid w:val="00E929E1"/>
    <w:rsid w:val="00EB055A"/>
    <w:rsid w:val="00EC65DA"/>
    <w:rsid w:val="00F4355C"/>
    <w:rsid w:val="00F718A3"/>
    <w:rsid w:val="00FB05D9"/>
    <w:rsid w:val="00FB5810"/>
    <w:rsid w:val="00FC1B32"/>
    <w:rsid w:val="00FE44FB"/>
    <w:rsid w:val="00FE54F4"/>
    <w:rsid w:val="00FF5BF4"/>
    <w:rsid w:val="00FF73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6FAFE-B2EC-406A-8FF6-0D9A380D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59"/>
    <w:rsid w:val="00E3561B"/>
    <w:pPr>
      <w:spacing w:after="0" w:line="240" w:lineRule="auto"/>
    </w:pPr>
    <w:rPr>
      <w:rFonts w:ascii="Calibri" w:eastAsiaTheme="minorEastAsia"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4A445-4FCB-49AD-9221-51179C84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24</cp:revision>
  <cp:lastPrinted>2017-03-25T03:11:00Z</cp:lastPrinted>
  <dcterms:created xsi:type="dcterms:W3CDTF">2017-03-25T01:26:00Z</dcterms:created>
  <dcterms:modified xsi:type="dcterms:W3CDTF">2017-03-25T03:11:00Z</dcterms:modified>
</cp:coreProperties>
</file>